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65" w:rsidRDefault="00BD2457" w:rsidP="00BD2457">
      <w:pPr>
        <w:pStyle w:val="a3"/>
        <w:ind w:left="0"/>
        <w:jc w:val="center"/>
        <w:rPr>
          <w:sz w:val="28"/>
          <w:szCs w:val="28"/>
        </w:rPr>
      </w:pPr>
      <w:r w:rsidRPr="00BD2457">
        <w:rPr>
          <w:sz w:val="28"/>
          <w:szCs w:val="28"/>
        </w:rPr>
        <w:t>Муниципальное автономное дошкольное образовательное учреждение детский сад «Солнышко» с. Юмагузино муниципального района Кугарчинский район Республики Башкортостан</w:t>
      </w:r>
    </w:p>
    <w:p w:rsid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Pr="00BD2457" w:rsidRDefault="00BD2457" w:rsidP="00BD2457">
      <w:pPr>
        <w:pStyle w:val="a3"/>
        <w:ind w:left="0"/>
        <w:jc w:val="center"/>
        <w:rPr>
          <w:sz w:val="28"/>
          <w:szCs w:val="28"/>
        </w:rPr>
      </w:pP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>Принято                                                                       Утверждаю:</w:t>
      </w: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>решением Педагогического совета                           Заведующий МАДОУ</w:t>
      </w:r>
    </w:p>
    <w:p w:rsidR="00BD2457" w:rsidRPr="00BD2457" w:rsidRDefault="008B2E5B" w:rsidP="00BD2457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Протокол № 1 от  27</w:t>
      </w:r>
      <w:r w:rsidR="00D2759C">
        <w:rPr>
          <w:sz w:val="28"/>
          <w:szCs w:val="28"/>
        </w:rPr>
        <w:t xml:space="preserve">  августа 2021</w:t>
      </w:r>
      <w:r w:rsidR="00BD2457" w:rsidRPr="00BD2457">
        <w:rPr>
          <w:sz w:val="28"/>
          <w:szCs w:val="28"/>
        </w:rPr>
        <w:t>г.                         д/с «Солнышко»</w:t>
      </w:r>
    </w:p>
    <w:p w:rsidR="00BD2457" w:rsidRPr="00BD2457" w:rsidRDefault="00BD2457" w:rsidP="00BD2457">
      <w:pPr>
        <w:pStyle w:val="a3"/>
        <w:rPr>
          <w:sz w:val="28"/>
          <w:szCs w:val="28"/>
        </w:rPr>
      </w:pPr>
      <w:r w:rsidRPr="00BD2457">
        <w:rPr>
          <w:sz w:val="28"/>
          <w:szCs w:val="28"/>
        </w:rPr>
        <w:t xml:space="preserve">                                                                                    _________ Г.М. Латыпова</w:t>
      </w:r>
    </w:p>
    <w:p w:rsidR="00307B65" w:rsidRPr="00BD2457" w:rsidRDefault="008B2E5B" w:rsidP="00BD2457">
      <w:pPr>
        <w:pStyle w:val="a3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C87847">
        <w:rPr>
          <w:sz w:val="28"/>
          <w:szCs w:val="28"/>
        </w:rPr>
        <w:t>27</w:t>
      </w:r>
      <w:r w:rsidR="00D2759C">
        <w:rPr>
          <w:sz w:val="28"/>
          <w:szCs w:val="28"/>
        </w:rPr>
        <w:t xml:space="preserve">  августа  2021</w:t>
      </w:r>
      <w:r w:rsidR="00BD2457" w:rsidRPr="00BD2457">
        <w:rPr>
          <w:sz w:val="28"/>
          <w:szCs w:val="28"/>
        </w:rPr>
        <w:t xml:space="preserve"> г.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spacing w:before="8"/>
        <w:ind w:left="0"/>
        <w:jc w:val="left"/>
        <w:rPr>
          <w:sz w:val="26"/>
        </w:rPr>
      </w:pPr>
    </w:p>
    <w:p w:rsidR="00307B65" w:rsidRDefault="005D5058">
      <w:pPr>
        <w:spacing w:before="84"/>
        <w:ind w:left="1125" w:right="833"/>
        <w:jc w:val="center"/>
        <w:rPr>
          <w:b/>
          <w:sz w:val="40"/>
        </w:rPr>
      </w:pPr>
      <w:r>
        <w:rPr>
          <w:b/>
          <w:sz w:val="40"/>
        </w:rPr>
        <w:t>РАБОЧАЯ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ПРОГРАММА</w:t>
      </w:r>
    </w:p>
    <w:p w:rsidR="00307B65" w:rsidRDefault="005D5058">
      <w:pPr>
        <w:spacing w:before="200"/>
        <w:ind w:left="1128" w:right="833"/>
        <w:jc w:val="center"/>
        <w:rPr>
          <w:b/>
          <w:sz w:val="40"/>
        </w:rPr>
      </w:pPr>
      <w:r>
        <w:rPr>
          <w:b/>
          <w:sz w:val="40"/>
        </w:rPr>
        <w:t>педагога-психолога</w:t>
      </w:r>
    </w:p>
    <w:p w:rsidR="00307B65" w:rsidRDefault="005D5058">
      <w:pPr>
        <w:spacing w:before="200"/>
        <w:ind w:left="1124" w:right="833"/>
        <w:jc w:val="center"/>
        <w:rPr>
          <w:b/>
          <w:sz w:val="40"/>
        </w:rPr>
      </w:pPr>
      <w:r>
        <w:rPr>
          <w:b/>
          <w:sz w:val="40"/>
        </w:rPr>
        <w:t>на</w:t>
      </w:r>
      <w:r w:rsidR="00C87847">
        <w:rPr>
          <w:b/>
          <w:sz w:val="40"/>
        </w:rPr>
        <w:t xml:space="preserve"> </w:t>
      </w:r>
      <w:r w:rsidR="00F47EF8">
        <w:rPr>
          <w:b/>
          <w:sz w:val="40"/>
        </w:rPr>
        <w:t>2021 -2022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учебный</w:t>
      </w:r>
      <w:r w:rsidR="00C87847">
        <w:rPr>
          <w:b/>
          <w:sz w:val="40"/>
        </w:rPr>
        <w:t xml:space="preserve"> </w:t>
      </w:r>
      <w:r>
        <w:rPr>
          <w:b/>
          <w:sz w:val="40"/>
        </w:rPr>
        <w:t>год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6"/>
        <w:ind w:left="0"/>
        <w:jc w:val="left"/>
        <w:rPr>
          <w:b/>
          <w:sz w:val="29"/>
        </w:rPr>
      </w:pPr>
    </w:p>
    <w:p w:rsidR="00307B65" w:rsidRDefault="005D5058" w:rsidP="00C87847">
      <w:pPr>
        <w:spacing w:before="89"/>
        <w:ind w:left="7797" w:right="844" w:firstLine="1127"/>
        <w:jc w:val="right"/>
        <w:rPr>
          <w:sz w:val="28"/>
        </w:rPr>
      </w:pPr>
      <w:r>
        <w:rPr>
          <w:sz w:val="28"/>
        </w:rPr>
        <w:t>Составитель:педагог-психолог</w:t>
      </w:r>
      <w:r w:rsidR="00C87847">
        <w:rPr>
          <w:sz w:val="28"/>
        </w:rPr>
        <w:t xml:space="preserve"> </w:t>
      </w:r>
      <w:r w:rsidR="00F47EF8">
        <w:rPr>
          <w:sz w:val="28"/>
        </w:rPr>
        <w:t>А.И. Хисамова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4C5D4C" w:rsidRPr="00F47EF8" w:rsidRDefault="00F47EF8" w:rsidP="00F47EF8">
      <w:pPr>
        <w:pStyle w:val="a3"/>
        <w:ind w:left="0"/>
        <w:jc w:val="center"/>
      </w:pPr>
      <w:r w:rsidRPr="00F47EF8">
        <w:t>Юмагузино</w:t>
      </w:r>
    </w:p>
    <w:p w:rsidR="00F47EF8" w:rsidRDefault="00F47EF8" w:rsidP="00F47EF8">
      <w:pPr>
        <w:pStyle w:val="a3"/>
        <w:spacing w:before="90"/>
        <w:ind w:left="5186" w:right="4891"/>
      </w:pPr>
    </w:p>
    <w:p w:rsidR="00307B65" w:rsidRDefault="00D2759C" w:rsidP="00F47EF8">
      <w:pPr>
        <w:pStyle w:val="a3"/>
        <w:spacing w:before="90"/>
        <w:ind w:left="5186" w:right="4891"/>
      </w:pPr>
      <w:r>
        <w:t>2021</w:t>
      </w:r>
      <w:r w:rsidR="005D5058">
        <w:t>г.</w:t>
      </w:r>
    </w:p>
    <w:p w:rsidR="00307B65" w:rsidRDefault="00307B65">
      <w:pPr>
        <w:jc w:val="center"/>
      </w:pPr>
    </w:p>
    <w:p w:rsidR="001F4AE9" w:rsidRDefault="001F4AE9">
      <w:pPr>
        <w:jc w:val="center"/>
      </w:pPr>
    </w:p>
    <w:p w:rsidR="004C5D4C" w:rsidRPr="00EC77B0" w:rsidRDefault="004C5D4C" w:rsidP="00EC77B0">
      <w:pPr>
        <w:pStyle w:val="1"/>
        <w:spacing w:before="71"/>
        <w:ind w:left="0" w:right="833"/>
        <w:jc w:val="center"/>
        <w:rPr>
          <w:bCs w:val="0"/>
        </w:rPr>
      </w:pPr>
      <w:r w:rsidRPr="00EC77B0">
        <w:rPr>
          <w:bCs w:val="0"/>
        </w:rPr>
        <w:lastRenderedPageBreak/>
        <w:t>АННОТАЦИЯ К РАБОЧЕЙ ПРОГРАММЕ</w:t>
      </w:r>
    </w:p>
    <w:p w:rsidR="004C5D4C" w:rsidRPr="00EC77B0" w:rsidRDefault="004C5D4C" w:rsidP="00EC77B0">
      <w:pPr>
        <w:pStyle w:val="1"/>
        <w:spacing w:before="71"/>
        <w:ind w:left="1127" w:right="833"/>
        <w:jc w:val="center"/>
        <w:rPr>
          <w:bCs w:val="0"/>
        </w:rPr>
      </w:pPr>
      <w:r w:rsidRPr="00EC77B0">
        <w:rPr>
          <w:bCs w:val="0"/>
        </w:rPr>
        <w:t>ПЕДАГОГА-ПСИХОЛОГА</w:t>
      </w:r>
    </w:p>
    <w:p w:rsidR="004C5D4C" w:rsidRPr="00EC77B0" w:rsidRDefault="004C5D4C" w:rsidP="00EC77B0">
      <w:pPr>
        <w:pStyle w:val="1"/>
        <w:spacing w:before="71"/>
        <w:ind w:left="1127" w:right="833"/>
        <w:jc w:val="center"/>
        <w:rPr>
          <w:bCs w:val="0"/>
        </w:rPr>
      </w:pP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Настоящая рабочая программа разработана на основе примерной основной общеобразовательной программы дошкольного образования «От рождения до школы». / Под ред.</w:t>
      </w:r>
      <w:r w:rsidR="00F90498">
        <w:rPr>
          <w:b w:val="0"/>
          <w:bCs w:val="0"/>
        </w:rPr>
        <w:t xml:space="preserve"> Н.Е. Вераксы., Т.С. Комаровой.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М.А. Васильевой образовательной программы ДОУ -  в соответствии с Федеральными государственными образовательными стандартами к структуре основной общеобразовательной программы дошкольного образования для детей  дошкольного возраста и рассчитана на все возрастные периоды дошкольного детства.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Рабочая программа определяет содержание и структуру деятельности педагога-психолога по формам психологического сопровождения участников образовательного процесса в условиях реализации ФГОС: профилактика, диагностика, коррекционно-развивающая работа, консультирование, просвещение и поддержка деятельности ДОУ в работе с детьми от 2 до 7 лет, родителями воспитанников и педагогами ДОУ. Содержание рабочей программы реализуется с учетом возрастных особенностей дошкольников.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социально-коммуникативному, познавательному, 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Содержание рабочей программы реализуется с учетом возрастных особенностей дошкольников и спецификой ДОУ.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Решение программных задач осуществляется 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Данная рабочая  программа разработана в связи с внедрением ФГОС в образовательный процесс ДОУ.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Срок реализации Программы – 1 год</w:t>
      </w:r>
      <w:r w:rsidR="00D2759C">
        <w:rPr>
          <w:b w:val="0"/>
          <w:bCs w:val="0"/>
        </w:rPr>
        <w:t xml:space="preserve"> (2021</w:t>
      </w:r>
      <w:r w:rsidR="00F47EF8">
        <w:rPr>
          <w:b w:val="0"/>
          <w:bCs w:val="0"/>
        </w:rPr>
        <w:t xml:space="preserve"> -2022</w:t>
      </w:r>
      <w:r w:rsidRPr="00EC77B0">
        <w:rPr>
          <w:b w:val="0"/>
          <w:bCs w:val="0"/>
        </w:rPr>
        <w:t xml:space="preserve">учебный год)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>Основное приоритетное направление программы – коррекционно-развивающее.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  <w:r w:rsidRPr="00EC77B0">
        <w:rPr>
          <w:b w:val="0"/>
          <w:bCs w:val="0"/>
        </w:rPr>
        <w:t xml:space="preserve">Рабочая программа предназначена для педагогов-психологов дошкольных образовательных учреждений, воспитателей и родителей.  </w:t>
      </w:r>
    </w:p>
    <w:p w:rsidR="004C5D4C" w:rsidRPr="00EC77B0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Default="004C5D4C" w:rsidP="004C5D4C">
      <w:pPr>
        <w:pStyle w:val="1"/>
        <w:spacing w:before="71"/>
        <w:ind w:left="1127" w:right="833"/>
        <w:jc w:val="center"/>
        <w:rPr>
          <w:b w:val="0"/>
          <w:bCs w:val="0"/>
          <w:sz w:val="22"/>
          <w:szCs w:val="22"/>
        </w:rPr>
      </w:pPr>
    </w:p>
    <w:p w:rsidR="004C5D4C" w:rsidRPr="004C5D4C" w:rsidRDefault="004C5D4C" w:rsidP="002B1416">
      <w:pPr>
        <w:pStyle w:val="1"/>
        <w:spacing w:before="71"/>
        <w:ind w:left="0" w:right="833"/>
        <w:rPr>
          <w:b w:val="0"/>
          <w:bCs w:val="0"/>
          <w:sz w:val="22"/>
          <w:szCs w:val="22"/>
        </w:rPr>
      </w:pPr>
    </w:p>
    <w:p w:rsidR="00307B65" w:rsidRDefault="005D5058">
      <w:pPr>
        <w:pStyle w:val="1"/>
        <w:spacing w:before="71"/>
        <w:ind w:left="1127" w:right="833"/>
        <w:jc w:val="center"/>
      </w:pPr>
      <w:r>
        <w:t>СОДЕРЖАНИЕ</w:t>
      </w:r>
    </w:p>
    <w:p w:rsidR="00307B65" w:rsidRDefault="00307B65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099" w:type="dxa"/>
        <w:tblLayout w:type="fixed"/>
        <w:tblLook w:val="01E0"/>
      </w:tblPr>
      <w:tblGrid>
        <w:gridCol w:w="8595"/>
        <w:gridCol w:w="610"/>
      </w:tblGrid>
      <w:tr w:rsidR="00307B65">
        <w:trPr>
          <w:trHeight w:val="338"/>
        </w:trPr>
        <w:tc>
          <w:tcPr>
            <w:tcW w:w="8595" w:type="dxa"/>
          </w:tcPr>
          <w:p w:rsidR="00307B65" w:rsidRDefault="005D5058">
            <w:pPr>
              <w:pStyle w:val="TableParagraph"/>
              <w:spacing w:line="266" w:lineRule="exact"/>
              <w:ind w:left="3192"/>
              <w:rPr>
                <w:b/>
                <w:sz w:val="24"/>
              </w:rPr>
            </w:pPr>
            <w:r>
              <w:rPr>
                <w:b/>
                <w:sz w:val="24"/>
              </w:rPr>
              <w:t>1.Целевойраздел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1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1.1.Пояснительнаязаписка……………………………………………….................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2"/>
              <w:ind w:left="3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1.2.Цели изадачиреализациипрограммы……………………………………..…..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07B65">
        <w:trPr>
          <w:trHeight w:val="828"/>
        </w:trPr>
        <w:tc>
          <w:tcPr>
            <w:tcW w:w="8595" w:type="dxa"/>
          </w:tcPr>
          <w:p w:rsidR="00307B65" w:rsidRDefault="005D5058">
            <w:pPr>
              <w:pStyle w:val="TableParagraph"/>
              <w:tabs>
                <w:tab w:val="left" w:pos="659"/>
                <w:tab w:val="left" w:pos="2008"/>
                <w:tab w:val="left" w:pos="2386"/>
                <w:tab w:val="left" w:pos="3530"/>
                <w:tab w:val="left" w:pos="3900"/>
                <w:tab w:val="left" w:pos="5722"/>
                <w:tab w:val="left" w:pos="7128"/>
              </w:tabs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психолого-</w:t>
            </w:r>
          </w:p>
          <w:p w:rsidR="00307B65" w:rsidRDefault="005D5058">
            <w:pPr>
              <w:pStyle w:val="TableParagraph"/>
              <w:spacing w:before="137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педагогическогосопровождения…………………..….......................................…...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5D5058">
            <w:pPr>
              <w:pStyle w:val="TableParagraph"/>
              <w:spacing w:before="178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7B65">
        <w:trPr>
          <w:trHeight w:val="827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1.4.Характеристикиособенностейразвитиядетейраннегоидошкольного</w:t>
            </w:r>
          </w:p>
          <w:p w:rsidR="00307B65" w:rsidRDefault="005D5058">
            <w:pPr>
              <w:pStyle w:val="TableParagraph"/>
              <w:spacing w:before="137"/>
              <w:ind w:left="50"/>
              <w:rPr>
                <w:sz w:val="24"/>
              </w:rPr>
            </w:pPr>
            <w:r>
              <w:rPr>
                <w:sz w:val="24"/>
              </w:rPr>
              <w:t>возраста,ихспециальныеобразовательныепотребности…....................................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5D5058">
            <w:pPr>
              <w:pStyle w:val="TableParagraph"/>
              <w:spacing w:before="178"/>
              <w:ind w:left="3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1.5.Планируемыерезультатыосвоенияпрограммы …………………..…..............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07B65">
        <w:trPr>
          <w:trHeight w:val="72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1.6.Психодиагностическийинструментарий............................................................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07B65">
        <w:trPr>
          <w:trHeight w:val="1434"/>
        </w:trPr>
        <w:tc>
          <w:tcPr>
            <w:tcW w:w="8595" w:type="dxa"/>
          </w:tcPr>
          <w:p w:rsidR="00307B65" w:rsidRDefault="00307B65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307B65" w:rsidRDefault="005D5058">
            <w:pPr>
              <w:pStyle w:val="TableParagraph"/>
              <w:ind w:left="1235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2.Содержательныйраздел.</w:t>
            </w:r>
          </w:p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307B65" w:rsidRDefault="005D5058">
            <w:pPr>
              <w:pStyle w:val="TableParagraph"/>
              <w:ind w:left="1949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Содержаниедеятельностипедагога-психолога.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512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161"/>
              <w:ind w:left="50"/>
              <w:rPr>
                <w:sz w:val="24"/>
              </w:rPr>
            </w:pPr>
            <w:r>
              <w:rPr>
                <w:sz w:val="24"/>
              </w:rPr>
              <w:t>2.1.Основныенаправленияпсихолого-педагогическойдеятельности..................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161"/>
              <w:ind w:left="3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Психодиагностика……………………………………………………………….……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Психопрофилактика..…………….……………………………………....…...............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Коррекционнаяиразвивающаяработа…………………………………...................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Психологическоеконсультирование………………………..…………...................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Психологическоепросвещение………………………….……………………….….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tabs>
                <w:tab w:val="left" w:pos="997"/>
                <w:tab w:val="left" w:pos="3374"/>
                <w:tab w:val="left" w:pos="5546"/>
                <w:tab w:val="left" w:pos="7299"/>
              </w:tabs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основной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общеобразовательнойпрограммы ДОУпоусвоениюобразовательныхобластей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всоответствиисФГОС……………………………………………………………...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2.3.Содержаниедеятельностипедагога-психологаврамкахмедико-психолого-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педагогическойслужбыДОУ……………………………………….........................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07B65">
        <w:trPr>
          <w:trHeight w:val="414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2.4.Взаимодействиепедагога-психологасоспециалистамиДОУвусловиях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реализацииФГОС.........................................................................................................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307B65">
        <w:trPr>
          <w:trHeight w:val="468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2.5.Взаимодействиепедагога-психологассемьямивоспитанников......................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/>
              <w:ind w:left="31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07B65">
        <w:trPr>
          <w:trHeight w:val="465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117"/>
              <w:ind w:left="2632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3.Организационныйраздел</w:t>
            </w:r>
          </w:p>
        </w:tc>
        <w:tc>
          <w:tcPr>
            <w:tcW w:w="610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411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3.1.Перспективный планпедагога-психологанагод…………………………..…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2"/>
              <w:ind w:left="31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07B65">
        <w:trPr>
          <w:trHeight w:val="413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3.2.Развивающаяпредметно-пространственнаясреда.……………………………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3"/>
              <w:ind w:left="31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307B65">
        <w:trPr>
          <w:trHeight w:val="340"/>
        </w:trPr>
        <w:tc>
          <w:tcPr>
            <w:tcW w:w="8595" w:type="dxa"/>
          </w:tcPr>
          <w:p w:rsidR="00307B65" w:rsidRDefault="005D5058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3.3.Литературапоспециальности..............................................................................</w:t>
            </w:r>
          </w:p>
        </w:tc>
        <w:tc>
          <w:tcPr>
            <w:tcW w:w="610" w:type="dxa"/>
          </w:tcPr>
          <w:p w:rsidR="00307B65" w:rsidRDefault="005D5058">
            <w:pPr>
              <w:pStyle w:val="TableParagraph"/>
              <w:spacing w:before="64" w:line="256" w:lineRule="exact"/>
              <w:ind w:left="31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2B1416">
        <w:trPr>
          <w:trHeight w:val="340"/>
        </w:trPr>
        <w:tc>
          <w:tcPr>
            <w:tcW w:w="8595" w:type="dxa"/>
          </w:tcPr>
          <w:p w:rsidR="002B1416" w:rsidRDefault="002B1416" w:rsidP="002B1416">
            <w:pPr>
              <w:pStyle w:val="TableParagraph"/>
              <w:spacing w:before="64" w:line="256" w:lineRule="exact"/>
              <w:ind w:left="50"/>
              <w:jc w:val="center"/>
              <w:rPr>
                <w:sz w:val="24"/>
              </w:rPr>
            </w:pPr>
          </w:p>
        </w:tc>
        <w:tc>
          <w:tcPr>
            <w:tcW w:w="610" w:type="dxa"/>
          </w:tcPr>
          <w:p w:rsidR="002B1416" w:rsidRDefault="002B1416">
            <w:pPr>
              <w:pStyle w:val="TableParagraph"/>
              <w:spacing w:before="64" w:line="256" w:lineRule="exact"/>
              <w:ind w:left="319"/>
              <w:rPr>
                <w:sz w:val="24"/>
              </w:rPr>
            </w:pPr>
          </w:p>
        </w:tc>
      </w:tr>
    </w:tbl>
    <w:p w:rsidR="00307B65" w:rsidRDefault="00307B65">
      <w:pPr>
        <w:spacing w:line="256" w:lineRule="exact"/>
        <w:rPr>
          <w:sz w:val="24"/>
        </w:rPr>
        <w:sectPr w:rsidR="00307B65" w:rsidSect="004C5D4C">
          <w:footerReference w:type="default" r:id="rId7"/>
          <w:type w:val="continuous"/>
          <w:pgSz w:w="11910" w:h="16840"/>
          <w:pgMar w:top="1040" w:right="0" w:bottom="1160" w:left="560" w:header="0" w:footer="977" w:gutter="0"/>
          <w:pgNumType w:start="2"/>
          <w:cols w:space="720"/>
        </w:sectPr>
      </w:pPr>
    </w:p>
    <w:p w:rsidR="00307B65" w:rsidRDefault="005D5058">
      <w:pPr>
        <w:spacing w:before="71" w:line="480" w:lineRule="auto"/>
        <w:ind w:left="1862" w:right="4055" w:firstLine="2489"/>
        <w:jc w:val="both"/>
        <w:rPr>
          <w:b/>
          <w:sz w:val="24"/>
        </w:rPr>
      </w:pPr>
      <w:r>
        <w:rPr>
          <w:b/>
          <w:sz w:val="24"/>
        </w:rPr>
        <w:lastRenderedPageBreak/>
        <w:t>1.ЦЕЛЕВОЙ РАЗДЕЛ1.1.Пояснительнаязаписка.</w:t>
      </w:r>
    </w:p>
    <w:p w:rsidR="00307B65" w:rsidRDefault="005D5058">
      <w:pPr>
        <w:pStyle w:val="a3"/>
        <w:ind w:right="848" w:firstLine="707"/>
      </w:pPr>
      <w:r>
        <w:t>Содержание образования в современном мире является приоритетной сферой, откоторой зависит развитие человека, способного самостоятельно и сознательно строитьсвоюжизньвдухеобщечеловеческихценностей,сучетомтрадицийсвоегонарода.Особыйинтересвэтомпланепредставляетдошкольноедетство,какперваяступеньсистемынепрерывногообразования.</w:t>
      </w:r>
    </w:p>
    <w:p w:rsidR="00307B65" w:rsidRDefault="005D5058">
      <w:pPr>
        <w:pStyle w:val="a3"/>
        <w:ind w:right="847" w:firstLine="707"/>
      </w:pPr>
      <w:r>
        <w:t>Дошкольныйвозраст–важнейшийпериодстановленияличности,когдазакладываютсяпредпосылкигражданскихкачеств,формируетсяответственностьиспособностьребенкаксвободномувыбору,уважениюипониманиюдругихлюдей,независимо от их социального происхождения. Предназначение дошкольного образованияна современном этапе состоит не только в формировании определенной суммы знаний, ноивразвитиибазовыхспособностейличности,еесоциальныхикультурныхнавыков,здоровогообразажизни.</w:t>
      </w:r>
    </w:p>
    <w:p w:rsidR="00307B65" w:rsidRDefault="005D5058">
      <w:pPr>
        <w:pStyle w:val="a3"/>
        <w:ind w:right="850" w:firstLine="707"/>
      </w:pPr>
      <w:r>
        <w:t>Охранаиукреплениепсихическогоздоровьядетейявляетсяоднойизприоритетных задач развития современного дошкольного образования и рассматриваетсякакусловиереализацииосновнойобщеобразовательнойпрограммыдошкольногообразования.</w:t>
      </w:r>
    </w:p>
    <w:p w:rsidR="00307B65" w:rsidRDefault="005D5058">
      <w:pPr>
        <w:pStyle w:val="a3"/>
        <w:ind w:right="847" w:firstLine="707"/>
      </w:pPr>
      <w:r>
        <w:t>Деятельность современного педагога-психолога ДОУ направлена, с одной стороны,насозданиеусловийдляреализациивозможностейразвитияребенкавдошкольномвозрасте, а с другой, на содействие становлению тех психологических новообразований,которыесоздадут фундаментразвития впоследующиевозрастныепериоды.</w:t>
      </w:r>
    </w:p>
    <w:p w:rsidR="00307B65" w:rsidRDefault="005D5058">
      <w:pPr>
        <w:pStyle w:val="a3"/>
        <w:ind w:right="848" w:firstLine="707"/>
      </w:pPr>
      <w:r>
        <w:t>Объектом профессиональной деятельности педагога-психолога в ДОУ выступаютфеномены внутренней жизни ребенка в возрасте до 7 лет. А предмет его деятельностиможноопределить,какпсихическоездоровьеребенка,охранаиукреплениекоторогопроисходит в ДОУ в соответствующих дошкольному возрасту видах деятельности (игре,изобразительнойдеятельности,конструировании,восприятиисказкиидр.).</w:t>
      </w:r>
    </w:p>
    <w:p w:rsidR="00307B65" w:rsidRDefault="005D5058">
      <w:pPr>
        <w:pStyle w:val="a3"/>
        <w:ind w:right="848" w:firstLine="707"/>
      </w:pPr>
      <w:r>
        <w:t>Развитиеребенкавыступаеткаксоциокультурныйпроцесс,осуществляющийсяпосредствомвключенияребенкавразнообразныесферыобщественнойпрактики,вширокий контекст социальных связей посредством доступных ему видов деятельности.Взрослый выступает как носитель мотивационно-смысловых образований, передавая ихребенку и обеспечивая его взросление путем организации специфически детских видовдеятельности.</w:t>
      </w:r>
    </w:p>
    <w:p w:rsidR="00307B65" w:rsidRDefault="005D5058">
      <w:pPr>
        <w:pStyle w:val="a3"/>
        <w:ind w:right="853" w:firstLine="707"/>
      </w:pPr>
      <w:r>
        <w:t>Своеобразие дошкольного детства состоит в том, что именно в данном возрасте вцентре всей психической жизни ребенка находится взрослый как носитель общественныхфункций, смыслов, задач человеческой деятельности в системе общественных отношений.Вхождение ребенка в социальное бытие взрослых происходит в процессе освоения имобразовательныхобластей.</w:t>
      </w:r>
    </w:p>
    <w:p w:rsidR="00307B65" w:rsidRDefault="005D5058">
      <w:pPr>
        <w:pStyle w:val="a3"/>
        <w:ind w:right="845" w:firstLine="707"/>
      </w:pPr>
      <w:r>
        <w:t>Образовательные области не имеют узко предметный характер, а опосредуют всесферы общественного и индивидуального бытия ребенка. Их освоение, согласно ФГОСДО, происходит на фоне эмоционального и морально-нравственного благополучия детей,положительного отношения к миру, к себе и другим людям. На создание такого «фона» инаправленадеятельностьпедагога-психологаДОУ.</w:t>
      </w:r>
    </w:p>
    <w:p w:rsidR="00307B65" w:rsidRDefault="005D5058">
      <w:pPr>
        <w:pStyle w:val="a3"/>
        <w:ind w:right="843" w:firstLine="707"/>
      </w:pPr>
      <w:r>
        <w:t>Моменты,ориентирующиевоспитанникавобразовательныхобластях,определяютсяегоиндивидуальнымизбирательнымотношениемкихсодержанию,интересамисклонностям.Онипервоначальноявляютсянедостаточноосознаннымиисвязанными с ситуативными побуждениями ребенка. По мере взросления эти моментывходят в сферу осознания, подвергаются анализу, на основе чего происходит«отбор»мотивационныхтенденций,определяющихличностнуюактивностьвоспи</w:t>
      </w:r>
      <w:r>
        <w:lastRenderedPageBreak/>
        <w:t>танникаиприобретающихпрогностическийхарактер.</w:t>
      </w:r>
    </w:p>
    <w:p w:rsidR="00EC77B0" w:rsidRDefault="00EC77B0">
      <w:pPr>
        <w:sectPr w:rsidR="00EC77B0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firstLine="707"/>
        <w:jc w:val="left"/>
      </w:pPr>
      <w:r>
        <w:lastRenderedPageBreak/>
        <w:t>Вразныепериодыдошкольногодетствадостижениецелиохраныиукрепленияпсихическогоздоровьядетей предполагается развитие: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побуждений,мотивовиинтересов;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"/>
        <w:ind w:left="1281"/>
        <w:jc w:val="left"/>
        <w:rPr>
          <w:sz w:val="24"/>
        </w:rPr>
      </w:pPr>
      <w:r>
        <w:rPr>
          <w:sz w:val="24"/>
        </w:rPr>
        <w:t>сознательногоотношениякдеятельностинауровнепостановкицелейиихдостижения;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23"/>
        </w:tabs>
        <w:ind w:right="851" w:firstLine="0"/>
        <w:jc w:val="left"/>
        <w:rPr>
          <w:sz w:val="24"/>
        </w:rPr>
      </w:pPr>
      <w:r>
        <w:rPr>
          <w:sz w:val="24"/>
        </w:rPr>
        <w:t>способовпроявлениясамостоятельности,относительнойнезависимости,автономииотвзрослых,способов взаимодействиясо взрослыми исверстниками;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результативностиформивидовдетскойактивности,их созидательногохарактера;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элементовтворчества.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3"/>
        <w:ind w:right="851" w:firstLine="359"/>
      </w:pPr>
      <w:r>
        <w:t>Рабочаяпрограммапедагога-психологаМБДОУдетскогосада№62комбинированноговидаразработанавсоответствии с: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52"/>
        <w:rPr>
          <w:sz w:val="24"/>
        </w:rPr>
      </w:pPr>
      <w:r>
        <w:rPr>
          <w:sz w:val="24"/>
        </w:rPr>
        <w:t>Законом «Об образовании в Российской Федерации» от 29 декабря 2012 года №273-ФЗ;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8"/>
        <w:rPr>
          <w:sz w:val="24"/>
        </w:rPr>
      </w:pPr>
      <w:r>
        <w:rPr>
          <w:sz w:val="24"/>
        </w:rPr>
        <w:t>ФГОСДО(ПриказМинистерстваобразованияинаукиРФ"Обутверждениифедеральногогосударственногообразовательногостандартадошкольногообразования"от 17 октября 2013 г.N1155);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spacing w:before="1"/>
        <w:ind w:right="846"/>
        <w:rPr>
          <w:sz w:val="24"/>
        </w:rPr>
      </w:pPr>
      <w:r>
        <w:rPr>
          <w:sz w:val="24"/>
        </w:rPr>
        <w:t>ПриказомМинистерстваобразованияинаукиРФ"ОбутвержденииПорядкаорганизациииосуществленияобразовательнойдеятельностипоосновнымобщеобразовательным программам - образовательным программам дошкольногообразования"от 30 августа 2013г.№1014;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1"/>
          <w:tab w:val="left" w:pos="1862"/>
        </w:tabs>
        <w:ind w:right="1892"/>
        <w:jc w:val="left"/>
        <w:rPr>
          <w:sz w:val="24"/>
        </w:rPr>
      </w:pPr>
      <w:r>
        <w:rPr>
          <w:sz w:val="24"/>
        </w:rPr>
        <w:t>ПоложениемослужбепрактическойпсихологиивсистемеМинистерстваобразованияРоссийской Федерации№636от22.10.1999 г.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1"/>
          <w:tab w:val="left" w:pos="1862"/>
        </w:tabs>
        <w:ind w:right="1291"/>
        <w:jc w:val="left"/>
        <w:rPr>
          <w:sz w:val="24"/>
        </w:rPr>
      </w:pPr>
      <w:r>
        <w:rPr>
          <w:sz w:val="24"/>
        </w:rPr>
        <w:t>Письмом Минобразования России от 22.01.98 №20-58-07ин/20-4 «Об учителях-логопедахипедагогах-психологахучреждений образования»;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3"/>
        <w:rPr>
          <w:sz w:val="24"/>
        </w:rPr>
      </w:pPr>
      <w:r>
        <w:rPr>
          <w:sz w:val="24"/>
        </w:rPr>
        <w:t>Письмом Министерства общего и профессионального образования РФ от 7 апреля1999 года № 70/23-16 «О практике проведения диагностики развития ребенка всистемедошкольного образования»;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rPr>
          <w:sz w:val="24"/>
        </w:rPr>
      </w:pPr>
      <w:r>
        <w:rPr>
          <w:sz w:val="24"/>
        </w:rPr>
        <w:t>СанПин2.4.1.3049-13МинюстРоссииот29мая2013г.N28564;</w:t>
      </w:r>
    </w:p>
    <w:p w:rsidR="00307B65" w:rsidRDefault="005D5058">
      <w:pPr>
        <w:pStyle w:val="a4"/>
        <w:numPr>
          <w:ilvl w:val="1"/>
          <w:numId w:val="25"/>
        </w:numPr>
        <w:tabs>
          <w:tab w:val="left" w:pos="1862"/>
        </w:tabs>
        <w:ind w:right="842"/>
        <w:rPr>
          <w:sz w:val="24"/>
        </w:rPr>
      </w:pPr>
      <w:r>
        <w:rPr>
          <w:sz w:val="24"/>
        </w:rPr>
        <w:t>нормативно-правовыми актами, регулирующими деятельность педагога-психологаобразовательногоучреждения.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a3"/>
        <w:ind w:right="850" w:firstLine="359"/>
      </w:pPr>
      <w:r>
        <w:t>Рабочаяпрограммапедагога-психологаразработананаосновеследующихобразовательныхпрограмм: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031"/>
        </w:tabs>
        <w:ind w:right="847" w:firstLine="707"/>
        <w:rPr>
          <w:sz w:val="24"/>
        </w:rPr>
      </w:pPr>
      <w:r>
        <w:rPr>
          <w:sz w:val="24"/>
        </w:rPr>
        <w:t>ОсновнаяобщеобразовательнаяпрограммаМБДОУдетскогосада№62комбинированноговидаг.Голицыно,Одинцовскогогородскогоокруга,Московскойобласти.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102"/>
        </w:tabs>
        <w:spacing w:line="274" w:lineRule="exact"/>
        <w:ind w:left="2101" w:hanging="252"/>
        <w:rPr>
          <w:sz w:val="24"/>
        </w:rPr>
      </w:pPr>
      <w:r>
        <w:rPr>
          <w:sz w:val="24"/>
        </w:rPr>
        <w:t>Примернаяосновнаяобщеобразовательнаяпрограммадошкольногообразования</w:t>
      </w:r>
    </w:p>
    <w:p w:rsidR="00307B65" w:rsidRDefault="005D5058">
      <w:pPr>
        <w:pStyle w:val="a3"/>
        <w:ind w:right="843"/>
      </w:pPr>
      <w:r>
        <w:t>«Отрождениядошколы»(подредакциейН.Е.Вераксы,Т.С.Комаровой,М.А.Васильевой).</w:t>
      </w:r>
    </w:p>
    <w:p w:rsidR="00307B65" w:rsidRDefault="005D5058">
      <w:pPr>
        <w:pStyle w:val="a4"/>
        <w:numPr>
          <w:ilvl w:val="0"/>
          <w:numId w:val="24"/>
        </w:numPr>
        <w:tabs>
          <w:tab w:val="left" w:pos="2031"/>
        </w:tabs>
        <w:ind w:right="1820" w:firstLine="707"/>
        <w:rPr>
          <w:sz w:val="24"/>
        </w:rPr>
      </w:pPr>
      <w:r>
        <w:rPr>
          <w:sz w:val="24"/>
        </w:rPr>
        <w:t>А.С.Роньжина «Занятия психолога с детьми 2-4 лет в период адаптациикдошкольномуучреждению».</w:t>
      </w:r>
    </w:p>
    <w:p w:rsidR="00005740" w:rsidRPr="00005740" w:rsidRDefault="00005740" w:rsidP="00005740">
      <w:pPr>
        <w:tabs>
          <w:tab w:val="left" w:pos="2031"/>
        </w:tabs>
        <w:spacing w:before="1"/>
        <w:ind w:left="961"/>
        <w:rPr>
          <w:sz w:val="24"/>
        </w:rPr>
      </w:pPr>
      <w:r>
        <w:rPr>
          <w:sz w:val="24"/>
        </w:rPr>
        <w:t>4.</w:t>
      </w:r>
      <w:r w:rsidRPr="00005740">
        <w:rPr>
          <w:sz w:val="24"/>
        </w:rPr>
        <w:t xml:space="preserve"> Н.Ю.Куражева «Цветик-семицветик» </w:t>
      </w:r>
    </w:p>
    <w:p w:rsidR="00005740" w:rsidRPr="00005740" w:rsidRDefault="00005740" w:rsidP="00005740">
      <w:pPr>
        <w:tabs>
          <w:tab w:val="left" w:pos="2231"/>
          <w:tab w:val="left" w:pos="2232"/>
          <w:tab w:val="left" w:pos="3195"/>
          <w:tab w:val="left" w:pos="4104"/>
          <w:tab w:val="left" w:pos="5998"/>
          <w:tab w:val="left" w:pos="7105"/>
          <w:tab w:val="left" w:pos="7852"/>
          <w:tab w:val="left" w:pos="8967"/>
          <w:tab w:val="left" w:pos="9590"/>
        </w:tabs>
        <w:ind w:left="961"/>
        <w:rPr>
          <w:sz w:val="24"/>
        </w:rPr>
      </w:pPr>
      <w:r>
        <w:rPr>
          <w:sz w:val="24"/>
        </w:rPr>
        <w:t xml:space="preserve">              5.</w:t>
      </w:r>
      <w:r w:rsidR="00BD2457" w:rsidRPr="00BD2457">
        <w:rPr>
          <w:sz w:val="24"/>
        </w:rPr>
        <w:t>Т.А.Руденко</w:t>
      </w:r>
      <w:r>
        <w:rPr>
          <w:sz w:val="24"/>
        </w:rPr>
        <w:t>«</w:t>
      </w:r>
      <w:r w:rsidR="00BD2457" w:rsidRPr="00BD2457">
        <w:rPr>
          <w:sz w:val="24"/>
        </w:rPr>
        <w:t>Год до школы: от А до Я.</w:t>
      </w:r>
      <w:r>
        <w:rPr>
          <w:sz w:val="24"/>
        </w:rPr>
        <w:t>»</w:t>
      </w:r>
    </w:p>
    <w:p w:rsidR="00307B65" w:rsidRPr="00005740" w:rsidRDefault="00005740" w:rsidP="00005740">
      <w:pPr>
        <w:tabs>
          <w:tab w:val="left" w:pos="2231"/>
          <w:tab w:val="left" w:pos="2232"/>
          <w:tab w:val="left" w:pos="3195"/>
          <w:tab w:val="left" w:pos="4104"/>
          <w:tab w:val="left" w:pos="5998"/>
          <w:tab w:val="left" w:pos="7105"/>
          <w:tab w:val="left" w:pos="7852"/>
          <w:tab w:val="left" w:pos="8967"/>
          <w:tab w:val="left" w:pos="9590"/>
        </w:tabs>
        <w:ind w:left="961"/>
        <w:rPr>
          <w:sz w:val="24"/>
        </w:rPr>
      </w:pPr>
      <w:r>
        <w:rPr>
          <w:sz w:val="24"/>
        </w:rPr>
        <w:t xml:space="preserve">              6. Оценка уровня психомоторного развития   (Н.Н.</w:t>
      </w:r>
      <w:r>
        <w:rPr>
          <w:sz w:val="24"/>
        </w:rPr>
        <w:tab/>
        <w:t>Павлова,  Л.Г.</w:t>
      </w:r>
      <w:r w:rsidR="005D5058" w:rsidRPr="00005740">
        <w:rPr>
          <w:sz w:val="24"/>
        </w:rPr>
        <w:t>Руденко,</w:t>
      </w:r>
    </w:p>
    <w:p w:rsidR="00307B65" w:rsidRDefault="005D5058">
      <w:pPr>
        <w:pStyle w:val="a3"/>
        <w:jc w:val="left"/>
      </w:pPr>
      <w:r>
        <w:t>«Экспресс-диагностикавдетскомсаду»)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4" w:firstLine="707"/>
      </w:pPr>
      <w:r>
        <w:t>Рабочаяпрограммаопределяетсодержаниеиструктурудеятельностипедагога-психологапонаправлениям:психопрофилактика,психодиагностика,психокоррекция,психологическоеконсультированиеиподдержкадеятельностиДОУвработесдетьмиот3до 7 лет,родителямивоспитанников ипедагогамиДОУ.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lastRenderedPageBreak/>
        <w:t>РабочаяпрограммавключаетвсебяорганизациюпсихологическогосопровождениядеятельностиМБДОУпоосновнымнаправлениям–физическому,социально-личностному,познавательно-речевомуихудожественно-эстетическому,обеспечиваетединствовоспитательных,развивающихиобучающихцелейизадачпроцессаобразования.Содержаниерабочейпрограммыпедагога-психологаучитываетвозрастныеи индивидуальныеособенностивоспитанниковДОУ.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11"/>
        </w:tabs>
        <w:jc w:val="left"/>
      </w:pPr>
      <w:r>
        <w:t>Целиизадачиреализациипрограммы.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4" w:firstLine="707"/>
      </w:pPr>
      <w:r>
        <w:t>Педагог-психологДОУосуществляетдеятельностьвпределахсвоейпрофессиональнойкомпетентности,работаясдетьми,имеющимиразныеуровнипсихическогоразвит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9" w:firstLine="707"/>
      </w:pPr>
      <w:r>
        <w:rPr>
          <w:b/>
        </w:rPr>
        <w:t>Цельпрограммы:</w:t>
      </w:r>
      <w:r>
        <w:t>определениеосновныхнаправленийпсихологическогосопровождения реализации образовательных инициатив для обеспечения полноценногоформированияинтегративныхкачествдошкольников,втомчислеобщейкультуры,развитиефизических,интеллектуальныхиличностныхкачеств;предпосылокучебнойдеятельности,обеспечивающихсоциальнуюуспешность,сохранениеиукреплениездоровьядетейдошкольноговозраста,коррекциюнедостатковвихпсихическомразвити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pStyle w:val="a3"/>
        <w:ind w:left="1850"/>
        <w:jc w:val="left"/>
      </w:pPr>
      <w:r>
        <w:t>Даннаяцельконкретизируетсявследующих</w:t>
      </w:r>
      <w:r>
        <w:rPr>
          <w:b/>
        </w:rPr>
        <w:t>задачах</w:t>
      </w:r>
      <w:r>
        <w:t>: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Предупреждениевозникновенияпроблемразвитияребенка;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3"/>
        </w:tabs>
        <w:ind w:right="855" w:firstLine="707"/>
        <w:rPr>
          <w:sz w:val="24"/>
        </w:rPr>
      </w:pPr>
      <w:r>
        <w:rPr>
          <w:sz w:val="24"/>
        </w:rPr>
        <w:t>Оказание помощи (содействие) ребенку в решении актуальных задач развития,обученияи социализации;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203"/>
        </w:tabs>
        <w:ind w:right="848" w:firstLine="707"/>
        <w:rPr>
          <w:sz w:val="24"/>
        </w:rPr>
      </w:pPr>
      <w:r>
        <w:rPr>
          <w:sz w:val="24"/>
        </w:rPr>
        <w:t>Повышениепсихолого-педагогическойкомпетентности(психологическойкультуры)родителей воспитанникови педагогов;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55"/>
        </w:tabs>
        <w:ind w:right="850" w:firstLine="707"/>
        <w:rPr>
          <w:sz w:val="24"/>
        </w:rPr>
      </w:pPr>
      <w:r>
        <w:rPr>
          <w:sz w:val="24"/>
        </w:rPr>
        <w:t>Обеспечениепсихологическогосопровожденияразработкииреализацииобразовательныхпрограмми развития ДОУ вцелом.</w:t>
      </w:r>
    </w:p>
    <w:p w:rsidR="00307B65" w:rsidRDefault="005D5058">
      <w:pPr>
        <w:pStyle w:val="a3"/>
        <w:spacing w:before="1"/>
        <w:ind w:right="844" w:firstLine="707"/>
      </w:pPr>
      <w:r>
        <w:t>Психологическое сопровождение рассматривается как стратегия работы педагога-психологаДОУ,направленнаянасозданиесоциально-психологическихусловийдляуспешногоразвития и обучения каждогоребенка.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51" w:firstLine="707"/>
      </w:pPr>
      <w:r>
        <w:t>Задачипсихологическогосопровожденияконкретизируютсявзависимостиотвозрастадетей,уровня ихразвития.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left="1850"/>
      </w:pPr>
      <w:r>
        <w:t>Достижениецелейобеспечиваетрешениеследующихзадач: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09"/>
        </w:tabs>
        <w:ind w:right="853" w:firstLine="707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всестороннемразвитиикаждого ребенка;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5"/>
        </w:tabs>
        <w:ind w:right="852" w:firstLine="707"/>
        <w:rPr>
          <w:sz w:val="24"/>
        </w:rPr>
      </w:pPr>
      <w:r>
        <w:rPr>
          <w:sz w:val="24"/>
        </w:rPr>
        <w:t>Создание в группах атмосферы гуманного и доброжелательного отношения ковсемвоспитанникам,чтопозволяетраститьихобщительными,добрыми,любознательными,инициативными,стремящимисяксамостоятельностиитворчеству;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18"/>
        </w:tabs>
        <w:spacing w:before="1"/>
        <w:ind w:right="856" w:firstLine="707"/>
        <w:rPr>
          <w:sz w:val="24"/>
        </w:rPr>
      </w:pPr>
      <w:r>
        <w:rPr>
          <w:sz w:val="24"/>
        </w:rPr>
        <w:t>Развивать в детях умение чувствовать и понимать других людей: сверстников ивзрослых.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Углубитьсодержаниеработыпосамораскрытиюисамореализациипедагогов.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Установитьравноправные,партнерскиеотношенияссемьямивоспитанников.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62"/>
        </w:tabs>
        <w:ind w:right="852" w:firstLine="707"/>
        <w:rPr>
          <w:sz w:val="24"/>
        </w:rPr>
      </w:pPr>
      <w:r>
        <w:rPr>
          <w:sz w:val="24"/>
        </w:rPr>
        <w:t>Максимальноеиспользованиеразнообразныхвидовдетскойдеятельности,ихинтеграциявцеляхповышения эффективностиобразовательногопроцесса;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Творческаяорганизация(креативность)образовательногопроцесса;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70"/>
        </w:tabs>
        <w:ind w:right="849" w:firstLine="707"/>
        <w:rPr>
          <w:sz w:val="24"/>
        </w:rPr>
      </w:pPr>
      <w:r>
        <w:rPr>
          <w:sz w:val="24"/>
        </w:rPr>
        <w:t>Вариативностьиспользованияобразовательногоматериала,позволяющаяразвиватьтворчествовсоответствиисинтересамиинаклонностямикаждогоребенка;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spacing w:before="66"/>
        <w:ind w:left="1989"/>
        <w:rPr>
          <w:sz w:val="24"/>
        </w:rPr>
      </w:pPr>
      <w:r>
        <w:rPr>
          <w:sz w:val="24"/>
        </w:rPr>
        <w:lastRenderedPageBreak/>
        <w:t>Уважительноеотношениекрезультатамдетскоготворчества;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215"/>
        </w:tabs>
        <w:ind w:right="844" w:firstLine="707"/>
        <w:rPr>
          <w:sz w:val="24"/>
        </w:rPr>
      </w:pPr>
      <w:r>
        <w:rPr>
          <w:sz w:val="24"/>
        </w:rPr>
        <w:t>Единствоподходовквоспитаниюдетейвусловияхдошкольногообразовательногоучреждения и семьи;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spacing w:before="1"/>
        <w:ind w:left="1989"/>
        <w:rPr>
          <w:sz w:val="24"/>
        </w:rPr>
      </w:pPr>
      <w:r>
        <w:rPr>
          <w:sz w:val="24"/>
        </w:rPr>
        <w:t>Соблюдениевработедетскогосадаиначальнойшколыпреемственности;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45"/>
        </w:tabs>
        <w:ind w:right="846" w:firstLine="707"/>
        <w:rPr>
          <w:sz w:val="24"/>
        </w:rPr>
      </w:pPr>
      <w:r>
        <w:rPr>
          <w:sz w:val="24"/>
        </w:rPr>
        <w:t>Следование принципу интеграции образовательных областей в соответствии свозрастнымивозможностямииособенностямидетей,спецификойивозможностямиобразовательных областей;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30"/>
        </w:tabs>
        <w:ind w:right="848" w:firstLine="707"/>
        <w:rPr>
          <w:sz w:val="24"/>
        </w:rPr>
      </w:pPr>
      <w:r>
        <w:rPr>
          <w:sz w:val="24"/>
        </w:rPr>
        <w:t>Соблюдение комплексно-тематического принципа построения образовательногопроцесса;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114"/>
        </w:tabs>
        <w:ind w:right="846" w:firstLine="707"/>
        <w:rPr>
          <w:sz w:val="24"/>
        </w:rPr>
      </w:pPr>
      <w:r>
        <w:rPr>
          <w:sz w:val="24"/>
        </w:rPr>
        <w:t>Решениепрограммныхобразовательныхзадачвсовместнойдеятельностивзрослого и детей и самостоятельной деятельности дошкольников не только в рамкахнепосредственнообразовательнойдеятельности,ноиприпроведениирежимныхмоментоввсоответствиисо спецификойдошкольного образования;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2006"/>
        </w:tabs>
        <w:ind w:right="851" w:firstLine="707"/>
        <w:rPr>
          <w:sz w:val="24"/>
        </w:rPr>
      </w:pPr>
      <w:r>
        <w:rPr>
          <w:sz w:val="24"/>
        </w:rPr>
        <w:t>Построение образовательного процесса на адекватных возрасту формах работы сдетьми. Основной формой работы с дошкольниками и ведущим видом их деятельностиявляетсяигра.</w:t>
      </w:r>
    </w:p>
    <w:p w:rsidR="00307B65" w:rsidRDefault="005D5058">
      <w:pPr>
        <w:pStyle w:val="a3"/>
        <w:ind w:right="853" w:firstLine="707"/>
      </w:pPr>
      <w:r>
        <w:t>Позиция психолога, педагогов в соответствии с этими принципами, позволяет бытьрядом с ребенком в сложных, переломных периодах, чутко реагировать на проблемы сучетомизменений.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spacing w:before="1"/>
        <w:ind w:left="1850"/>
        <w:rPr>
          <w:i/>
          <w:sz w:val="24"/>
        </w:rPr>
      </w:pPr>
      <w:r>
        <w:rPr>
          <w:i/>
          <w:sz w:val="24"/>
        </w:rPr>
        <w:t>Основныесубъектыпсихологическоговоздействия: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дети;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педагоги;</w:t>
      </w:r>
    </w:p>
    <w:p w:rsidR="00307B65" w:rsidRDefault="005D5058">
      <w:pPr>
        <w:pStyle w:val="a4"/>
        <w:numPr>
          <w:ilvl w:val="0"/>
          <w:numId w:val="22"/>
        </w:numPr>
        <w:tabs>
          <w:tab w:val="left" w:pos="1990"/>
        </w:tabs>
        <w:ind w:left="1989"/>
        <w:jc w:val="left"/>
        <w:rPr>
          <w:sz w:val="24"/>
        </w:rPr>
      </w:pPr>
      <w:r>
        <w:rPr>
          <w:sz w:val="24"/>
        </w:rPr>
        <w:t>родители.</w:t>
      </w:r>
    </w:p>
    <w:p w:rsidR="00307B65" w:rsidRDefault="00307B65">
      <w:pPr>
        <w:pStyle w:val="a3"/>
        <w:spacing w:before="4"/>
        <w:ind w:left="0"/>
        <w:jc w:val="left"/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23"/>
          <w:tab w:val="left" w:pos="3708"/>
          <w:tab w:val="left" w:pos="4135"/>
          <w:tab w:val="left" w:pos="5351"/>
          <w:tab w:val="left" w:pos="5778"/>
          <w:tab w:val="left" w:pos="7754"/>
          <w:tab w:val="left" w:pos="9311"/>
        </w:tabs>
        <w:ind w:left="1862" w:right="844" w:firstLine="0"/>
        <w:jc w:val="left"/>
      </w:pPr>
      <w:r>
        <w:t>Принципы</w:t>
      </w:r>
      <w:r>
        <w:tab/>
        <w:t>и</w:t>
      </w:r>
      <w:r>
        <w:tab/>
        <w:t>подходы</w:t>
      </w:r>
      <w:r>
        <w:tab/>
        <w:t>к</w:t>
      </w:r>
      <w:r>
        <w:tab/>
        <w:t>формированию</w:t>
      </w:r>
      <w:r>
        <w:tab/>
        <w:t>программы</w:t>
      </w:r>
      <w:r>
        <w:tab/>
        <w:t>психолого-педагогическогосопровождения.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1834" w:firstLine="707"/>
        <w:jc w:val="left"/>
      </w:pPr>
      <w:r>
        <w:t>При разработке программы учитывались научные подходы формированияличности ребенка: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909"/>
          <w:tab w:val="left" w:pos="1910"/>
        </w:tabs>
        <w:spacing w:before="1"/>
        <w:ind w:left="1910" w:hanging="768"/>
        <w:jc w:val="left"/>
        <w:rPr>
          <w:sz w:val="24"/>
        </w:rPr>
      </w:pPr>
      <w:r>
        <w:rPr>
          <w:sz w:val="24"/>
        </w:rPr>
        <w:t>культурно-историческийподход(Л.С.Выготский,А.Р.Лурия);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849"/>
          <w:tab w:val="left" w:pos="1850"/>
        </w:tabs>
        <w:ind w:left="1850" w:right="2340" w:hanging="708"/>
        <w:jc w:val="left"/>
        <w:rPr>
          <w:sz w:val="24"/>
        </w:rPr>
      </w:pPr>
      <w:r>
        <w:rPr>
          <w:sz w:val="24"/>
        </w:rPr>
        <w:t>деятельностный подход (Л.А. Венгер, В.В. Давыдов, А.В. Запорожец,А.Н.Леонтьев,Н.Н.Поддьяков, Д.Б.Эльконини др.);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849"/>
          <w:tab w:val="left" w:pos="1850"/>
        </w:tabs>
        <w:ind w:left="1850" w:right="2338" w:hanging="708"/>
        <w:jc w:val="left"/>
        <w:rPr>
          <w:sz w:val="24"/>
        </w:rPr>
      </w:pPr>
      <w:r>
        <w:rPr>
          <w:sz w:val="24"/>
        </w:rPr>
        <w:t>личностный подход (Л.И. Божович, Л.С. Выготский, А.В. Запорожец,А.Н.Леонтьев,В.А. Петровский,Д.Б.Эльконин идр.).</w:t>
      </w: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pStyle w:val="a3"/>
        <w:tabs>
          <w:tab w:val="left" w:pos="2334"/>
          <w:tab w:val="left" w:pos="4020"/>
          <w:tab w:val="left" w:pos="4452"/>
          <w:tab w:val="left" w:pos="6328"/>
          <w:tab w:val="left" w:pos="8575"/>
        </w:tabs>
        <w:spacing w:line="276" w:lineRule="auto"/>
        <w:ind w:right="855" w:firstLine="707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Федеральными</w:t>
      </w:r>
      <w:r>
        <w:tab/>
        <w:t>государственными</w:t>
      </w:r>
      <w:r>
        <w:tab/>
      </w:r>
      <w:r>
        <w:rPr>
          <w:spacing w:val="-1"/>
        </w:rPr>
        <w:t>образовательными</w:t>
      </w:r>
      <w:r>
        <w:t>стандартамиПрограммаопираетсянанаучныепринципыеепостроения: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98"/>
        <w:ind w:right="852"/>
        <w:rPr>
          <w:sz w:val="24"/>
        </w:rPr>
      </w:pPr>
      <w:r>
        <w:rPr>
          <w:sz w:val="24"/>
        </w:rPr>
        <w:t>принципразвивающегообразования,которыйреализуетсячерездеятельностькаждогоребенкавзонеегоближайшегоразвития;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50"/>
        <w:rPr>
          <w:sz w:val="24"/>
        </w:rPr>
      </w:pPr>
      <w:r>
        <w:rPr>
          <w:sz w:val="24"/>
        </w:rPr>
        <w:t>сочетание принципа научной обоснованности и практической применимости, т.е.соответствиеосновнымположениямвозрастнойпсихологииидошкольнойпедагогики;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"/>
        <w:ind w:right="847"/>
        <w:rPr>
          <w:sz w:val="24"/>
        </w:rPr>
      </w:pPr>
      <w:r>
        <w:rPr>
          <w:sz w:val="24"/>
        </w:rPr>
        <w:t>единствовоспитательных,развивающих,обучающихцелейизадач,впроцессереализациикоторыхформируютсязнания,уменияинавыки,имеющиенепосредственноеотношениекразвитиюдетейдошкольноговозраста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51"/>
        <w:rPr>
          <w:sz w:val="24"/>
        </w:rPr>
      </w:pPr>
      <w:r>
        <w:rPr>
          <w:sz w:val="24"/>
        </w:rPr>
        <w:t>принципинтеграцииобразовательныхобластейвсоответствиисвозрастнымивозможностямииособенностямивоспитанников,спецификойивозможностямиобразовательных областей;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ind w:right="844"/>
        <w:rPr>
          <w:sz w:val="24"/>
        </w:rPr>
      </w:pPr>
      <w:r>
        <w:rPr>
          <w:sz w:val="24"/>
        </w:rPr>
        <w:t>комплексно-</w:t>
      </w:r>
      <w:r>
        <w:rPr>
          <w:sz w:val="24"/>
        </w:rPr>
        <w:lastRenderedPageBreak/>
        <w:t>тематическийпринциппостроенияобразовательногопроцесса;решениепрограммныхобразовательныхзадачвсовместнойдеятельности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862" w:right="846"/>
      </w:pPr>
      <w:r>
        <w:lastRenderedPageBreak/>
        <w:t>взрослогоидетейисамостоятельнойдеятельностидетейврамкахнепосредственнообразовательнойдеятельностиприпроведениирежимныхмоментоввсоответствии сусловиями ДОУ;</w:t>
      </w:r>
    </w:p>
    <w:p w:rsidR="00307B65" w:rsidRDefault="005D5058">
      <w:pPr>
        <w:pStyle w:val="a4"/>
        <w:numPr>
          <w:ilvl w:val="0"/>
          <w:numId w:val="21"/>
        </w:numPr>
        <w:tabs>
          <w:tab w:val="left" w:pos="1862"/>
        </w:tabs>
        <w:spacing w:before="1"/>
        <w:ind w:right="847"/>
        <w:rPr>
          <w:sz w:val="24"/>
        </w:rPr>
      </w:pPr>
      <w:r>
        <w:rPr>
          <w:sz w:val="24"/>
        </w:rPr>
        <w:t>построение образовательного процесса на адекватных возрасту формах работы сдетьми.Основнойформойработысдетьмидошкольноговозрастаиведущимвидомдеятельностидля нихявляется игра.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3"/>
        <w:ind w:right="848" w:firstLine="707"/>
      </w:pPr>
      <w:r>
        <w:t>Реализацияцелипсихолого-педагогическогосопровождениядостигаетсяосновнымифункциями:информационной,направляющейиразвивающей.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20"/>
        </w:numPr>
        <w:tabs>
          <w:tab w:val="left" w:pos="2109"/>
        </w:tabs>
        <w:ind w:right="843" w:firstLine="707"/>
        <w:rPr>
          <w:sz w:val="24"/>
        </w:rPr>
      </w:pPr>
      <w:r>
        <w:rPr>
          <w:sz w:val="24"/>
        </w:rPr>
        <w:t>Информационная функция сопровождения состоит в широком оповещении всехзаинтересованных лиц о формах и методах сопровождения. В первую очередь это касаетсяпедагогов,воспитателей,администрациюдетскогосадаиродителейвоспитанников,принимающих участие в программе психологического сопровождения. Информационнаяфункцияобеспечиваетоткрытостьпроцессасопровождения,чтосогласуетсяспринципамиоткрытогообразования,атакже,всвоюочередьделаетвсехзаинтересованных лицактивнымиучастниками(сотрудниками).</w:t>
      </w:r>
    </w:p>
    <w:p w:rsidR="00307B65" w:rsidRDefault="005D5058">
      <w:pPr>
        <w:pStyle w:val="a4"/>
        <w:numPr>
          <w:ilvl w:val="0"/>
          <w:numId w:val="20"/>
        </w:numPr>
        <w:tabs>
          <w:tab w:val="left" w:pos="2239"/>
        </w:tabs>
        <w:spacing w:before="1"/>
        <w:ind w:right="842" w:firstLine="707"/>
        <w:rPr>
          <w:sz w:val="24"/>
        </w:rPr>
      </w:pPr>
      <w:r>
        <w:rPr>
          <w:sz w:val="24"/>
        </w:rPr>
        <w:t>Направляющаяфункциясопровожденияобеспечиваетсогласованиевсехзаинтересованных в сопровождении субъектов учебно-воспитательного процесса с цельюобеспечения координации их действий в интересах ребенка. Вместе с тем, направляющаяфункция предусматривает, что ведущей (направляющей) фигурой в этих действиях в силуегопрофессиональнойкомпетенциистановитсяпедагог-психологдетского сада.</w:t>
      </w:r>
    </w:p>
    <w:p w:rsidR="00307B65" w:rsidRDefault="005D5058">
      <w:pPr>
        <w:pStyle w:val="a4"/>
        <w:numPr>
          <w:ilvl w:val="0"/>
          <w:numId w:val="20"/>
        </w:numPr>
        <w:tabs>
          <w:tab w:val="left" w:pos="2131"/>
        </w:tabs>
        <w:ind w:right="850" w:firstLine="707"/>
        <w:rPr>
          <w:sz w:val="24"/>
        </w:rPr>
      </w:pPr>
      <w:r>
        <w:rPr>
          <w:sz w:val="24"/>
        </w:rPr>
        <w:t>Развивающая функция сопровождения задает основной вектор действиям всехучаствующих в системе сопровождения службам, которые становятся службами развитияличностиребенка.Развивающаяфункцияобеспечиваетсядеятельностьюпедагогов,педагога-психолога,другихспециалистов детскогосада.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2" w:firstLine="707"/>
      </w:pPr>
      <w:r>
        <w:t>Функциипсихолого-педагогическогосопровожденияобеспечиваютсякомпонентамисопровождения,средикоторыхвыделяютсяпрофессионально-психологическийи организационно-просветительский.</w:t>
      </w:r>
    </w:p>
    <w:p w:rsidR="00307B65" w:rsidRDefault="005D5058">
      <w:pPr>
        <w:pStyle w:val="a4"/>
        <w:numPr>
          <w:ilvl w:val="0"/>
          <w:numId w:val="19"/>
        </w:numPr>
        <w:tabs>
          <w:tab w:val="left" w:pos="2167"/>
        </w:tabs>
        <w:spacing w:before="1"/>
        <w:ind w:right="848" w:firstLine="707"/>
        <w:rPr>
          <w:sz w:val="24"/>
        </w:rPr>
      </w:pPr>
      <w:r>
        <w:rPr>
          <w:sz w:val="24"/>
        </w:rPr>
        <w:t>Профессионально-психологическийкомпонентсопровождения–представленсистемнойдеятельностьюпедагога-психолога,использующегопринципвзаимосвязидиагностическойикоррекционно-развивающейдеятельности.Впрактическойдеятельности педагога-психолога личность ребенка изучается только с целью оказанияпсихологическойпомощи.Вэтомположенииреализуетсяважнейшийимперативгуманистическойпсихологии:Ребенокнеможетбытьсредством–онвсегдацельпсихологическогосопровождения.</w:t>
      </w:r>
    </w:p>
    <w:p w:rsidR="00307B65" w:rsidRDefault="005D5058">
      <w:pPr>
        <w:pStyle w:val="a4"/>
        <w:numPr>
          <w:ilvl w:val="0"/>
          <w:numId w:val="19"/>
        </w:numPr>
        <w:tabs>
          <w:tab w:val="left" w:pos="2441"/>
        </w:tabs>
        <w:ind w:right="844" w:firstLine="707"/>
        <w:rPr>
          <w:sz w:val="24"/>
        </w:rPr>
      </w:pPr>
      <w:r>
        <w:rPr>
          <w:sz w:val="24"/>
        </w:rPr>
        <w:t>Организационно-просветительскийкомпонентобеспечиваетединоеинформационное поле для всех участников психологического сопровождения, а также ееанализ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иадминистрацией детского сада. Анализ и оценка существующей системы сопровожденияделает возможным развитие и совершенствование системы, обеспечивая ее важнейшиехарактеристики – открытостьиразвивающийся характер.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spacing w:before="1"/>
        <w:ind w:left="1850"/>
        <w:jc w:val="both"/>
        <w:rPr>
          <w:i/>
          <w:sz w:val="24"/>
        </w:rPr>
      </w:pPr>
      <w:r>
        <w:rPr>
          <w:i/>
          <w:sz w:val="24"/>
        </w:rPr>
        <w:t>Принципымоделипсихолого-педагогическогосопровождения:</w:t>
      </w:r>
    </w:p>
    <w:p w:rsidR="00307B65" w:rsidRDefault="00307B65">
      <w:pPr>
        <w:pStyle w:val="a3"/>
        <w:spacing w:before="11"/>
        <w:ind w:left="0"/>
        <w:jc w:val="left"/>
        <w:rPr>
          <w:i/>
          <w:sz w:val="23"/>
        </w:rPr>
      </w:pPr>
    </w:p>
    <w:p w:rsidR="00307B65" w:rsidRDefault="005D5058">
      <w:pPr>
        <w:pStyle w:val="a4"/>
        <w:numPr>
          <w:ilvl w:val="1"/>
          <w:numId w:val="21"/>
        </w:numPr>
        <w:tabs>
          <w:tab w:val="left" w:pos="2095"/>
        </w:tabs>
        <w:ind w:right="855" w:firstLine="707"/>
        <w:rPr>
          <w:sz w:val="24"/>
        </w:rPr>
      </w:pPr>
      <w:r>
        <w:rPr>
          <w:sz w:val="24"/>
        </w:rPr>
        <w:t>Принципиндивидуальногоподходакребенкулюбоговозрастанаосновебезоговороч</w:t>
      </w:r>
      <w:r>
        <w:rPr>
          <w:sz w:val="24"/>
        </w:rPr>
        <w:lastRenderedPageBreak/>
        <w:t>ногопризнания егоуникальностии ценности.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90"/>
        </w:tabs>
        <w:ind w:right="848" w:firstLine="707"/>
        <w:rPr>
          <w:sz w:val="24"/>
        </w:rPr>
      </w:pPr>
      <w:r>
        <w:rPr>
          <w:sz w:val="24"/>
        </w:rPr>
        <w:t>Принципгуманистичности,предполагаетотборииспользованиегуманных,личностно-ориентированных,основанныхнаобщечеловеческихценностяхметодовпсихологическоговзаимодействия.Данныйпринципоснованнаидеепедоцентризма,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4"/>
      </w:pPr>
      <w:r>
        <w:lastRenderedPageBreak/>
        <w:t>котораяподразумеваетпостановкувоглавууглапсихологическогосопровожденияребенка,полноеегопринятиеи позициюфасилитациипедагогаи психолога.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18"/>
        </w:tabs>
        <w:ind w:right="849" w:firstLine="707"/>
        <w:rPr>
          <w:sz w:val="24"/>
        </w:rPr>
      </w:pPr>
      <w:r>
        <w:rPr>
          <w:sz w:val="24"/>
        </w:rPr>
        <w:t>Принцип превентивности: обеспечение перехода от принципа «скорой помощи»(реагированиянаужевозникшиепроблемы)кпредупреждениювозникновенияпроблемных ситуаций.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179"/>
        </w:tabs>
        <w:spacing w:before="1"/>
        <w:ind w:right="849" w:firstLine="707"/>
        <w:rPr>
          <w:sz w:val="24"/>
        </w:rPr>
      </w:pPr>
      <w:r>
        <w:rPr>
          <w:sz w:val="24"/>
        </w:rPr>
        <w:t>Принципнаучностиотражаетважнейшийвыборпрактическихпсихологоввпользусовременныхнаучныхметодовдиагностики,коррекцииразвитияличностиребёнка. Реализация данного принципа предполагает участие субъектов психологическогосопровождения в опытно-экспериментальной работе, а также в создании и апробированиисамостоятельносоздаваемыхметодикдиагностикии коррекции.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04"/>
        </w:tabs>
        <w:ind w:right="846" w:firstLine="707"/>
        <w:rPr>
          <w:sz w:val="24"/>
        </w:rPr>
      </w:pPr>
      <w:r>
        <w:rPr>
          <w:sz w:val="24"/>
        </w:rPr>
        <w:t>Принцип комплексности подразумевает соорганизацию различных специалистов,всехучастниковучебно-воспитательногопроцессаврешениизадачсопровождения:воспитателя,педагога-психолога,социальногопедагога,учителя-логопеда,администрациии другихспециалистов;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86"/>
        </w:tabs>
        <w:ind w:right="847" w:firstLine="707"/>
        <w:rPr>
          <w:sz w:val="24"/>
        </w:rPr>
      </w:pPr>
      <w:r>
        <w:rPr>
          <w:sz w:val="24"/>
        </w:rPr>
        <w:t>Принцип«насторонеребенка»:воглавеугластавятсяинтересыребенка,обеспечиваетсязащитаегоправприучетепозицийдругихучастниковучебно-воспитательногопроцесс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04"/>
        </w:tabs>
        <w:ind w:right="852" w:firstLine="707"/>
        <w:rPr>
          <w:sz w:val="24"/>
        </w:rPr>
      </w:pPr>
      <w:r>
        <w:rPr>
          <w:sz w:val="24"/>
        </w:rPr>
        <w:t>Принцип активной позиции ребенка, при котором главным становится не решитьпроблемызаребенка,нонаучитьегорешатьпроблемысамостоятельно,создатьспособности для становленияспособностиребенкаксаморазвитию;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122"/>
        </w:tabs>
        <w:spacing w:before="1"/>
        <w:ind w:right="851" w:firstLine="707"/>
        <w:rPr>
          <w:sz w:val="24"/>
        </w:rPr>
      </w:pPr>
      <w:r>
        <w:rPr>
          <w:sz w:val="24"/>
        </w:rPr>
        <w:t>Принципыколлегиальностиидиалоговоговзаимодействияобуславливаютсовместную деятельность субъектов психологического сопровождения в рамках единойсистемы ценностей на основе взаимного уважения и коллегиального обсуждения проблем,возникающихвходереализации программ.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21"/>
        </w:tabs>
        <w:ind w:right="845" w:firstLine="707"/>
        <w:rPr>
          <w:sz w:val="24"/>
        </w:rPr>
      </w:pPr>
      <w:r>
        <w:rPr>
          <w:sz w:val="24"/>
        </w:rPr>
        <w:t>Принцип системности предполагает, что психологическое сопровождение носитнепрерывный характер и выстраивается как системная деятельность, в основе которойлежитвнутренняянепротиворечивость,опоранасовременныедостижениявобластисоциальных наук,взаимосвязьивзаимообусловленность отдельныхкомпонентов.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2098"/>
        </w:tabs>
        <w:ind w:right="854" w:firstLine="707"/>
        <w:rPr>
          <w:sz w:val="24"/>
        </w:rPr>
      </w:pPr>
      <w:r>
        <w:rPr>
          <w:sz w:val="24"/>
        </w:rPr>
        <w:t>Принципрациональностилежитвосновеиспользованияформиметодовпсихологического взаимодействия и обуславливает необходимость их отбора с учетомоптимальнойсложности, информативностиипользы для 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Уровнипсихолого-педагогическогосопровождения: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индивидуальное;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групповое;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на уровнедетскогосада.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Формысопровождения: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консультирование;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диагностика;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коррекционно-развивающаяработа;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профилактика;</w:t>
      </w:r>
    </w:p>
    <w:p w:rsidR="00307B65" w:rsidRDefault="005D5058">
      <w:pPr>
        <w:pStyle w:val="a4"/>
        <w:numPr>
          <w:ilvl w:val="1"/>
          <w:numId w:val="21"/>
        </w:numPr>
        <w:tabs>
          <w:tab w:val="left" w:pos="1990"/>
        </w:tabs>
        <w:ind w:left="1989" w:hanging="140"/>
        <w:jc w:val="left"/>
        <w:rPr>
          <w:sz w:val="24"/>
        </w:rPr>
      </w:pPr>
      <w:r>
        <w:rPr>
          <w:sz w:val="24"/>
        </w:rPr>
        <w:t>просвещение.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pStyle w:val="a3"/>
        <w:ind w:right="846" w:firstLine="707"/>
      </w:pPr>
      <w:r>
        <w:rPr>
          <w:b/>
        </w:rPr>
        <w:t>Цельдеятельности</w:t>
      </w:r>
      <w:r>
        <w:t>педагога-психолога,реализующаясявданнойрабочейпрограмме:охранаиукреплениепсихическогоздоровьядетейнаосновесозданияпсихологических условий достижения ими личностных образовательных результатов впроцессеосвоения образовательныхобластей.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rPr>
          <w:sz w:val="24"/>
        </w:rPr>
      </w:pPr>
      <w:r>
        <w:rPr>
          <w:b/>
          <w:sz w:val="24"/>
        </w:rPr>
        <w:t>Задачидеятельности</w:t>
      </w:r>
      <w:r>
        <w:rPr>
          <w:sz w:val="24"/>
        </w:rPr>
        <w:t>педагога-психолога: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определениеиндивидуальныхобразовательныхпотребностейдетей;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предотвращениеипреодолениетрудностейразвитиядошкольников;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439"/>
          <w:tab w:val="left" w:pos="1440"/>
          <w:tab w:val="left" w:pos="2571"/>
          <w:tab w:val="left" w:pos="4622"/>
          <w:tab w:val="left" w:pos="6610"/>
          <w:tab w:val="left" w:pos="7661"/>
          <w:tab w:val="left" w:pos="8234"/>
          <w:tab w:val="left" w:pos="9561"/>
        </w:tabs>
        <w:spacing w:before="66"/>
        <w:ind w:right="850" w:firstLine="0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z w:val="24"/>
        </w:rPr>
        <w:tab/>
        <w:t>соответствующих</w:t>
      </w:r>
      <w:r>
        <w:rPr>
          <w:sz w:val="24"/>
        </w:rPr>
        <w:tab/>
        <w:t>психологических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успешного</w:t>
      </w:r>
      <w:r>
        <w:rPr>
          <w:sz w:val="24"/>
        </w:rPr>
        <w:tab/>
      </w:r>
      <w:r>
        <w:rPr>
          <w:spacing w:val="-1"/>
          <w:sz w:val="24"/>
        </w:rPr>
        <w:t>освоения</w:t>
      </w:r>
      <w:r>
        <w:rPr>
          <w:sz w:val="24"/>
        </w:rPr>
        <w:t>дошкольникомобразовательныхобластей.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5"/>
        <w:ind w:left="0"/>
        <w:jc w:val="left"/>
        <w:rPr>
          <w:sz w:val="22"/>
        </w:rPr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350"/>
        </w:tabs>
        <w:ind w:left="1142" w:right="846" w:firstLine="707"/>
        <w:jc w:val="both"/>
      </w:pPr>
      <w:r>
        <w:t>Характеристикиособенностейразвитиядетейраннегоидошкольноговозраста,ихспециальныеобразовательныепотребности.Возрастныеособенностидетейдошкольного возраста.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Дошкольный возраст является периодом интенсивного формирования психики наосноветехпредпосылок, которыесложились враннемдетстве.</w:t>
      </w:r>
    </w:p>
    <w:p w:rsidR="00307B65" w:rsidRDefault="005D5058">
      <w:pPr>
        <w:pStyle w:val="a3"/>
        <w:ind w:right="852" w:firstLine="707"/>
      </w:pPr>
      <w:r>
        <w:t>Повсемлиниямпсихическогоразвитиявозникаютновообразованияразличнойстепенивыраженности,характеризующиесяновымисвойствамииструктурнымиособенностями.Происходятониблагодарятакимфакторамкакречьиобщениесовзрослыми и сверстниками, различным формам познания и включению в различные видыдеятельности (игровые, продуктивные, бытовые).</w:t>
      </w:r>
    </w:p>
    <w:p w:rsidR="00307B65" w:rsidRDefault="005D5058">
      <w:pPr>
        <w:pStyle w:val="a3"/>
        <w:ind w:right="847" w:firstLine="707"/>
      </w:pPr>
      <w:r>
        <w:t>Нарядусновообразованиями,вразвитиипсихофизиологическихфункцийвозникают сложные социальные формы психики, такие, как личность и ее структурныеэлементы (характер, интересы и др.), субъекты общения, познания и деятельности и ихосновныекомпоненты—способностиисклонности.Одновременнопроисходитдальнейшееразвитиеисоциализацияребенка,внаибольшейстепенивыраженныенапсихофизиологическомуровне,впознавательныхфункцияхипсихомоторике.Формируются новые уровни психических функций, которым становятся присущи новыесвойства, позволяющие ребенку адаптироваться к социальным условиям и требованиямжизни.</w:t>
      </w:r>
    </w:p>
    <w:p w:rsidR="00307B65" w:rsidRDefault="005D5058">
      <w:pPr>
        <w:pStyle w:val="a3"/>
        <w:spacing w:before="1"/>
        <w:ind w:right="845" w:firstLine="707"/>
      </w:pPr>
      <w:r>
        <w:t>При участии взрослых, которые организуют, контролируют и оценивают поведениеидеятельностьребенка,выступаютвролиисточникамногообразнойинформации,происходитвключениеребенкавсоциальныеформыжизнедеятельности,впроцессыпознания и общения, в различные виды деятельности, включая игру и начальные формытруда. Взрослые, родители, воспитатели во многом определяют своеобразие и сложностьпсихического развития дошкольника, поскольку они включают ребенка в разные сферыжизнедеятельности,корректируяпроцессегоразвития.Развитиепсихическойорганизации дошкольника в целом на всех ее уровнях и в ее различных формах создаетпсихологическуюготовность кпоследующему —школьному—периодуразвития.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spacing w:before="1"/>
        <w:ind w:left="1142"/>
      </w:pPr>
      <w:r>
        <w:t>Возраст от 2до3лет.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42" w:firstLine="707"/>
      </w:pPr>
      <w:r>
        <w:t>Развиваетсяпредметнаядеятельность(развиваютсясоотносящиеиорудийныедействия),ситуативно-деловоеобщениеребёнкаивзрослого;совершенствуетсявосприятие,речь,начальныеформыпроизвольногоповедения,игры,наглядно-действенноемышление.</w:t>
      </w:r>
    </w:p>
    <w:p w:rsidR="00307B65" w:rsidRDefault="005D5058">
      <w:pPr>
        <w:pStyle w:val="a3"/>
        <w:ind w:right="844" w:firstLine="707"/>
      </w:pPr>
      <w:r>
        <w:t>В ходе совместной с взрослыми предметной деятельности продолжает развиватьсяпонимание речи. Интенсивно развивается активная речь детей. К концу третьего годажизни речь становится средством общения ребёнка со сверстниками. В этом возрасте удетейформируютсяновыевидыдеятельности:игра,рисование,конструирование.</w:t>
      </w:r>
    </w:p>
    <w:p w:rsidR="00307B65" w:rsidRDefault="005D5058">
      <w:pPr>
        <w:pStyle w:val="a3"/>
        <w:spacing w:before="1"/>
        <w:ind w:right="848" w:firstLine="707"/>
      </w:pPr>
      <w:r>
        <w:t>Игра носит процессуальный характер, в середине третьего года жизни появляютсядействияспредметами заместителями.</w:t>
      </w:r>
    </w:p>
    <w:p w:rsidR="00307B65" w:rsidRDefault="005D5058">
      <w:pPr>
        <w:pStyle w:val="a3"/>
        <w:ind w:right="845" w:firstLine="707"/>
      </w:pPr>
      <w:r>
        <w:t>Типичным является изображение человека в виде «головонога» - окружности иотходящихотнеёлиний.</w:t>
      </w:r>
    </w:p>
    <w:p w:rsidR="00307B65" w:rsidRDefault="005D5058">
      <w:pPr>
        <w:pStyle w:val="a3"/>
        <w:ind w:right="851" w:firstLine="707"/>
      </w:pPr>
      <w:r>
        <w:t>Дети могут осуществлять выбор из 2-3 предметов по форме, величине и цвету;различать мелодии;петь.</w:t>
      </w:r>
    </w:p>
    <w:p w:rsidR="00307B65" w:rsidRDefault="005D5058">
      <w:pPr>
        <w:pStyle w:val="a3"/>
        <w:ind w:right="850" w:firstLine="707"/>
      </w:pPr>
      <w:r>
        <w:t xml:space="preserve">К трём годам дети воспринимают все звуки родного языка, но произносят их </w:t>
      </w:r>
      <w:r>
        <w:lastRenderedPageBreak/>
        <w:t>сбольшимиискажениями.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850"/>
      </w:pPr>
      <w:r>
        <w:lastRenderedPageBreak/>
        <w:t>Основнойформоймышлениястановитсянаглядно-действенная.</w:t>
      </w:r>
    </w:p>
    <w:p w:rsidR="00307B65" w:rsidRDefault="005D5058">
      <w:pPr>
        <w:pStyle w:val="a3"/>
        <w:ind w:right="846" w:firstLine="707"/>
      </w:pPr>
      <w:r>
        <w:t>Для детей этого возраста характерна неосознанность мотивов, импульсивность изависимостьчувствижеланийотситуации.Удетейпоявляютсячувствагордостиистыда, начинают формироваться элементы самосознания, связанные с идентификацией сименемиполом.Раннийвозрастзавершаетсякризисомтрёхлет.Ребёнокосознаётсебякак отдельного человека, отличного от взрослого. У него формируется образ Я. Кризисчастосопровождаетсярядомотрицательныхпроявлений:негативизмом,упрямством,нарушениемобщениясвзрослымидр.Кризисможетпродолжатьсяотнесколькихмесяцевдо двухлет.</w:t>
      </w:r>
    </w:p>
    <w:p w:rsidR="00307B65" w:rsidRDefault="005D5058">
      <w:pPr>
        <w:pStyle w:val="a3"/>
        <w:spacing w:before="1"/>
        <w:ind w:right="844" w:firstLine="707"/>
      </w:pPr>
      <w:r>
        <w:t>На третьем году жизни ребенок вырастает в среднем на 7—8 см, прибавка в весесоставляет 2—2,5 кг. Дети активно овладевают разнообразными движениями. Растущиедвигательные возможности позволяют детям более активно знакомиться с окружающиммиром, познавать свойства и качества предметов, осваивать новые способы действий. Нопри этом малыши еще не способны постоянно контролировать свои движения. Поэтомувоспитателю необходимо проявлять повышенное внимание к действиям детей, оберегатьих отнеосторожных движений,приучатькбезопасномуповедениювсредесверстников.</w:t>
      </w:r>
    </w:p>
    <w:p w:rsidR="00307B65" w:rsidRDefault="005D5058">
      <w:pPr>
        <w:pStyle w:val="a3"/>
        <w:ind w:right="850"/>
      </w:pPr>
      <w:r>
        <w:t>Организммладшихдошкольниковнедостаточноокреп.Детилегкоподвергаютсяинфекциям. Особенно часто страдают их верхние дыхательные пути, так как объем легкихребенкапоканебольшойималышвынужденделатьчастыевдохиивыдохи.Этиособенностидетейвоспитателюнадопостоянноиметьввиду:следитьзачистотойвоздуха в помещении, за правильным дыханием детей (через нос, а не ртом) на прогулке,вовремя ходьбы и подвижныхигр.</w:t>
      </w:r>
    </w:p>
    <w:p w:rsidR="00307B65" w:rsidRDefault="005D5058">
      <w:pPr>
        <w:pStyle w:val="a3"/>
        <w:spacing w:before="1"/>
        <w:ind w:right="849" w:firstLine="707"/>
      </w:pPr>
      <w:r>
        <w:t>Вмладшемвозрастеинтенсивноразвиваютсяструктурыифункцииголовногомозга ребенка, что расширяет его возможности в познании окружающего мира. Для детейэтоговозрастахарактернонаглядно-действенноеинаглядно-образноемышление.Дети</w:t>
      </w:r>
    </w:p>
    <w:p w:rsidR="00307B65" w:rsidRDefault="005D5058">
      <w:pPr>
        <w:pStyle w:val="a3"/>
        <w:ind w:right="848"/>
      </w:pPr>
      <w:r>
        <w:t>«мыслятруками»:нестолькоразмышляют,скольконепосредственнодействуют.Чемболее разнообразно использует ребенок способы чувственного познания, тем полнее еговосприятие, тоньше ощущения, ярче эмоции, а значит, тем отчетливее становятся егопредставления о мире и успешнее деятельность.Под влиянием общения с взрослыми,речевых игр и упражнений к трем годам ребенок начинает успешно использовать простыеираспространенныепредложения,воспроизводитьнебольшиестишкиипотешки,отвечатьнавопросы.Своевременноеразвитиеречиимеетогромноезначениедляумственногои социального развитиядошкольников.</w:t>
      </w:r>
    </w:p>
    <w:p w:rsidR="00307B65" w:rsidRDefault="005D5058">
      <w:pPr>
        <w:pStyle w:val="a3"/>
        <w:ind w:right="852" w:firstLine="707"/>
      </w:pPr>
      <w:r>
        <w:t>Общениедетейсвоспитателемпостояннообогащаетсяиразвивается.Этоиэмоциональное общение (обмен положительными эмоциями), и деловое, сопровождающеесовместную деятельность взрослого и ребенка, а кроме того, познавательное общение.Дети могут спокойно, не мешая друг другу, играть рядом, объединяться в игре с общейигрушкой,развиватьнесложныйигровойсюжетизнесколькихвзаимосвязанныхпосмыслуэпизодов, выполнятьвместе простыепоручения.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ind w:left="1142"/>
        <w:jc w:val="both"/>
      </w:pPr>
      <w:r>
        <w:t>Возрастот 3до4лет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left="1850"/>
      </w:pPr>
      <w:r>
        <w:t>Общениестановитсявне-ситуативным.</w:t>
      </w:r>
    </w:p>
    <w:p w:rsidR="00307B65" w:rsidRDefault="005D5058">
      <w:pPr>
        <w:pStyle w:val="a3"/>
        <w:spacing w:before="1"/>
        <w:ind w:left="1850"/>
      </w:pPr>
      <w:r>
        <w:t>Играстановитсяведущимвидомдеятельностивдошкольномвозрасте.</w:t>
      </w:r>
    </w:p>
    <w:p w:rsidR="00307B65" w:rsidRDefault="005D5058">
      <w:pPr>
        <w:pStyle w:val="a3"/>
        <w:ind w:right="851" w:firstLine="707"/>
      </w:pPr>
      <w:r>
        <w:t>Главной особенностью игры является её условность: выполнение одних действий соднимипредметамипредполагаетихотнесённостькдругимдействиямсдругимипредметами. Основным содержанием игры младших дошкольников являются действия сигрушкамии предметами-заместителями.</w:t>
      </w:r>
    </w:p>
    <w:p w:rsidR="00307B65" w:rsidRDefault="005D5058">
      <w:pPr>
        <w:pStyle w:val="a3"/>
        <w:ind w:right="845" w:firstLine="707"/>
      </w:pPr>
      <w:r>
        <w:t>В младшем дошкольном возрасте происходит переход к сенсорным эталонам. Кконцумладшегодошкольноговозрастадетимогутвосприниматьдо5иболееформпредметови</w:t>
      </w:r>
      <w:r>
        <w:lastRenderedPageBreak/>
        <w:t>до7иболеецветов,способныдифференцироватьпредметыповеличине,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3"/>
      </w:pPr>
      <w:r>
        <w:lastRenderedPageBreak/>
        <w:t>ориентироваться в пространстве группы детского сада, а при определённой организацииобразовательногопроцесса– ивпомещениивсегодошкольногоучреждения.</w:t>
      </w:r>
    </w:p>
    <w:p w:rsidR="00307B65" w:rsidRDefault="005D5058">
      <w:pPr>
        <w:pStyle w:val="a3"/>
        <w:ind w:right="845" w:firstLine="707"/>
      </w:pPr>
      <w:r>
        <w:t>Развиваются память и внимание. По просьбе взрослого дети могут запомнить 3 – 4слова и 5 – 6 названий предметов. К концу младшего дошкольного возраста они способнызапомнить значительныеотрывкииз любимыхпроизведений.</w:t>
      </w:r>
    </w:p>
    <w:p w:rsidR="00307B65" w:rsidRDefault="005D5058">
      <w:pPr>
        <w:pStyle w:val="a3"/>
        <w:spacing w:before="1"/>
        <w:ind w:right="846" w:firstLine="707"/>
      </w:pPr>
      <w:r>
        <w:t>Продолжаетразвиватьсянаглядно-действенноемышление.Приэтомпреобразования ситуаций в ряде случаев осуществляются на основе целенаправленныхпробсучётомжелаемогорезультата.Дошкольникиспособныустановитьнекоторыескрытыесвязи и отношения междупредметами.</w:t>
      </w:r>
    </w:p>
    <w:p w:rsidR="00307B65" w:rsidRDefault="005D5058">
      <w:pPr>
        <w:pStyle w:val="a3"/>
        <w:ind w:left="1850"/>
      </w:pPr>
      <w:r>
        <w:t>Вмладшемдошкольномвозрастеначинаетразвиватьсявоображение.</w:t>
      </w:r>
    </w:p>
    <w:p w:rsidR="00307B65" w:rsidRDefault="005D5058">
      <w:pPr>
        <w:pStyle w:val="a3"/>
        <w:ind w:right="849" w:firstLine="707"/>
      </w:pPr>
      <w:r>
        <w:t>Взаимоотношениядетей:онискорееиграютрадом,чемактивновступаютвовзаимодействие.Однакоужевэтомвозрастемогутнаблюдатьсяустойчивыеизбирательные взаимоотношения. Конфликты между детьми возникают преимущественнопо поводу игрушек. Положение ребёнка в группе сверстников во многом определяетсямнениемвоспитателя.</w:t>
      </w:r>
    </w:p>
    <w:p w:rsidR="00307B65" w:rsidRDefault="005D5058">
      <w:pPr>
        <w:pStyle w:val="a3"/>
        <w:ind w:right="848" w:firstLine="707"/>
      </w:pPr>
      <w:r>
        <w:t>Поведениеребёнкаещёситуативное.Начинаетразвиватьсясамооценка,продолжаетразвиваться также их половаяидентификация.</w:t>
      </w:r>
    </w:p>
    <w:p w:rsidR="00307B65" w:rsidRDefault="005D5058">
      <w:pPr>
        <w:pStyle w:val="a3"/>
        <w:ind w:right="846" w:firstLine="707"/>
      </w:pPr>
      <w:r>
        <w:t>На рубеже трех лет любимым выражением ребёнка становится «Я сам!». Отделениесебя от взрослого и вместе с тем желание быть как взрослый — характерное противоречиекризисатрехлет.</w:t>
      </w:r>
    </w:p>
    <w:p w:rsidR="00307B65" w:rsidRDefault="005D5058">
      <w:pPr>
        <w:pStyle w:val="a3"/>
        <w:spacing w:before="1"/>
        <w:ind w:right="843" w:firstLine="707"/>
      </w:pPr>
      <w:r>
        <w:t>Эмоциональноеразвитиеребёнкаэтоговозрастахарактеризуетсяпроявлениямитакихчувствиэмоций,каклюбовькблизким,привязанностьквоспитателю,доброжелательноеотношениекокружающим,сверстникам.Ребёнокспособенкэмоциональнойотзывчивости—он можетсопереживать другомуребенку.</w:t>
      </w:r>
    </w:p>
    <w:p w:rsidR="00307B65" w:rsidRDefault="005D5058">
      <w:pPr>
        <w:pStyle w:val="a3"/>
        <w:ind w:right="842" w:firstLine="707"/>
      </w:pPr>
      <w:r>
        <w:t>В младшем дошкольном возрасте поведение ребёнка непроизвольно, действия ипоступки ситуативны, их последствия ребёнок чаще всего не представляет, нормативноразвивающемусяребенкусвойственноощущениебезопасности,доверчиво-активноеотношениек окружающему.</w:t>
      </w:r>
    </w:p>
    <w:p w:rsidR="00307B65" w:rsidRDefault="005D5058">
      <w:pPr>
        <w:pStyle w:val="a3"/>
        <w:ind w:right="855" w:firstLine="707"/>
      </w:pPr>
      <w:r>
        <w:t>Дети 3—4 лет усваивают элементарные нормы и правила поведения, связанные сопределённымиразрешениямиизапретами(«можно»,«нужно»,«нельзя»).</w:t>
      </w:r>
    </w:p>
    <w:p w:rsidR="00307B65" w:rsidRDefault="005D5058">
      <w:pPr>
        <w:pStyle w:val="a3"/>
        <w:ind w:right="852" w:firstLine="707"/>
      </w:pPr>
      <w:r>
        <w:t>В 3 года ребёнок идентифицирует себя с представителями своего пола. В этомвозрастедетидифференцируютдругихлюдейпополу,возрасту;распознаютдетей,взрослых,пожилыхлюдей,как вреальной жизни,таки наиллюстрациях.</w:t>
      </w:r>
    </w:p>
    <w:p w:rsidR="00307B65" w:rsidRDefault="005D5058">
      <w:pPr>
        <w:pStyle w:val="a3"/>
        <w:ind w:right="846" w:firstLine="566"/>
      </w:pPr>
      <w:r>
        <w:t>У развивающегося трёхлетнего человека есть все возможности овладения навыкамисамообслуживания (становление предпосылок трудовой деятельности) — самостоятельноесть,одеваться,раздеваться,умываться,пользоватьсяносовымплатком,расчёской,полотенцем,отправлятьсвоиестественныенужды.Кконцучетвёртогогодажизнимладший дошкольник овладевает элементарной культурой поведения во время еды застоломиумываниявтуалетнойкомнате.Подобныенавыкиосновываютсянаопределённомуровнеразвитиядвигательнойсферыребёнка,однимизосновныхкомпонентовкоторогоявляетсяуровеньразвитиямоторной координации.</w:t>
      </w:r>
    </w:p>
    <w:p w:rsidR="00307B65" w:rsidRDefault="005D5058">
      <w:pPr>
        <w:pStyle w:val="a3"/>
        <w:spacing w:before="3" w:line="276" w:lineRule="auto"/>
        <w:ind w:right="847" w:firstLine="566"/>
      </w:pPr>
      <w:r>
        <w:t>В этот период высока потребность ребёнка в движении (его двигательная активностьсоставляетнеменееполовинывременибодрствования).Ребёнокначинаетосваиватьосновные движения, обнаруживая при выполнении физических упражнений стремление кцелеполаганию (быстро пробежать, дальше прыгнуть, точно воспроизвести движение идр.).</w:t>
      </w:r>
    </w:p>
    <w:p w:rsidR="00307B65" w:rsidRDefault="00307B65">
      <w:pPr>
        <w:pStyle w:val="a3"/>
        <w:spacing w:before="6"/>
        <w:ind w:left="0"/>
        <w:jc w:val="left"/>
        <w:rPr>
          <w:sz w:val="9"/>
        </w:rPr>
      </w:pPr>
    </w:p>
    <w:p w:rsidR="00307B65" w:rsidRDefault="005D5058">
      <w:pPr>
        <w:pStyle w:val="a3"/>
        <w:spacing w:before="90"/>
        <w:ind w:right="848" w:firstLine="566"/>
      </w:pPr>
      <w:r>
        <w:t>Накапливаетсяопределённыйзапаспредставленийоразнообразныхсвойствахпредметов, явлениях окружающей действительности и о себе самом. В этом возрасте уребёнкаприправильноорганизованномразвитииужедолжныбытьсформированыосновныесенсорныеэталоны.Онзнакомсосновнымицветами(красный,жёлтый,синий,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0"/>
      </w:pPr>
      <w:r>
        <w:lastRenderedPageBreak/>
        <w:t>зелёный). Трехлетний ребенок способен выбрать основные формы предметов (круг, овал,квадрат,прямоугольник,треугольник)пообразцу,допускаяиногданезначительныеошибки. Ему известны слова больше, меньше, и из двух предметов (палочек, кубиков,мячейи т. п.)онуспешно выбираетбольший илименьший.</w:t>
      </w:r>
    </w:p>
    <w:p w:rsidR="00307B65" w:rsidRDefault="005D5058">
      <w:pPr>
        <w:pStyle w:val="a3"/>
        <w:spacing w:before="1"/>
        <w:ind w:right="846" w:firstLine="566"/>
      </w:pPr>
      <w:r>
        <w:t>В3годадетипрактическиосваиваютпространствосвоейкомнаты(квартиры),групповой комнаты в детском саду, двора, где гуляют, и т. п. На основании опыта у нихскладываютсянекоторыепространственныепредставления(рядом,перед,на,под).Освоениепространствапроисходитодновременносразвитиемречи:ребёнокучитсяпользоватьсясловами,обозначающимипространственныеотношения(предлогиинаречия).</w:t>
      </w:r>
    </w:p>
    <w:p w:rsidR="00307B65" w:rsidRDefault="005D5058">
      <w:pPr>
        <w:pStyle w:val="a3"/>
        <w:ind w:right="844" w:firstLine="566"/>
      </w:pPr>
      <w:r>
        <w:t>Малыш знаком с предметами ближайшего окружения и их назначением (на стулесидят, из чашки пьют и т. п.), с назначением некоторых общественно-бытовых зданий (вмагазине,супермаркетепокупаютигрушки,хлеб,молоко,одежду,обувь),имеетпредставления о знакомых средствах передвижения (легковая машина, грузовая машина,троллейбус, самолёт, велосипед и т. п.), о некоторых профессиях (врач, шофёр, дворник),праздниках (Новый год, День своего рождения), свойствах воды, снега, песка (снег белый,холодный, вода тёплая и вода холодная, лёд скользкий, твёрдый; из влажного песка можнолепить, делать куличики, а сухой песок рассыпается); различает и называет состоянияпогоды(холодно,тепло,дуетветер,идётдождь).Начетвёртомгодужизниребенокразличает по форме, окраске, вкусу некоторые фрукты и овощи, знает два-три вида птиц,некоторыхдомашнихживотных,наиболеечастовстречающихся насекомых.</w:t>
      </w:r>
    </w:p>
    <w:p w:rsidR="00307B65" w:rsidRDefault="005D5058">
      <w:pPr>
        <w:pStyle w:val="a3"/>
        <w:spacing w:before="3" w:line="276" w:lineRule="auto"/>
        <w:ind w:right="843" w:firstLine="566"/>
      </w:pPr>
      <w:r>
        <w:t>Внимание детей четвёртого года жизни непроизвольно. Однако его устойчивостьзависитотинтересакдеятельности.Обычноребенокэтоговозрастаможетсосредоточиться в течение 10—15 мин, но привлекательное для него дело может длитьсядостаточнодолго.Памятьдетейнепосредственна,непроизвольнаиимеетяркуюэмоциональнуюокраску.Детисохраняютивоспроизводяттолькотуинформацию,которая остаётся в их памяти без всяких внутренних усилий (понравившиеся стихи ипесенки, 2-3 новых слова, рассмешивших или огорчивших его). Мышление трёхлетнегоребёнка является наглядно-действенным: малыш решает задачу путём непосредственногодействия с предметами (складывание матрёшки, пирамидки, мисочек, конструирование пообразцуи т. п.).</w:t>
      </w:r>
    </w:p>
    <w:p w:rsidR="00307B65" w:rsidRDefault="005D5058">
      <w:pPr>
        <w:pStyle w:val="a3"/>
        <w:spacing w:before="201" w:line="276" w:lineRule="auto"/>
        <w:ind w:right="846" w:firstLine="566"/>
      </w:pPr>
      <w:r>
        <w:t>В 3 года воображение только начинает развиваться, и прежде всего это происходит вигре. Малыш действует с одним предметом и при этом воображает на его месте другой:палочкавместоложечки,камешеквместомыла,стул— машинадляпутешествийит.д.</w:t>
      </w:r>
    </w:p>
    <w:p w:rsidR="00307B65" w:rsidRDefault="005D5058">
      <w:pPr>
        <w:pStyle w:val="a3"/>
        <w:spacing w:before="197"/>
        <w:ind w:right="846" w:firstLine="566"/>
      </w:pPr>
      <w:r>
        <w:t>Вмладшемдошкольномвозрастеярковыраженостремлениекдеятельности.Взрослыйдляребёнка—носительопределённойобщественнойфункции.Желаниеребёнкавыполнятьтакуюжефункциюприводиткразвитиюигры.Детиовладеваютигровымидействиямисигрушкамиипредметами-заместителями,приобретаютпервичные умения ролевого поведения. Игра ребёнка первой половины четвёртого годажизни — это скорее игра рядом, чем вместе. В играх, возникающих по инициативе детей,отражаютсяумения,приобретённыевсовместныхсвзрослымиграх.Сюжетыигрпростые,неразвёрнутые, содержащиеодну-двероли.</w:t>
      </w:r>
    </w:p>
    <w:p w:rsidR="00307B65" w:rsidRDefault="005D5058">
      <w:pPr>
        <w:pStyle w:val="a3"/>
        <w:spacing w:before="1"/>
        <w:ind w:right="853" w:firstLine="566"/>
      </w:pPr>
      <w:r>
        <w:t>Неумение объяснить свои действия партнёру по игре, договориться с ним, приводитк конфликтам, которые дети не в силах самостоятельно разрешить. Конфликты чаще всеговозникают по поводу игрушек. Постепенно к 4 годам ребёнок начинает согласовыватьсвои действия, договариваться в процессе совместных игр, использовать речевые формывежливогообщения.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5" w:firstLine="566"/>
      </w:pPr>
      <w:r>
        <w:lastRenderedPageBreak/>
        <w:t>В 3—4 года ребёнок начинает чаще и охотнее вступать в общение со сверстникамиради участия в общей игре или продуктивной деятельности. Однако ему всё ещё нужныподдержкаи вниманиевзрослого.</w:t>
      </w:r>
    </w:p>
    <w:p w:rsidR="00307B65" w:rsidRDefault="005D5058">
      <w:pPr>
        <w:pStyle w:val="a3"/>
        <w:spacing w:before="1"/>
        <w:ind w:right="844" w:firstLine="566"/>
      </w:pPr>
      <w:r>
        <w:t>Главным средством общения с взрослыми и сверстниками является речь. Словарьмладшего дошкольника состоит в основном из слов, обозначающих предметы обихода,игрушки, близких ему людей. Ребёнок овладевает грамматическим строем речи, начинаетиспользоватьсложныепредложения.Девочкипомногимпоказателямразвития(артикуляция,словарныйзапас,беглостьречи,понимание прочитанного,запоминаниеувиденногоиуслышанного)превосходятмальчиков.</w:t>
      </w:r>
    </w:p>
    <w:p w:rsidR="00307B65" w:rsidRDefault="005D5058">
      <w:pPr>
        <w:pStyle w:val="a3"/>
        <w:ind w:right="846" w:firstLine="566"/>
      </w:pPr>
      <w:r>
        <w:t>В3—4годавситуациивзаимодействиясвзрослымпродолжаетформироватьсяинтерес к книге и литературным персонажам. Круг чтения ребёнка пополняется новымипроизведениями,ноужеизвестныетексты по-прежнемувызываютинтерес.</w:t>
      </w:r>
    </w:p>
    <w:p w:rsidR="00307B65" w:rsidRDefault="005D5058">
      <w:pPr>
        <w:pStyle w:val="a3"/>
        <w:ind w:right="847" w:firstLine="566"/>
      </w:pPr>
      <w:r>
        <w:t>Интерескпродуктивнойдеятельностинеустойчив.Замыселуправляетсяизображением и меняется по ходу работы, происходит овладение изображением формыпредметов. Работы чаще всего схематичны, поэтому трудно догадаться, что изобразилребёнок.Конструированиеноситпроцессуальныйхарактер.Ребёнокможетконструировать по образцу лишь элементарные предметные конструкции из двух-трёхчастей.</w:t>
      </w:r>
    </w:p>
    <w:p w:rsidR="00307B65" w:rsidRDefault="005D5058">
      <w:pPr>
        <w:pStyle w:val="a3"/>
        <w:spacing w:before="3" w:line="276" w:lineRule="auto"/>
        <w:ind w:right="843" w:firstLine="566"/>
      </w:pPr>
      <w:r>
        <w:t>Музыкально-художественнаядеятельностьдетейноситнепосредственныйисинкретический характер. Восприятие музыкальных образов происходит при организациипрактическойдеятельности(проигратьсюжет,рассмотретьиллюстрациюидр.).Совершенствуется звукоразличение,слух:ребёнокдифференцируетзвуковые свойствапредметов, осваивает звуковые предэталоны (громко — тихо, высоко — низко и пр.).Начинаетпроявлятьинтересиизбирательностьпоотношениюкразличнымвидаммузыкально-художественной деятельности (пению, слушанию, музыкально-ритмическимдвижениям).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1"/>
        <w:ind w:left="1142"/>
      </w:pPr>
      <w:r>
        <w:t>Возрастот 4до5лет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Вигровойдеятельностипоявляютсяролевыевзаимодействия.Происходитразделениеигровыхи реальных взаимодействий детей.</w:t>
      </w:r>
    </w:p>
    <w:p w:rsidR="00307B65" w:rsidRDefault="005D5058">
      <w:pPr>
        <w:pStyle w:val="a3"/>
        <w:ind w:right="851" w:firstLine="707"/>
      </w:pPr>
      <w:r>
        <w:t>Детимогутрисоватьосновныегеометрическиефигуры,вырезатьножницами,наклеивать изображения набумагуи т.д.</w:t>
      </w:r>
    </w:p>
    <w:p w:rsidR="00307B65" w:rsidRDefault="005D5058">
      <w:pPr>
        <w:pStyle w:val="a3"/>
        <w:spacing w:line="274" w:lineRule="exact"/>
        <w:ind w:left="1850"/>
      </w:pPr>
      <w:r>
        <w:t>Формируютсянавыкипланированияпоследовательностидействий.</w:t>
      </w:r>
    </w:p>
    <w:p w:rsidR="00307B65" w:rsidRDefault="005D5058">
      <w:pPr>
        <w:pStyle w:val="a3"/>
        <w:ind w:right="848" w:firstLine="707"/>
      </w:pPr>
      <w:r>
        <w:t>Детиспособныупорядочитьгруппыпредметовпосенсорномупризнаку–величине,цвету;выделить такиепараметры,каквысота, длинаиширина.</w:t>
      </w:r>
    </w:p>
    <w:p w:rsidR="00307B65" w:rsidRDefault="005D5058">
      <w:pPr>
        <w:pStyle w:val="a3"/>
        <w:ind w:left="1850"/>
      </w:pPr>
      <w:r>
        <w:t>Начинаетскладыватьсяпроизвольноевнимание.</w:t>
      </w:r>
    </w:p>
    <w:p w:rsidR="00307B65" w:rsidRDefault="005D5058">
      <w:pPr>
        <w:pStyle w:val="a3"/>
        <w:ind w:right="853" w:firstLine="707"/>
      </w:pPr>
      <w:r>
        <w:t>Начинает развиваться образное мышление. Дошкольники могут строить по схеме,решать лабиринтныезадачи.</w:t>
      </w:r>
    </w:p>
    <w:p w:rsidR="00307B65" w:rsidRDefault="005D5058">
      <w:pPr>
        <w:pStyle w:val="a3"/>
        <w:ind w:right="850" w:firstLine="707"/>
      </w:pPr>
      <w:r>
        <w:t>Увеличиваетсяустойчивостьвнимания.Ребёнкуоказываетсядоступнойсосредоточенная деятельность в течение 15 – 20 минут. Он способен удерживать в памятипривыполнении каких-либо действийнесложноеусловие.</w:t>
      </w:r>
    </w:p>
    <w:p w:rsidR="00307B65" w:rsidRDefault="005D5058">
      <w:pPr>
        <w:pStyle w:val="a3"/>
        <w:spacing w:before="1"/>
        <w:ind w:right="847" w:firstLine="707"/>
      </w:pPr>
      <w:r>
        <w:t>Речь становится предметом активности детей. Речь детей при взаимодействии другсдругомноситситуативныйхарактер,априобщениисвзрослымистановитсявнеситуативной.</w:t>
      </w:r>
    </w:p>
    <w:p w:rsidR="00307B65" w:rsidRDefault="005D5058">
      <w:pPr>
        <w:pStyle w:val="a3"/>
        <w:ind w:left="1850" w:right="1599"/>
      </w:pPr>
      <w:r>
        <w:t>В общении ребёнка и взрослого ведущим становится познавательный мотив.Повышеннаяобидчивость представляетсобойвозрастнойфеномен.</w:t>
      </w:r>
    </w:p>
    <w:p w:rsidR="00307B65" w:rsidRDefault="005D5058">
      <w:pPr>
        <w:pStyle w:val="a3"/>
        <w:ind w:right="845" w:firstLine="707"/>
      </w:pPr>
      <w:r>
        <w:t>Взаимоотношениясосверстникамихарактеризуютсяизбирательностью,появляютсяпостоянныепартнёрыпоиграм.Вгруппахначинаютвыделятьсялидеры.Появляютсяконкурентность, соревновательность.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lastRenderedPageBreak/>
        <w:t>Дети4–5летвсёещёнеосознаютсоциальныенормыиправилаповедения,однакоу них уже начинают складываться обобщённые представления о том, как надо и не надосебя вести. Как правило, к пяти годам дети без напоминания взрослого здороваются ипрощаются,говорят«спасибо»и«пожалуйста»,неперебиваютвзрослого,вежливообращаются к нему. Кроме того, они могут по собственной инициативе убирать игрушки,выполнять простые трудовые обязанности, доводить дело до конца. В этом возрасте удетейпоявляютсяпредставленияотом,какположеносебявестидевочкам,икак—мальчикам.Детихорошовыделяютнесоответствиенормамиправиламнетольковповедении другого, но и в своём собственном. Таким образом, поведение ребёнка 4—5 летне столь импульсивноинепосредственно,какв 3—4 года, хотя в некоторыхситуацияхемувсёещётребуетсянапоминаниевзрослогоилисверстниковонеобходимостипридерживатьсятехили иныхнорми правил.</w:t>
      </w:r>
    </w:p>
    <w:p w:rsidR="00307B65" w:rsidRDefault="005D5058">
      <w:pPr>
        <w:pStyle w:val="a3"/>
        <w:spacing w:before="1"/>
        <w:ind w:right="847" w:firstLine="707"/>
      </w:pPr>
      <w:r>
        <w:t>В этом возрасте детьми хорошо освоен алгоритм процессов умывания, одевания,купания,приёмапищи,уборкипомещения.Дошкольникизнаютииспользуютпоназначению атрибуты, сопровождающие эти процессы: мыло, полотенце, носовой платок,салфетку, столовые приборы. Уровень освоения культурно-гигиенических навыков таков,чтодетисвободнопереносят ихвсюжетно-ролевую игру.</w:t>
      </w:r>
    </w:p>
    <w:p w:rsidR="00307B65" w:rsidRDefault="005D5058">
      <w:pPr>
        <w:pStyle w:val="a3"/>
        <w:ind w:right="855" w:firstLine="707"/>
      </w:pPr>
      <w:r>
        <w:t>К 4—5 годам ребёнок способен элементарно охарактеризовать своё самочувствие,привлечьвниманиевзрослоговслучаенедомогания.</w:t>
      </w:r>
    </w:p>
    <w:p w:rsidR="00307B65" w:rsidRDefault="005D5058">
      <w:pPr>
        <w:pStyle w:val="a3"/>
        <w:ind w:right="846" w:firstLine="707"/>
      </w:pPr>
      <w:r>
        <w:t>Детиимеютдифференцированноепредставлениеособственнойгендернойпринадлежности, аргументируют её по ряду признаков («Я мальчик, я ношу брючки, а неплатьица,уменякороткаяпричёска»).Кпятигодамдетиимеютпредставленияобособенностяхнаиболеераспространённыхмужскихиженскихпрофессий,овидахотдыха, специфике поведения в общении с другими людьми, об отдельных женских имужскихкачествах.</w:t>
      </w:r>
    </w:p>
    <w:p w:rsidR="00307B65" w:rsidRDefault="005D5058">
      <w:pPr>
        <w:pStyle w:val="a3"/>
        <w:spacing w:before="1"/>
        <w:ind w:right="845" w:firstLine="707"/>
      </w:pPr>
      <w:r>
        <w:t>Кчетыремгодамосновныетрудностивповедениииобщенииребёнкасокружающими, которые былисвязаны с кризисом трехлет(упрямство,строптивость,конфликтность и др.), постепенно уходят в прошлое, и любознательный ребенок активноосваивает окружающий его мир предметов и вещей, мир человеческих отношений. Лучшевсегоэтоудаетсядетямвигре.Дети4—5летпродолжаютпроигрыватьдействияспредметами,нотеперьвнешняяпоследовательностьэтихдействийужесоответствуетреальнойдействительности: ребёноксначала режетхлеб итолько потом ставитего настол перед куклами (в раннем и в самом начале дошкольного возраста последовательностьдействий не имела для игры такого значения). В игре дети называют свои роли, понимаютусловностьпринятыхролей.Происходитразделениеигровыхиреальныхвзаимоотношений.В4—5летсверстникистановятсядляребёнкаболеепривлекательнымиипредпочитаемыми партнёрамипо игре,чемвзрослый.</w:t>
      </w:r>
    </w:p>
    <w:p w:rsidR="00307B65" w:rsidRDefault="005D5058">
      <w:pPr>
        <w:pStyle w:val="a3"/>
        <w:ind w:right="851" w:firstLine="707"/>
      </w:pPr>
      <w:r>
        <w:t>В возрасте от 4 до 5 лет продолжается усвоение детьми общепринятых сенсорныхэталонов,овладениеспособамиихиспользованияисовершенствованиеобследованияпредметов. К пяти годам дети, как правило, уже хорошо владеют представлениями обосновных цветах, геометрических формах и отношениях величин. Ребёнок уже можетпроизвольнонаблюдать,рассматриватьиискатьпредметывокружающемегопространстве.Восприятиевэтомвозрастепостепенностановитсяосмысленным,целенаправленными анализирующим.</w:t>
      </w:r>
    </w:p>
    <w:p w:rsidR="00307B65" w:rsidRDefault="005D5058">
      <w:pPr>
        <w:pStyle w:val="a3"/>
        <w:spacing w:before="1"/>
        <w:ind w:right="849" w:firstLine="707"/>
      </w:pPr>
      <w:r>
        <w:t>Всреднемдошкольномвозрастесвязьмышленияидействийсохраняется,ноуженеявляетсятакойнепосредственной,какраньше.Вомногихслучаяхнетребуетсяпрактическогоманипулированиясобъектом,нововсехслучаяхребёнку необходимоотчётливо воспринимать и наглядно представлять этот объект. Внимание становится всёболее устойчивым, в отличие от возраста трех лет (если ребёнок пошёл за мячом, тоужене будет отвлекаться на другие интересные предметы). Важным показателем развитиявниманияявляетсято,чтокпятигодампоявляетсядействиепоправилу—</w:t>
      </w:r>
      <w:r>
        <w:lastRenderedPageBreak/>
        <w:t>первыйнеобходимыйэлементпроизвольноговнимания.Именновэтомвозрастедетиначинают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4"/>
      </w:pPr>
      <w:r>
        <w:lastRenderedPageBreak/>
        <w:t>активно играть в игры с правилами: настольные (лото, детское домино) и подвижные(прятки,салочки).Всреднемдошкольномвозрастеинтенсивноразвиваетсяпамятьребёнка. В 5 лет он может запомнить уже 5—6 предметов (из 10—15), изображённых напредъявляемых емукартинках.</w:t>
      </w:r>
    </w:p>
    <w:p w:rsidR="00307B65" w:rsidRDefault="005D5058">
      <w:pPr>
        <w:pStyle w:val="a3"/>
        <w:spacing w:before="1"/>
        <w:ind w:right="850" w:firstLine="707"/>
      </w:pPr>
      <w:r>
        <w:t>Ввозрасте4—5летпреобладаетрепродуктивноевоображение,воссоздающееобразы, которые описываются в стихах, рассказах взрослого, встречаются в мультфильмахи т.д. Элементы продуктивного воображения начинают складываться в игре, рисовании,конструировании.</w:t>
      </w:r>
    </w:p>
    <w:p w:rsidR="00307B65" w:rsidRDefault="005D5058">
      <w:pPr>
        <w:pStyle w:val="a3"/>
        <w:ind w:right="848" w:firstLine="707"/>
      </w:pPr>
      <w:r>
        <w:t>Вэтомвозрастепроисходитразвитиеинициативностиисамостоятельностиребенка в общении со взрослыми и сверстниками. Дети продолжают сотрудничать совзрослыми в практических делах (совместные игры, поручения), наряду с этим активностремятся к интеллектуальному общению, что проявляется в многочисленных вопросах(почему?зачем?длячего?),стремленииполучитьотвзрослогоновуюинформациюпознавательногохарактера.</w:t>
      </w:r>
    </w:p>
    <w:p w:rsidR="00307B65" w:rsidRDefault="005D5058">
      <w:pPr>
        <w:pStyle w:val="a3"/>
        <w:ind w:right="841" w:firstLine="707"/>
      </w:pPr>
      <w:r>
        <w:t>Возможность устанавливать причинно-следственные связи отражается в детскихответах в форме сложноподчиненных предложений. У детей наблюдается потребность вуважениивзрослых, ихпохвале, поэтому назамечания взрослыхребёнокпятогогодажизниреагируетповышеннойобидчивостью.Общениесосверстникамипо-прежнемутесно переплетено с другими видами детской деятельности (игрой, трудом, продуктивнойдеятельностью),однакоужеотмечаются иситуации чистого общения.</w:t>
      </w:r>
    </w:p>
    <w:p w:rsidR="00307B65" w:rsidRDefault="005D5058">
      <w:pPr>
        <w:pStyle w:val="a3"/>
        <w:spacing w:before="1"/>
        <w:ind w:left="1850"/>
      </w:pPr>
      <w:r>
        <w:t>Речьстановитсяболеесвязнойипоследовательной.</w:t>
      </w:r>
    </w:p>
    <w:p w:rsidR="00307B65" w:rsidRDefault="005D5058">
      <w:pPr>
        <w:pStyle w:val="a3"/>
        <w:ind w:right="848" w:firstLine="566"/>
      </w:pPr>
      <w:r>
        <w:t>В художественной и продуктивной деятельности дети эмоционально откликаются напроизведениямузыкальногоиизобразительногоискусства,художественнуюлитературу,в которых с помощью образных средств переданы различные эмоциональные состояниялюдей,животных,сказочныхперсонажей.Дошкольникиначинаютболеецелостновоспринимать сюжетыи пониматьобразы.</w:t>
      </w:r>
    </w:p>
    <w:p w:rsidR="00307B65" w:rsidRDefault="005D5058">
      <w:pPr>
        <w:pStyle w:val="a3"/>
        <w:spacing w:before="2" w:line="276" w:lineRule="auto"/>
        <w:ind w:right="847" w:firstLine="566"/>
      </w:pPr>
      <w:r>
        <w:t>Важнымпоказателемразвитияребёнка-дошкольникаявляетсяизобразительнаядеятельность. К четырем годам круг изображаемых детьми предметов довольно широк. Врисункахпоявляютсядетали.Замыселдетскогорисункаможетменятьсяпоходуизображения.Детивладеютпростейшимитехническимиумениямиинавыками.Конструированиеначинаетноситьхарактерпродуктивнойдеятельности:детипродумываютбудущую конструкциюиосуществляютпоискспособовеёисполнения.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0"/>
        <w:ind w:left="1142"/>
        <w:jc w:val="both"/>
      </w:pPr>
      <w:r>
        <w:t>Возрастот 5до6лет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2" w:firstLine="707"/>
      </w:pPr>
      <w:r>
        <w:t>Детимогутраспределятьролидоначалаигрыистроитьсвоёповедение,придерживаясь роли. Речь, сопровождающая реальные отношения детей, отличается отролевойречи.Детиначинаютосваиватьсоциальныеотношенияипониматьподчинённость позиций в различных видах деятельности взрослых. При распределенииролеймогутвозникатьконфликты,связанныессубординациейролевогоповедения.</w:t>
      </w:r>
    </w:p>
    <w:p w:rsidR="00307B65" w:rsidRDefault="005D5058">
      <w:pPr>
        <w:pStyle w:val="a3"/>
        <w:ind w:right="852"/>
      </w:pPr>
      <w:r>
        <w:t>Это возраст наиболее активного рисования. Рисунки приобретают сюжетный характер; порисункуможносудитьополовойпринадлежностииэмоциональномсостоянииизображённогочеловека.</w:t>
      </w:r>
    </w:p>
    <w:p w:rsidR="00307B65" w:rsidRDefault="005D5058">
      <w:pPr>
        <w:pStyle w:val="a3"/>
        <w:spacing w:before="1"/>
        <w:ind w:right="844" w:firstLine="707"/>
      </w:pPr>
      <w:r>
        <w:t>Конструктивнаядеятельностьможетосуществлятьсянаосновесхемы,позамыслуипоусловиям.Появляется конструированиев ходесовместной деятельности.</w:t>
      </w:r>
    </w:p>
    <w:p w:rsidR="00307B65" w:rsidRDefault="005D5058">
      <w:pPr>
        <w:pStyle w:val="a3"/>
        <w:ind w:right="848" w:firstLine="707"/>
      </w:pPr>
      <w:r>
        <w:t>Продолжаетсовершенствоватьсявосприятиецветаиихоттенки,ноипромежуточныецветовыеоттенки;формупрямоугольников,овалов,треугольников.Воспринимаютвеличинуобъектов,легковыстраиваютвряд–повозрастаниюилиубыванию – до 10 различныхпредметов.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1"/>
      </w:pPr>
      <w:r>
        <w:lastRenderedPageBreak/>
        <w:t>Восприятие представляетдля дошкольников известные сложности, особенно еслионидолжныодновременноучитыватьнесколько различныхиприэтомпротивоположныхпризнаков.</w:t>
      </w:r>
    </w:p>
    <w:p w:rsidR="00307B65" w:rsidRDefault="005D5058">
      <w:pPr>
        <w:pStyle w:val="a3"/>
        <w:spacing w:before="1"/>
        <w:ind w:right="848" w:firstLine="707"/>
      </w:pPr>
      <w:r>
        <w:t>Встаршемдошкольномвозрастепродолжаетразвиватьсяобразноемышление.Продолжают совершенствоваться обобщения, что является основой словесно логическогомышления.</w:t>
      </w:r>
    </w:p>
    <w:p w:rsidR="00307B65" w:rsidRDefault="005D5058">
      <w:pPr>
        <w:pStyle w:val="a3"/>
        <w:ind w:right="848" w:firstLine="707"/>
      </w:pPr>
      <w:r>
        <w:t>Воображениебудетактивноразвиватьсялишьприусловиипроведенияспециальнойработы поегоактивизации.</w:t>
      </w:r>
    </w:p>
    <w:p w:rsidR="00307B65" w:rsidRDefault="005D5058">
      <w:pPr>
        <w:pStyle w:val="a3"/>
        <w:ind w:left="1850" w:right="1260"/>
      </w:pPr>
      <w:r>
        <w:t>Начинается переход от непроизвольного внимания к произвольному вниманию.Продолжаетсовершенствоватьсяречь,втомчислееёзвуковаясторона.</w:t>
      </w:r>
    </w:p>
    <w:p w:rsidR="00307B65" w:rsidRDefault="005D5058">
      <w:pPr>
        <w:pStyle w:val="a3"/>
        <w:ind w:right="851" w:firstLine="707"/>
      </w:pPr>
      <w:r>
        <w:t>Развивается связная речь. Дети могут пересказывать, рассказывать по картинке,передаваянетолько главное, но и детали.</w:t>
      </w:r>
    </w:p>
    <w:p w:rsidR="00307B65" w:rsidRDefault="005D5058">
      <w:pPr>
        <w:pStyle w:val="a3"/>
        <w:ind w:right="850" w:firstLine="707"/>
      </w:pPr>
      <w:r>
        <w:t>Достиженияэтоговозрастахарактеризуютсяраспределениемролейвигровойдеятельности;структурированиемигровогопространства;дальнейшимразвитиемизобразительной деятельности, отличающейся высокой продуктивностью; применением вконструированииобобщённого способа обследования образца;усвоением обобщённыхспособовизображенияпредметов одинаковойформы.</w:t>
      </w:r>
    </w:p>
    <w:p w:rsidR="00307B65" w:rsidRDefault="005D5058">
      <w:pPr>
        <w:pStyle w:val="a3"/>
        <w:ind w:right="846" w:firstLine="707"/>
      </w:pPr>
      <w:r>
        <w:t>Восприятие в этом возрасте характеризуется анализом сложных форм объектов;развитиемышлениясопровождаетсяосвоениеммыслительныхсредств(схематизированныепредставления,комплексныепредставления,представленияоцикличностиизменений);развиваютсяумениеобобщать,причинноемышление,воображение,произвольноевнимание,речь, образ Я.</w:t>
      </w:r>
    </w:p>
    <w:p w:rsidR="00307B65" w:rsidRDefault="005D5058">
      <w:pPr>
        <w:pStyle w:val="a3"/>
        <w:spacing w:before="1"/>
        <w:ind w:right="850" w:firstLine="707"/>
      </w:pPr>
      <w:r>
        <w:t>Ребёнок 5—6 лет стремится познать себя и другого человека как представителяобщества, постепенно начинаетосознаватьсвязи и зависимостив социальном поведенииивзаимоотношенияхлюдей.</w:t>
      </w:r>
    </w:p>
    <w:p w:rsidR="00307B65" w:rsidRDefault="005D5058">
      <w:pPr>
        <w:pStyle w:val="a3"/>
        <w:ind w:right="843" w:firstLine="707"/>
      </w:pPr>
      <w:r>
        <w:t>В этом возрасте в поведении дошкольников происходят качественные изменения.Формируетсявозможностьсаморегуляции,детиначинаютпредъявлятьксебететребования, которые раньше предъявлялись им взрослыми. Так они могут, не отвлекаясьнаболееинтересныедела,доводитьдоконцамалопривлекательнуюработу(убиратьигрушки,наводитьпорядоквкомнатеит.п.).Этостановитсявозможнымблагодаряосознаниюдетьмиобщепринятыхнормиправилповеденияиобязательностиихвыполнения.</w:t>
      </w:r>
    </w:p>
    <w:p w:rsidR="00307B65" w:rsidRDefault="005D5058">
      <w:pPr>
        <w:pStyle w:val="a3"/>
        <w:spacing w:before="3" w:line="276" w:lineRule="auto"/>
        <w:ind w:right="845" w:firstLine="707"/>
      </w:pPr>
      <w:r>
        <w:t>В возрасте от 5 до 6 лет происходят изменения в представлениях ребёнка о себе.Этипредставленияначинаютвключатьнетолькохарактеристики,которымиребёнокнаделяет себя настоящего в данный отрезок времени, но и качества, которыми он хотел быили,наоборот, нехотелбы обладатьвбудущем(«Я хочубытьтаким,как…»).</w:t>
      </w:r>
    </w:p>
    <w:p w:rsidR="00307B65" w:rsidRDefault="005D5058">
      <w:pPr>
        <w:pStyle w:val="a3"/>
        <w:spacing w:before="199" w:line="276" w:lineRule="auto"/>
        <w:ind w:right="851" w:firstLine="707"/>
      </w:pPr>
      <w:r>
        <w:t>Вэтомвозрастедетивзначительнойстепениориентированынасверстников,большую часть времени проводят с ними в совместных играх и беседах, их оценки имнения становятся существенными для них. Повышается избирательность и устойчивостьвзаимоотношений с ровесниками. Свои предпочтения дети объясняют успешностью тогоилииного ребёнка вигре.</w:t>
      </w:r>
    </w:p>
    <w:p w:rsidR="00307B65" w:rsidRDefault="005D5058">
      <w:pPr>
        <w:pStyle w:val="a3"/>
        <w:ind w:right="851" w:firstLine="707"/>
      </w:pPr>
      <w:r>
        <w:t>Вэтомвозрастедетиимеютдифференцированноепредставлениеосвоейгендерной принадлежности по существенным признакам (женские и мужские качества,особенности проявлениячувств,эмоций,спецификагендерногоповедения).</w:t>
      </w:r>
    </w:p>
    <w:p w:rsidR="00307B65" w:rsidRDefault="005D5058">
      <w:pPr>
        <w:pStyle w:val="a3"/>
        <w:ind w:right="851" w:firstLine="707"/>
      </w:pPr>
      <w:r>
        <w:t>Существенныеизмененияпроисходятвигровомвзаимодействии,вкоторомсущественное место начинает занимать совместное обсуждение правил игры. Игровыедействиястановятся разнообразными.</w:t>
      </w:r>
    </w:p>
    <w:p w:rsidR="00307B65" w:rsidRDefault="005D5058">
      <w:pPr>
        <w:pStyle w:val="a3"/>
        <w:ind w:right="849" w:firstLine="707"/>
      </w:pPr>
      <w:r>
        <w:t>Вне игры общение детей становится менее ситуативным. Они охотно рассказываютотом,чтоснимипроизошло:гдебыли,чтовиделиит.д.Детивнимательнослушаютдругдруга, эмоциональносопереживают рассказамдрузей.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8" w:firstLine="707"/>
      </w:pPr>
      <w:r>
        <w:lastRenderedPageBreak/>
        <w:t>Более совершенной становится крупная моторика. Ребёнок этого возраста способенк освоению сложных движений: может пройти по неширокой скамейке и при этом дажеперешагнуть через небольшое препятствие;умеет отбивать мяч о землю одной рукойнесколько раз подряд. Уже наблюдаются различия в движениях мальчиков и девочек (умальчиков—болеепорывистые,удевочек—мягкие,плавные,уравновешенные),вобщейконфигурации телавзависимостиот поларебёнка.</w:t>
      </w:r>
    </w:p>
    <w:p w:rsidR="00307B65" w:rsidRDefault="005D5058">
      <w:pPr>
        <w:pStyle w:val="a3"/>
        <w:spacing w:before="1"/>
        <w:ind w:right="849" w:firstLine="707"/>
      </w:pPr>
      <w:r>
        <w:t>Кпятигодамдетиобладаютдовольнобольшимзапасомпредставленийобокружающем,которыеполучаютблагодарясвоейактивности,стремлениюзадаватьвопросы и экспериментировать. Ребёнок этого возраста уже хорошо знает основные цветаи имеет представления об оттенках (например, может показать два оттенка одного цвета:светло-красныйитёмно-красный).Детишестогогодажизнимогутрассказать,чемотличаются геометрические фигуры друг от друга. Для них не составит труда сопоставитьмеждусобойповеличинебольшоеколичествопредметов:например,расставитьпопорядку семь—десятьтарелокразнойвеличиныиразложитькнимсоответствующееколичество ложек разного размера. Возрастает способность ребёнка ориентироваться впространстве.</w:t>
      </w:r>
    </w:p>
    <w:p w:rsidR="00307B65" w:rsidRDefault="005D5058">
      <w:pPr>
        <w:pStyle w:val="a3"/>
        <w:ind w:right="847" w:firstLine="707"/>
      </w:pPr>
      <w:r>
        <w:t>Вниманиедетейстановитсяболееустойчивымипроизвольным.Онимогутзаниматься не очень привлекательным, но нужным делом в течение 20—25 мин вместе совзрослым. Ребёнок этого возраста уже способен действовать по правилу, которое задаётсявзрослым. Объём памяти изменяется не существенно, улучшается её устойчивость. Приэтомдлязапоминаниядетиужемогутиспользовать несложныеприёмыисредства.</w:t>
      </w:r>
    </w:p>
    <w:p w:rsidR="00307B65" w:rsidRDefault="005D5058">
      <w:pPr>
        <w:pStyle w:val="a3"/>
        <w:spacing w:before="1"/>
        <w:ind w:right="844" w:firstLine="707"/>
      </w:pPr>
      <w:r>
        <w:t>В 5—6 лет ведущее значение приобретает наглядно-образное мышление, котороепозволяетребёнкурешатьболеесложныезадачисиспользованиемобобщённыхнаглядныхсредств(схем,чертежейипр.)иобобщённыхпредставленийосвойствахразличных предметов и явлений. Возраст 5—6 лет можно охарактеризовать как возрастовладенияребёнкомактивным(продуктивным)воображением,котороеначинаетприобретать самостоятельность, отделяясь от практической деятельности и предваряя её.Образывоображениязначительнополнееиточнеевоспроизводятдействительность.Ребёнокчётко начинаетразличатьдействительноеивымышленное.</w:t>
      </w:r>
    </w:p>
    <w:p w:rsidR="00307B65" w:rsidRDefault="005D5058">
      <w:pPr>
        <w:pStyle w:val="a3"/>
        <w:ind w:right="843"/>
      </w:pPr>
      <w:r>
        <w:t>Действия воображения — создание и воплощение замысла — начинают складыватьсяпервоначально в игре. Это проявляется в том, что прежде игры рождается её замысел исюжет.Постепеннодетиприобретаютспособностьдействоватьпопредварительномузамыслувконструированиии рисовании.</w:t>
      </w:r>
    </w:p>
    <w:p w:rsidR="00307B65" w:rsidRDefault="005D5058">
      <w:pPr>
        <w:pStyle w:val="a3"/>
        <w:ind w:right="848" w:firstLine="707"/>
      </w:pPr>
      <w:r>
        <w:t>На шестом году жизни ребёнка происходят важные изменения в развитии речи. Длядетей этого возраста становится нормой правильное произношение звуков. Дети начинаютупотреблятьобобщающиеслова,синонимы,антонимы,оттенкизначенийслов,многозначныеслова.Словарьдетейтакжеактивнопополняетсясуществительными,обозначающиминазванияпрофессий,социальныхучреждений(библиотека,почта,универсам,спортивныйклубит.д.);глаголами,обозначающимитрудовыедействиялюдейразныхпрофессий,прилагательнымиинаречиями,отражающимикачестводействий,отношениелюдейк профессиональной деятельности.</w:t>
      </w:r>
    </w:p>
    <w:p w:rsidR="00307B65" w:rsidRDefault="005D5058">
      <w:pPr>
        <w:pStyle w:val="a3"/>
        <w:ind w:right="849" w:firstLine="707"/>
      </w:pPr>
      <w:r>
        <w:t>Кругчтенияребёнка5—6летпополняетсяпроизведениямиразнообразнойтематики, в том числе связанной с проблемами семьи, взаимоотношений с взрослыми,сверстниками,систориейстраны.Онспособенудерживатьвпамятибольшойобъёминформации,емудоступно чтениеспродолжением.</w:t>
      </w:r>
    </w:p>
    <w:p w:rsidR="00307B65" w:rsidRDefault="005D5058">
      <w:pPr>
        <w:pStyle w:val="a3"/>
        <w:spacing w:before="1"/>
        <w:ind w:right="843" w:firstLine="707"/>
      </w:pPr>
      <w:r>
        <w:t xml:space="preserve">Повышаются возможности безопасности жизнедеятельности ребенка 5—6 лет. Этосвязаносростомосознанностиипроизвольностиповедения,преодолениемэгоцентрической позиции (ребёнок становится способным встать на позицию другого).Развиваетсяпрогностическаяфункциямышления,чтопозволяетребёнкувидетьперспективу событий,предвидеть(предвосхищать)близкие </w:t>
      </w:r>
      <w:r>
        <w:lastRenderedPageBreak/>
        <w:t>иотдалённыепоследствиясобственных действийипоступков идействийи поступковдругихлюдей.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6" w:firstLine="707"/>
      </w:pPr>
      <w:r>
        <w:lastRenderedPageBreak/>
        <w:t>Встаршемдошкольномвозрастеосвоенныеранеевидыдетскоготрудавыполняются качественно, быстро, осознанно. Становится возможным освоение детьмиразных видов ручного труда.</w:t>
      </w:r>
    </w:p>
    <w:p w:rsidR="00307B65" w:rsidRDefault="005D5058">
      <w:pPr>
        <w:pStyle w:val="a3"/>
        <w:spacing w:before="3" w:line="276" w:lineRule="auto"/>
        <w:ind w:right="845" w:firstLine="707"/>
      </w:pPr>
      <w:r>
        <w:t>Впроцессевосприятияхудожественныхпроизведений,произведениймузыкальногоиизобразительногоискусствадетиспособныосуществлятьвыбортого(произведений,персонажей,образов),чтоимбольшенравится,обосновываяегоспомощьюэлементовэстетическойоценки.Ониэмоциональнооткликаютсянатепроизведенияискусства,вкоторыхпереданыпонятныеимчувстваиотношения,различныеэмоциональныесостояниялюдей,животных,борьбадобрасозлом.Совершенствуетсякачествомузыкальнойдеятельности.Творческиепроявлениястановятсяболееосознаннымиинаправленными(образ,средствавыразительностипродумываются и сознательно подбираются детьми). В продуктивной деятельности детитакжемогут изобразитьзадуманное(замыселведёт засобой изображение).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1"/>
        <w:ind w:left="1142"/>
      </w:pPr>
      <w:r>
        <w:t>Возрастот 6до7лет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44" w:firstLine="707"/>
      </w:pPr>
      <w:r>
        <w:t>Детиподготовительнойкшколегруппыначинаютосваиватьсложныевзаимодействия людей. Игровое пространство усложняется. Дети могут комментироватьисполнениеролитемилиинымучастникомигры.</w:t>
      </w:r>
    </w:p>
    <w:p w:rsidR="00307B65" w:rsidRDefault="005D5058">
      <w:pPr>
        <w:pStyle w:val="a3"/>
        <w:ind w:left="1850"/>
      </w:pPr>
      <w:r>
        <w:t>Болееявнымистановятсяразличиямеждурисункамимальчиковидевочек.</w:t>
      </w:r>
    </w:p>
    <w:p w:rsidR="00307B65" w:rsidRDefault="005D5058">
      <w:pPr>
        <w:pStyle w:val="a3"/>
        <w:tabs>
          <w:tab w:val="left" w:pos="1777"/>
          <w:tab w:val="left" w:pos="3214"/>
          <w:tab w:val="left" w:pos="5056"/>
          <w:tab w:val="left" w:pos="6111"/>
          <w:tab w:val="left" w:pos="6437"/>
          <w:tab w:val="left" w:pos="7221"/>
          <w:tab w:val="left" w:pos="8850"/>
        </w:tabs>
        <w:ind w:right="844"/>
        <w:jc w:val="left"/>
      </w:pPr>
      <w:r>
        <w:t>Изображение человека становится ещё более детализированным и пропорциональным.При</w:t>
      </w:r>
      <w:r>
        <w:tab/>
        <w:t>правильном</w:t>
      </w:r>
      <w:r>
        <w:tab/>
        <w:t>педагогическом</w:t>
      </w:r>
      <w:r>
        <w:tab/>
        <w:t>подходе</w:t>
      </w:r>
      <w:r>
        <w:tab/>
        <w:t>у</w:t>
      </w:r>
      <w:r>
        <w:tab/>
        <w:t>детей</w:t>
      </w:r>
      <w:r>
        <w:tab/>
        <w:t>формируются</w:t>
      </w:r>
      <w:r>
        <w:tab/>
        <w:t>художественно-творческиеспособностивизобразительнойдеятельности.</w:t>
      </w:r>
    </w:p>
    <w:p w:rsidR="00307B65" w:rsidRDefault="005D5058">
      <w:pPr>
        <w:pStyle w:val="a3"/>
        <w:spacing w:before="1"/>
        <w:ind w:right="844" w:firstLine="707"/>
      </w:pPr>
      <w:r>
        <w:t>Они свободно владеют обобщёнными способами анализа, как изображений, так ипостроек;нетолькоанализируютосновныеконструктивныеособенностиразличныхдеталей, но и определяют их форму на основе сходства со знакомыми им объёмнымипредметами.</w:t>
      </w:r>
    </w:p>
    <w:p w:rsidR="00307B65" w:rsidRDefault="005D5058">
      <w:pPr>
        <w:pStyle w:val="a3"/>
        <w:ind w:right="856" w:firstLine="707"/>
      </w:pPr>
      <w:r>
        <w:t>Удетейпродолжаетразвиватьсявосприятие,однакоониневсегдамогутодновременноучитыватьнесколькоразличныхпризнаков.</w:t>
      </w:r>
    </w:p>
    <w:p w:rsidR="00307B65" w:rsidRDefault="005D5058">
      <w:pPr>
        <w:pStyle w:val="a3"/>
        <w:ind w:right="845"/>
      </w:pPr>
      <w:r>
        <w:t>Развиваетсяобразноемышление,однаковоспроизведениеметрическихотношенийзатруднено.Продолжаютразвиватьсянавыкиобобщенияирассуждения,ноонивзначительнойстепениещёограничиваютсянагляднымипризнакамиситуации.</w:t>
      </w:r>
    </w:p>
    <w:p w:rsidR="00307B65" w:rsidRDefault="005D5058">
      <w:pPr>
        <w:pStyle w:val="a3"/>
        <w:ind w:left="1850"/>
      </w:pPr>
      <w:r>
        <w:t>Продолжаетразвиватьсявниманиедошкольников,оностановитсяпроизвольным.</w:t>
      </w:r>
    </w:p>
    <w:p w:rsidR="00307B65" w:rsidRDefault="005D5058">
      <w:pPr>
        <w:pStyle w:val="a3"/>
        <w:ind w:right="850" w:firstLine="707"/>
      </w:pPr>
      <w:r>
        <w:t>В результате правильно организованной образовательной работы у дошкольниковразвиваютсядиалогическая инекоторыевиды монологическойречи.</w:t>
      </w:r>
    </w:p>
    <w:p w:rsidR="00307B65" w:rsidRDefault="005D5058">
      <w:pPr>
        <w:pStyle w:val="a3"/>
        <w:ind w:right="845" w:firstLine="707"/>
      </w:pPr>
      <w:r>
        <w:t>Вподготовительнойкшколегруппезавершаетсядошкольныйвозраст.Егоосновныедостижениясвязанысосвоениеммиравещейкакпредметовчеловеческойкультуры;освоениемформпозитивногообщенияслюдьми;развитиемполовойидентификации,формированиемпозиции школьника.</w:t>
      </w:r>
    </w:p>
    <w:p w:rsidR="00307B65" w:rsidRDefault="005D5058">
      <w:pPr>
        <w:pStyle w:val="a3"/>
        <w:ind w:right="853" w:firstLine="707"/>
      </w:pPr>
      <w:r>
        <w:t>Кконцудошкольноговозрастаребёнокобладаетвысокимуровнемпознавательногоиличностногоразвития,чтопозволяетемувдальнейшемуспешноучитьсявшколе.</w:t>
      </w:r>
    </w:p>
    <w:p w:rsidR="00307B65" w:rsidRDefault="005D5058">
      <w:pPr>
        <w:pStyle w:val="a3"/>
        <w:spacing w:before="1"/>
        <w:ind w:right="847" w:firstLine="707"/>
      </w:pPr>
      <w:r>
        <w:t>Ребенокнапорогешколы(6-7лет)обладаетустойчивымисоциально-нравственными чувства и эмоциями, высоким самосознанием и осуществляет себя каксубъектдеятельностииповедения.</w:t>
      </w:r>
    </w:p>
    <w:p w:rsidR="00307B65" w:rsidRDefault="005D5058">
      <w:pPr>
        <w:pStyle w:val="a3"/>
        <w:ind w:right="848" w:firstLine="707"/>
      </w:pPr>
      <w:r>
        <w:t>Мотивационная сфера дошкольников 6—7 лет расширяется за счёт развития такихсоциальных мотивов, как познавательные, просоциальные (побуждающие делать добро),самореализации. Поведение ребёнка начинает регулироваться также его представлениямиотом,чтохорошоичтоплохо.Сразвитиемморально-нравственныхпредставленийнапрямуюсвязанаивозможностьэмоциональнооцениватьсвоипоступки.Ребёнок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9"/>
      </w:pPr>
      <w:r>
        <w:lastRenderedPageBreak/>
        <w:t>испытываетчувствоудовлетворения,радости,когдапоступаетправильно,хорошо,исмущение,неловкость,когданарушаетправила,поступаетплохо.Общаясамооценкадетей представляет собой глобальное, положительное недифференцированное отношениексебе,формирующееся подвлияниемэмоциональногоотношениясосторонывзрослых.</w:t>
      </w:r>
    </w:p>
    <w:p w:rsidR="00307B65" w:rsidRDefault="005D5058">
      <w:pPr>
        <w:pStyle w:val="a3"/>
        <w:spacing w:before="3" w:line="276" w:lineRule="auto"/>
        <w:ind w:right="844" w:firstLine="707"/>
      </w:pPr>
      <w:r>
        <w:t>Сложнееибогачепосодержаниюстановитсяобщениеребёнкасвзрослым.Дошкольник внимательно слушает рассказы родителей о том, что у них произошло наработе,живоинтересуетсятем,каконипознакомились,привстречеснезнакомымилюдьми часто спрашивает, где они живут, есть ли у них дети, кем они работают и т. п.Большуюзначимостьдлядетей6—7летприобретаетобщениемеждусобой.Ихизбирательные отношения становятся устойчивыми, именно в этот период зарождаетсядетская дружба. Дети продолжают активно сотрудничать, вместе с тем у них наблюдаютсяиконкурентные отношения— в общенииивзаимодействииони стремятсяв первуюочередьпроявитьсебя,привлечьвниманиедругихксебе.Однакоунихестьвсевозможности придать такому соперничеству продуктивный и конструктивный характер иизбегать негативныхформповедения.</w:t>
      </w:r>
    </w:p>
    <w:p w:rsidR="00307B65" w:rsidRDefault="005D5058">
      <w:pPr>
        <w:pStyle w:val="a3"/>
        <w:spacing w:before="198"/>
        <w:ind w:right="850" w:firstLine="707"/>
      </w:pPr>
      <w:r>
        <w:t>К семи годам дети определяют перспективы взросления в соответствии с гендернойролью,проявляютстремлениекусвоениюопределённыхспособовповедения,ориентированныхнавыполнениебудущихсоциальныхролей.</w:t>
      </w:r>
    </w:p>
    <w:p w:rsidR="00307B65" w:rsidRDefault="005D5058">
      <w:pPr>
        <w:pStyle w:val="a3"/>
        <w:ind w:right="851" w:firstLine="707"/>
      </w:pPr>
      <w:r>
        <w:t>К 6—7 годам ребёнок уверенно владеет культурой самообслуживания и культуройздоровья.</w:t>
      </w:r>
    </w:p>
    <w:p w:rsidR="00307B65" w:rsidRDefault="005D5058">
      <w:pPr>
        <w:pStyle w:val="a3"/>
        <w:ind w:right="848" w:firstLine="707"/>
      </w:pPr>
      <w:r>
        <w:t>Виграхдети6—7летспособныотражатьдостаточносложныесоциальныесобытия—рождениеребёнка,свадьба,праздник,войнаидр.Вигреможетбытьнесколько центров, в каждом из которых отражается та или иная сюжетная линия. Детиэтоговозрастамогутпоходуигрыбратьнасебядвероли,переходяотисполненияоднойк исполнению другой. Они могут вступать во взаимодействие с несколькими партнёрамипоигре, исполняякак главную, такиподчинённую роль.</w:t>
      </w:r>
    </w:p>
    <w:p w:rsidR="00307B65" w:rsidRDefault="005D5058">
      <w:pPr>
        <w:pStyle w:val="a3"/>
        <w:ind w:right="849" w:firstLine="707"/>
      </w:pPr>
      <w:r>
        <w:t>Продолжаетсядальнейшееразвитиемоторикиребёнка,наращиваниеисамостоятельноеиспользованиедвигательногоопыта.Расширяютсяпредставленияосамомсебе,своихфизическихвозможностях,физическомоблике.Совершенствуютсяходьба,бег,шагистановятсяравномерными,увеличиваетсяихдлина,появляетсягармониявдвиженияхрукиног.Ребёнокспособенбыстроперемещаться,ходитьибегать,держатьправильнуюосанку.Пособственнойинициативедетимогуторганизовывать подвижныеигрыипростейшиесоревнованиясосверстниками.</w:t>
      </w:r>
    </w:p>
    <w:p w:rsidR="00307B65" w:rsidRDefault="005D5058">
      <w:pPr>
        <w:pStyle w:val="a3"/>
        <w:spacing w:before="1"/>
        <w:ind w:right="848" w:firstLine="707"/>
      </w:pPr>
      <w:r>
        <w:t>В возрасте 6—7 лет происходит расширение и углубление представлений детей оформе,цвете,величинепредметов.Ребёнокужецеленаправленно,последовательнообследует внешние особенности предметов. При этом он ориентируется не на единичныепризнаки,анавеськомплекс(цвет,форма,величинаидр.).Кконцудошкольноговозрастасущественноувеличиваетсяустойчивостьнепроизвольноговнимания,чтоприводиткменьшейотвлекаемостидетей.Сосредоточенностьидлительностьдеятельности ребёнка зависит от её привлекательности для него. Внимание мальчиковменееустойчиво.В 6—7лету детейувеличиваетсяобъёмпамяти,что позволяет имнепроизвольно запоминатьдостаточно большой объём информации. Девочек отличаетбольшийобъёмиустойчивостьпамяти.</w:t>
      </w:r>
    </w:p>
    <w:p w:rsidR="00307B65" w:rsidRDefault="005D5058">
      <w:pPr>
        <w:pStyle w:val="a3"/>
        <w:spacing w:before="1"/>
        <w:ind w:right="847" w:firstLine="707"/>
      </w:pPr>
      <w:r>
        <w:t>Воображениедетейданноговозрастастановится,соднойстороны,богачеиоригинальнее, а с другой — более логичным и последовательным, оно уже похоже настихийноефантазированиедетей младшихвозрастов.</w:t>
      </w:r>
    </w:p>
    <w:p w:rsidR="00307B65" w:rsidRDefault="005D5058">
      <w:pPr>
        <w:pStyle w:val="a3"/>
        <w:ind w:right="844" w:firstLine="707"/>
      </w:pPr>
      <w:r>
        <w:t>Речевые умения детей позволяют полноценно общаться с разным контингентомлюдей(взрослымиисверстниками,знакомымиинезнакомыми).Детинетолькоправильнопроизносят,ноихорошоразличаютфонемы(звуки)ислова.Овладениеморфологическойсистемойязыкапозволяетимуспешнообразовыватьдостаточно</w:t>
      </w:r>
    </w:p>
    <w:p w:rsidR="00307B65" w:rsidRDefault="00307B65">
      <w:pPr>
        <w:sectPr w:rsidR="00307B65">
          <w:pgSz w:w="11910" w:h="16840"/>
          <w:pgMar w:top="1040" w:right="0" w:bottom="116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8"/>
      </w:pPr>
      <w:r>
        <w:lastRenderedPageBreak/>
        <w:t>сложные грамматические формы существительных, прилагательных, глаголов. В своейречи старший дошкольник всё чаще использует сложные предложения (с сочинительнымии подчинительными связями). В 6—7 лет увеличивается словарный запас. В процесседиалогаребёнокстараетсяисчерпывающеответитьнавопросы,самзадаётвопросы,понятные собеседнику, согласует свои реплики с репликами других. Активно развиваетсяидругаяформаречи—монологическая.Детимогутпоследовательноисвязнопересказывать или рассказывать. Важнейшим итогом развития речи на протяжении всегодошкольного детства является то, что к концу этого периода речь становится подлиннымсредствомкакобщения,такипознавательнойдеятельности,атакжепланированияирегуляцииповедения.</w:t>
      </w:r>
    </w:p>
    <w:p w:rsidR="00307B65" w:rsidRDefault="005D5058">
      <w:pPr>
        <w:pStyle w:val="a3"/>
        <w:spacing w:before="1"/>
        <w:ind w:right="843" w:firstLine="707"/>
      </w:pPr>
      <w:r>
        <w:t>К концу дошкольного детства ребёнок формируется как будущий самостоятельныйчитатель.Тягаккниге,еёсодержательной,эстетическойиформальнойсторонам—важнейшийитог развития дошкольника-читателя.</w:t>
      </w:r>
    </w:p>
    <w:p w:rsidR="00307B65" w:rsidRDefault="005D5058">
      <w:pPr>
        <w:pStyle w:val="a3"/>
        <w:spacing w:before="2" w:line="276" w:lineRule="auto"/>
        <w:ind w:right="849" w:firstLine="707"/>
      </w:pPr>
      <w:r>
        <w:t>Музыкально-художественнаядеятельностьхарактеризуетсябольшойсамостоятельностью.Развитиепознавательныхинтересовприводиткстремлениюполучить знания о видах и жанрах искусства (история создания музыкальных шедевров,жизньитворчество композиторов иисполнителей).</w:t>
      </w:r>
    </w:p>
    <w:p w:rsidR="00307B65" w:rsidRDefault="005D5058">
      <w:pPr>
        <w:pStyle w:val="a3"/>
        <w:spacing w:before="200"/>
        <w:ind w:right="852" w:firstLine="707"/>
      </w:pPr>
      <w:r>
        <w:t>Дошкольникиначинаютпроявлятьинтерескпосещениютеатров,пониматьценностьпроизведениймузыкального искусства.</w:t>
      </w:r>
    </w:p>
    <w:p w:rsidR="00307B65" w:rsidRDefault="005D5058">
      <w:pPr>
        <w:pStyle w:val="a3"/>
        <w:ind w:right="851" w:firstLine="707"/>
      </w:pPr>
      <w:r>
        <w:t>Впродуктивнойдеятельностидетизнают,чтохотятизобразить,имогутцеленаправленно следовать к своей цели, преодолевая препятствия и не отказываясь отсвоего замысла, который теперь становится опережающим. Они способны изображать всё,что вызывает у них интерес. Созданные изображения становятся похожи на реальныйпредмет, узнаваемы и включают множество деталей. Совершенствуется и усложняетсятехникарисования, лепки, аппликации.</w:t>
      </w:r>
    </w:p>
    <w:p w:rsidR="00307B65" w:rsidRDefault="005D5058">
      <w:pPr>
        <w:pStyle w:val="a3"/>
        <w:spacing w:before="3" w:line="276" w:lineRule="auto"/>
        <w:ind w:right="847" w:firstLine="707"/>
      </w:pPr>
      <w:r>
        <w:t>Детиспособныконструироватьпосхеме,фотографиям,заданнымусловиям,собственному замыслу постройки из разнообразного строительного материала, дополняяихархитектурнымидеталями;делатьигрушкипутёмскладываниябумагивразныхнаправлениях;создаватьфигуркилюдей,животных,героевлитературныхпроизведенийизприродногоматериала.Наиболееважнымдостижениемдетейвданнойобразовательнойобластиявляется овладениекомпозицией.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numPr>
          <w:ilvl w:val="1"/>
          <w:numId w:val="23"/>
        </w:numPr>
        <w:tabs>
          <w:tab w:val="left" w:pos="2270"/>
        </w:tabs>
        <w:spacing w:before="178"/>
        <w:ind w:left="2270" w:hanging="420"/>
        <w:jc w:val="left"/>
      </w:pPr>
      <w:r>
        <w:t>Планируемыерезультатыосвоенияпрограммы(Целевыеориентиры).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Физическоеразвитие:</w:t>
      </w:r>
    </w:p>
    <w:p w:rsidR="00307B65" w:rsidRDefault="005D5058">
      <w:pPr>
        <w:pStyle w:val="a3"/>
        <w:ind w:right="844" w:firstLine="707"/>
      </w:pPr>
      <w:r>
        <w:t>Сформированные точные, четкие и координированные мелко-моторные движения,как знакомые, так и новые, по показу и инструкции; умение последовательно выполнятьсложныедвиженияпообразцу,словеснойинструкции,плану,создаватьтворческоесочетание движений, контролировать и оценивать качество выполнения движения с точкизренияточности,правильности.Двигательноевоображение.Целостноепсихосоматическоесостояние.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Социально-коммуникативноеразвитие:</w:t>
      </w:r>
    </w:p>
    <w:p w:rsidR="00307B65" w:rsidRDefault="005D5058">
      <w:pPr>
        <w:pStyle w:val="a3"/>
        <w:ind w:right="846" w:firstLine="707"/>
      </w:pPr>
      <w:r>
        <w:t xml:space="preserve">Способностькосознаниюсвоихэмоциональныхсостояний,настроения,самочувствия.Чувствозащищенности,сформированныеуменияпреодолеватьпсихоэмоциональное напряжение. Чувство собственного достоинства. Сформированнаяпотребность в </w:t>
      </w:r>
      <w:r>
        <w:lastRenderedPageBreak/>
        <w:t>проявлении ответственности, настойчивости, стремлении быть аккуратным,старательным;способностьсамостоятельноразрешатьпроблемывдеятельности,обращаясьзапомощьювситуацияхреальныхзатруднений;адекватнореагироватьна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6"/>
      </w:pPr>
      <w:r>
        <w:lastRenderedPageBreak/>
        <w:t>эмоциональноесостояниедругихлюдей,сопереживать;подчинятьсвоеповедениепреимущественно не сиюминутным желаниям и потребностям, а требованиям со сторонывзрослых и первичным ценностным представлениям о том, «что такое хорошо и что такоеплохо»;самостоятельноставитьцели,втомчислеобщественнозначимые;проявлятьинициативувразныхвидахдеятельности,подчинятьсвоюактивностьдостаточноотдаленным целям, развернуто отражать цели в речи и планировать этапы и условия еедостижения; создавать условия, необходимые для успешного достижения цели; проявлятьэлементыпрогнозировать,волевоеусилие,противостоятьотвлечениям,дажепривыполнениине слишком интереснойдеятельности;удерживатьцельдеятельностибезпомощивзрослогоивегоотсутствие;преодолеватьтрудностиипомехи,неотказываясьотпервоначальной цели.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Познавательноеразвитие:</w:t>
      </w:r>
    </w:p>
    <w:p w:rsidR="00307B65" w:rsidRDefault="005D5058">
      <w:pPr>
        <w:pStyle w:val="a3"/>
        <w:ind w:right="847" w:firstLine="707"/>
      </w:pPr>
      <w:r>
        <w:t>Умениепланироватьразныевидыпознавательнойдеятельности,развернутоотражать в речи впечатления, познавательные чувства, сделанные выводы; соотноситьвопросы и ответы с системой имеющихся знаний, представлений и суждений. Стремлениеставитьпознавательные задачи, экспериментировать, в том числесамостоятельно, дляполученияновогознания,решенияпроблемы;способностьмысленноэкспериментировать,рассуждать.Способностьпониматьэмоциональныесостояния,мотивыипоследствияпоступковгероевпроизведений;развернутовыражатьвречисопереживаниегероямпроизведений;даватьэмоциональнуюоценкуперсонажамимотивироватьее,исходяизлогикиихпоступков;различатьэмоциональную(красивый/некрасивый) и моральную (добрый/злой, хороший/плохой) оценку персонажей;предлагатьвариантысодействияперсонажам;выражатьинтерескдушевнымпереживаниямгероев,демонстрироватьсопричастностькэтомусостоянию,находитьаналогиивреальнойжизни,улавливатьэмоциональныйподтекстпроизведения,проникать в авторский замысел, осознавать свое собственное эмоциональное отношение кгероям; обращать внимание на язык произведения; уместно употреблять в своей речиэпитеты,сравнения,образныевыраженияизпроизведенийхудожественнойлитературы.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Речевоеразвитие:</w:t>
      </w:r>
    </w:p>
    <w:p w:rsidR="00307B65" w:rsidRDefault="005D5058">
      <w:pPr>
        <w:pStyle w:val="a3"/>
        <w:ind w:right="844" w:firstLine="707"/>
      </w:pPr>
      <w:r>
        <w:t>Навыкидиалогическогообщения.Уметьотражатьвречисутьпроисходящего,устанавливатьпричинно-следственныесвязи,формулироватьразнообразныевопросыпричинно-следственногохарактера,осуществлятьразвернутоеречевоепланированиевразныхвидахдеятельности,развернутоотражатьвречивпечатления,эмоции,моральныеиэстетическиеоценки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850"/>
        <w:jc w:val="both"/>
        <w:rPr>
          <w:i/>
          <w:sz w:val="24"/>
        </w:rPr>
      </w:pPr>
      <w:r>
        <w:rPr>
          <w:i/>
          <w:sz w:val="24"/>
        </w:rPr>
        <w:t>Художественно-эстетическоеразвитие:</w:t>
      </w:r>
    </w:p>
    <w:p w:rsidR="00307B65" w:rsidRDefault="005D5058">
      <w:pPr>
        <w:pStyle w:val="a3"/>
        <w:ind w:right="846" w:firstLine="707"/>
      </w:pPr>
      <w:r>
        <w:t>Умение использовать критерии эмоционально-эстетической оценки произведений,высказывать свои эмоционально-эстетические суждения и аргументировать их; адекватно,ярко,глубоко реагироватьнапроизведения.</w:t>
      </w:r>
    </w:p>
    <w:p w:rsidR="00307B65" w:rsidRDefault="005D5058">
      <w:pPr>
        <w:pStyle w:val="a3"/>
        <w:ind w:right="847" w:firstLine="707"/>
      </w:pPr>
      <w:r>
        <w:t>Уметь определять жанр музыкального произведения; понимать и объяснять сменунастроения в музыкальном произведении, динамику музыкального образа и средства еговоплощения;выполнятьдвижения,втомчислесосложнымритмическимрисунком,качественно, самостоятельно, технично, ритмично, выразительно; осуществлять контроль,создаватьвыразительныеоригинальныемузыкальныеобразы,передаватьнастроение,импровизировать с использованием специфического «языка музыки»; согласовывать своидействиясдействиямидругих детейвколлективных формах музыкальнойдеятельности.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23"/>
        </w:numPr>
        <w:tabs>
          <w:tab w:val="left" w:pos="1849"/>
          <w:tab w:val="left" w:pos="1850"/>
        </w:tabs>
        <w:spacing w:before="71"/>
        <w:ind w:left="1850" w:hanging="708"/>
        <w:jc w:val="left"/>
        <w:rPr>
          <w:b/>
          <w:sz w:val="24"/>
        </w:rPr>
      </w:pPr>
      <w:r>
        <w:rPr>
          <w:b/>
          <w:sz w:val="24"/>
        </w:rPr>
        <w:lastRenderedPageBreak/>
        <w:t>Психодиагностическийинструментарий: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03"/>
        <w:gridCol w:w="6231"/>
      </w:tblGrid>
      <w:tr w:rsidR="00307B65">
        <w:trPr>
          <w:trHeight w:val="503"/>
        </w:trPr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9" w:lineRule="exact"/>
              <w:ind w:left="179" w:right="170"/>
              <w:jc w:val="center"/>
              <w:rPr>
                <w:b/>
              </w:rPr>
            </w:pPr>
            <w:r>
              <w:rPr>
                <w:b/>
              </w:rPr>
              <w:t>Переченьиспользуемого</w:t>
            </w:r>
          </w:p>
          <w:p w:rsidR="00307B65" w:rsidRDefault="005D5058">
            <w:pPr>
              <w:pStyle w:val="TableParagraph"/>
              <w:spacing w:before="1" w:line="233" w:lineRule="exact"/>
              <w:ind w:left="179" w:right="172"/>
              <w:jc w:val="center"/>
              <w:rPr>
                <w:b/>
              </w:rPr>
            </w:pPr>
            <w:r>
              <w:rPr>
                <w:b/>
              </w:rPr>
              <w:t>психодиагностическогоинструментария</w:t>
            </w:r>
          </w:p>
        </w:tc>
        <w:tc>
          <w:tcPr>
            <w:tcW w:w="6231" w:type="dxa"/>
            <w:tcBorders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before="123"/>
              <w:ind w:left="2061" w:right="2055"/>
              <w:jc w:val="center"/>
              <w:rPr>
                <w:b/>
              </w:rPr>
            </w:pPr>
            <w:r>
              <w:rPr>
                <w:b/>
              </w:rPr>
              <w:t>Цельиспользования</w:t>
            </w:r>
          </w:p>
        </w:tc>
      </w:tr>
      <w:tr w:rsidR="00307B65">
        <w:trPr>
          <w:trHeight w:val="101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149"/>
            </w:pPr>
            <w:r>
              <w:t>Методика «Психолого-педагогическаяоценка готовности ребенка к началушкольногообучения»(Семаго М.М.,Семаго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Н.Я.)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left="105" w:right="1355"/>
            </w:pPr>
            <w:r>
              <w:t>Определение уровня готовности к началу учебнойдеятельности вшколе.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«Экспресс-диагностикавдетскомсаду»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(Н.Н.Павлова,Л.Т.Руденко)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Определениеуровняразвитияпсихическихпроцессову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Методикиисследованияпознавательных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процессовудетей 4-6 лет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Определениеуровняразвитияпсихическихпроцессову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Методика«Несуществующееживотное»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Исследованиеличностныххарактерологическихособенностей.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Методика«Графическийдиктант»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(Д.Эльконин)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Исследованиеориентациивпространствеудошкольников.</w:t>
            </w:r>
          </w:p>
        </w:tc>
      </w:tr>
      <w:tr w:rsidR="00307B65">
        <w:trPr>
          <w:trHeight w:val="2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</w:pPr>
            <w:r>
              <w:t>Методика«Лесенка»(В.Щур,С.Якобсон)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  <w:ind w:left="105"/>
            </w:pPr>
            <w:r>
              <w:t>Диагностикасамооценкидетейдошкольноговозраста.</w:t>
            </w:r>
          </w:p>
        </w:tc>
      </w:tr>
      <w:tr w:rsidR="00307B65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4" w:lineRule="exact"/>
            </w:pPr>
            <w:r>
              <w:t>Методика«Домик»(Н.Гуткина)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4" w:lineRule="exact"/>
              <w:ind w:left="105"/>
            </w:pPr>
            <w:r>
              <w:t>Определениесенсомоторногоразвитияудошкольников.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Диагностикатревожности(Р.Теммл,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М.Дорки,В.Амен)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Определениеуровнятревожностиребенкадошкольногои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младшегошкольноговозраста.</w:t>
            </w:r>
          </w:p>
        </w:tc>
      </w:tr>
      <w:tr w:rsidR="00307B65">
        <w:trPr>
          <w:trHeight w:val="101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Нейропсихологическаядиагностикав</w:t>
            </w:r>
          </w:p>
          <w:p w:rsidR="00307B65" w:rsidRDefault="005D5058">
            <w:pPr>
              <w:pStyle w:val="TableParagraph"/>
              <w:ind w:right="191"/>
            </w:pPr>
            <w:r>
              <w:t>дошкольном возрасте. (Ж.М. Глозман, А.Ю.Потанина,А.Е. Соболева)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ind w:left="105" w:right="651"/>
            </w:pPr>
            <w:r>
              <w:t>Исследование особенностей ориентировки, адекватности,критичности, характера движений и действий, гнозиса,речевыхфункций,идентификациюэмоций,памятиу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дошкольников.</w:t>
            </w:r>
          </w:p>
        </w:tc>
      </w:tr>
      <w:tr w:rsidR="00307B65">
        <w:trPr>
          <w:trHeight w:val="7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437"/>
            </w:pPr>
            <w:r>
              <w:t>Практический материал для проведенияпсихолого-педагогическогообследования</w:t>
            </w:r>
          </w:p>
          <w:p w:rsidR="00307B65" w:rsidRDefault="005D5058">
            <w:pPr>
              <w:pStyle w:val="TableParagraph"/>
              <w:spacing w:line="238" w:lineRule="exact"/>
            </w:pPr>
            <w:r>
              <w:t>детей(С.Д.Забрамная,О.В.Боровик)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ind w:left="105" w:right="826"/>
            </w:pPr>
            <w:r>
              <w:t>Определение уровня развития психических процессов удошкольников.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Диагностикаэмоциональноговыгорания</w:t>
            </w:r>
          </w:p>
          <w:p w:rsidR="00307B65" w:rsidRDefault="005D5058">
            <w:pPr>
              <w:pStyle w:val="TableParagraph"/>
              <w:spacing w:before="1" w:line="238" w:lineRule="exact"/>
            </w:pPr>
            <w:r>
              <w:t>личности(В.В.Бойко)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Диагностикаэмоциональноговыгоранияпедагогов.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Листыадаптации,картынаблюдения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Диагностикауровняадапттированностидетеймладшего</w:t>
            </w:r>
          </w:p>
          <w:p w:rsidR="00307B65" w:rsidRDefault="005D5058">
            <w:pPr>
              <w:pStyle w:val="TableParagraph"/>
              <w:spacing w:before="1" w:line="238" w:lineRule="exact"/>
              <w:ind w:left="105"/>
            </w:pPr>
            <w:r>
              <w:t>дошкольноговозрастакдошкольномуучреждению.</w:t>
            </w:r>
          </w:p>
        </w:tc>
      </w:tr>
      <w:tr w:rsidR="00307B65">
        <w:trPr>
          <w:trHeight w:val="75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right="428"/>
            </w:pPr>
            <w:r>
              <w:t>Методикадиагностикимотивацииучениядетей5-7лет</w:t>
            </w:r>
          </w:p>
          <w:p w:rsidR="00307B65" w:rsidRDefault="005D5058">
            <w:pPr>
              <w:pStyle w:val="TableParagraph"/>
              <w:spacing w:line="233" w:lineRule="exact"/>
            </w:pPr>
            <w:r>
              <w:t>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2" w:lineRule="auto"/>
              <w:ind w:left="105" w:right="1220"/>
            </w:pPr>
            <w:r>
              <w:t>Выявление сформированности внутренней позициишкольника,его мотивации учения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9" w:lineRule="exact"/>
            </w:pPr>
            <w:r>
              <w:t>Тестдетскойапперцепции (Л.Беллак)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8" w:lineRule="exact"/>
              <w:ind w:left="105"/>
            </w:pPr>
            <w:r>
              <w:t>Выявлениепроблемэмоциональныхотношениймежду</w:t>
            </w:r>
          </w:p>
          <w:p w:rsidR="00307B65" w:rsidRDefault="005D5058">
            <w:pPr>
              <w:pStyle w:val="TableParagraph"/>
              <w:spacing w:line="238" w:lineRule="exact"/>
              <w:ind w:left="105"/>
            </w:pPr>
            <w:r>
              <w:t>ребенкомиокружающимилюдьми</w:t>
            </w:r>
          </w:p>
        </w:tc>
      </w:tr>
      <w:tr w:rsidR="00307B65">
        <w:trPr>
          <w:trHeight w:val="83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ind w:right="526"/>
            </w:pPr>
            <w:r>
              <w:t>Методика цветовая диагностика эмоций.Тест«Домики»О.А.Орехова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tabs>
                <w:tab w:val="left" w:pos="1463"/>
                <w:tab w:val="left" w:pos="3089"/>
                <w:tab w:val="left" w:pos="494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протекания</w:t>
            </w:r>
            <w:r>
              <w:rPr>
                <w:sz w:val="24"/>
              </w:rPr>
              <w:t>позитивныхнегативныхиамбивалентныхэмоцийудетей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дошкольноговозраста.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</w:pPr>
            <w:r>
              <w:t>Тест«Страхивдомиках»,модификация</w:t>
            </w:r>
          </w:p>
          <w:p w:rsidR="00307B65" w:rsidRDefault="005D5058">
            <w:pPr>
              <w:pStyle w:val="TableParagraph"/>
              <w:spacing w:line="240" w:lineRule="exact"/>
            </w:pPr>
            <w:r>
              <w:t>М.А.Панфилова.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Диагностикастраховудетейдошкольного имладшего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школьноговозраста</w:t>
            </w:r>
          </w:p>
        </w:tc>
      </w:tr>
      <w:tr w:rsidR="00307B65">
        <w:trPr>
          <w:trHeight w:val="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Методика«Кактус»(М.А.Панфилова)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Определениеэмоциональногосостоянияребенка,наличия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агрессивностииееинтенсивности.</w:t>
            </w:r>
          </w:p>
        </w:tc>
      </w:tr>
      <w:tr w:rsidR="00307B65">
        <w:trPr>
          <w:trHeight w:val="50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62"/>
            </w:pPr>
            <w:r>
              <w:t>Методика«Рисунокчеловека»(А.Л.Венгер)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</w:pPr>
            <w:r>
              <w:t>Оценкауровняобщегоинтеллектуальногоразвития,уровня</w:t>
            </w:r>
          </w:p>
          <w:p w:rsidR="00307B65" w:rsidRDefault="005D5058">
            <w:pPr>
              <w:pStyle w:val="TableParagraph"/>
              <w:spacing w:line="240" w:lineRule="exact"/>
              <w:ind w:left="105"/>
            </w:pPr>
            <w:r>
              <w:t>готовностикобучениювшколе</w:t>
            </w:r>
          </w:p>
        </w:tc>
      </w:tr>
      <w:tr w:rsidR="00307B65">
        <w:trPr>
          <w:trHeight w:val="2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</w:pPr>
            <w:r>
              <w:t>Методика«Паровозик»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32" w:lineRule="exact"/>
              <w:ind w:left="105"/>
            </w:pPr>
            <w:r>
              <w:t>Диагностикаэмоциональногосостоянияребенка.</w:t>
            </w:r>
          </w:p>
        </w:tc>
      </w:tr>
      <w:tr w:rsidR="00307B65">
        <w:trPr>
          <w:trHeight w:val="58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</w:pPr>
            <w:r>
              <w:t>Методика«Рисуноксемьи»(А.Л.Венгер)</w:t>
            </w:r>
          </w:p>
          <w:p w:rsidR="00307B65" w:rsidRDefault="005D5058">
            <w:pPr>
              <w:pStyle w:val="TableParagraph"/>
              <w:spacing w:before="1"/>
            </w:pPr>
            <w:r>
              <w:t>«Кинетическийрисуноксемьи»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</w:pPr>
            <w:r>
              <w:t>Оценкавнутрисемейныхотношенийребенка,родителя</w:t>
            </w:r>
          </w:p>
        </w:tc>
      </w:tr>
    </w:tbl>
    <w:p w:rsidR="00307B65" w:rsidRDefault="00307B65">
      <w:pPr>
        <w:spacing w:line="247" w:lineRule="exact"/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tabs>
          <w:tab w:val="left" w:pos="4315"/>
        </w:tabs>
        <w:spacing w:before="71"/>
        <w:ind w:left="3804"/>
        <w:rPr>
          <w:b/>
          <w:sz w:val="24"/>
        </w:rPr>
      </w:pPr>
      <w:r>
        <w:rPr>
          <w:b/>
          <w:sz w:val="24"/>
        </w:rPr>
        <w:lastRenderedPageBreak/>
        <w:t>2.</w:t>
      </w:r>
      <w:r>
        <w:rPr>
          <w:b/>
          <w:sz w:val="24"/>
        </w:rPr>
        <w:tab/>
        <w:t>СОДЕРЖАТЕЛЬНЫЙРАЗДЕЛ</w:t>
      </w:r>
    </w:p>
    <w:p w:rsidR="00307B65" w:rsidRDefault="00307B65">
      <w:pPr>
        <w:pStyle w:val="a3"/>
        <w:ind w:left="0"/>
        <w:jc w:val="left"/>
        <w:rPr>
          <w:b/>
          <w:sz w:val="26"/>
        </w:rPr>
      </w:pPr>
    </w:p>
    <w:p w:rsidR="00307B65" w:rsidRDefault="005D5058">
      <w:pPr>
        <w:pStyle w:val="a4"/>
        <w:numPr>
          <w:ilvl w:val="1"/>
          <w:numId w:val="19"/>
        </w:numPr>
        <w:tabs>
          <w:tab w:val="left" w:pos="2777"/>
        </w:tabs>
        <w:spacing w:before="220"/>
        <w:ind w:hanging="721"/>
        <w:rPr>
          <w:b/>
          <w:sz w:val="24"/>
        </w:rPr>
      </w:pPr>
      <w:r>
        <w:rPr>
          <w:b/>
          <w:sz w:val="24"/>
        </w:rPr>
        <w:t>Основныенаправлениядеятельностипедагога-психолога.</w:t>
      </w:r>
    </w:p>
    <w:p w:rsidR="00307B65" w:rsidRDefault="005D5058">
      <w:pPr>
        <w:pStyle w:val="a3"/>
        <w:spacing w:before="115"/>
        <w:ind w:right="990" w:firstLine="916"/>
      </w:pPr>
      <w:r>
        <w:t>Основныминаправлениямиреализацииобразовательнойпрограммыидеятельностипедагога-психологаявляетсяпсихологическоепросвещение,психологическаяпрофилактика,психологическаяипсихолого-педагогическаядиагностика,развивающаяипсихокоррекционнаяработа,психологическоеконсультирование.</w:t>
      </w:r>
    </w:p>
    <w:p w:rsidR="00307B65" w:rsidRDefault="005D5058">
      <w:pPr>
        <w:pStyle w:val="a3"/>
        <w:spacing w:before="122" w:line="276" w:lineRule="auto"/>
        <w:ind w:right="1096" w:firstLine="283"/>
      </w:pPr>
      <w:r>
        <w:t>Каждое из направлений строится с учетом возрастных возможностей детей, ведущеговидадеятельности, опирается наигровыетехнологиии приемы.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4"/>
        <w:ind w:left="0"/>
        <w:jc w:val="left"/>
        <w:rPr>
          <w:sz w:val="36"/>
        </w:rPr>
      </w:pPr>
    </w:p>
    <w:p w:rsidR="00307B65" w:rsidRDefault="005D5058">
      <w:pPr>
        <w:pStyle w:val="1"/>
        <w:ind w:left="1127" w:right="833"/>
        <w:jc w:val="center"/>
        <w:rPr>
          <w:b w:val="0"/>
        </w:rPr>
      </w:pPr>
      <w:r>
        <w:t>Психодиагностика</w:t>
      </w:r>
      <w:r>
        <w:rPr>
          <w:b w:val="0"/>
        </w:rPr>
        <w:t>.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3"/>
        <w:spacing w:line="276" w:lineRule="auto"/>
        <w:ind w:right="845"/>
      </w:pPr>
      <w:r>
        <w:rPr>
          <w:b/>
        </w:rPr>
        <w:t>Цель</w:t>
      </w:r>
      <w:r>
        <w:t>:получениеинформацииобуровнепсихическогоразвитиядетей,выявлениеиндивидуальныхособенностейипроблемучастниковвоспитательно-образовательногопроцесса.</w:t>
      </w:r>
    </w:p>
    <w:p w:rsidR="00307B65" w:rsidRDefault="005D5058">
      <w:pPr>
        <w:pStyle w:val="a3"/>
        <w:spacing w:before="198"/>
        <w:ind w:right="853" w:firstLine="707"/>
      </w:pPr>
      <w:r>
        <w:t>Выборинструментариядляпроведенияпсиходиагностикиосуществляетсяпсихологом самостоятельно в зависимостиот уровня профессиональной компетентностиикругарешаемыхразвивающихзадач.</w:t>
      </w:r>
    </w:p>
    <w:p w:rsidR="00307B65" w:rsidRDefault="005D5058">
      <w:pPr>
        <w:pStyle w:val="a3"/>
        <w:ind w:right="847" w:firstLine="707"/>
      </w:pPr>
      <w:r>
        <w:t>Психологическаядиагностика–этоуглубленноепсихолого-педагогическоеизучениедетейнапротяжениивсеговременипребываниявДОУ,определенияихиндивидуальных возможностей в ходе образовательного и воспитательного процесса вДОУ,разработкарекомендацийпедагогам,воспитателямиродителямпоокончаниюпомощиввопросахвоспитания, обученияи развития.</w:t>
      </w:r>
    </w:p>
    <w:p w:rsidR="00307B65" w:rsidRDefault="005D5058">
      <w:pPr>
        <w:pStyle w:val="a3"/>
        <w:spacing w:before="3" w:line="276" w:lineRule="auto"/>
        <w:ind w:right="850" w:firstLine="283"/>
      </w:pPr>
      <w:r>
        <w:t>Предметомпсихологическойдиагностикивусловияхдошкольногоучрежденияявляютсяиндивидуально-возрастныеособенностидетей,причинынарушенийиотклоненийвихпсихологическомразвитии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spacing w:before="174"/>
        <w:ind w:left="1862"/>
        <w:jc w:val="both"/>
        <w:rPr>
          <w:i/>
          <w:sz w:val="24"/>
        </w:rPr>
      </w:pPr>
      <w:r>
        <w:rPr>
          <w:i/>
          <w:sz w:val="24"/>
        </w:rPr>
        <w:t>Процедурапсихологическогообследованиядетейдошкольноговозраста: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102"/>
        </w:tabs>
        <w:spacing w:before="1"/>
        <w:rPr>
          <w:i/>
          <w:sz w:val="24"/>
        </w:rPr>
      </w:pPr>
      <w:r>
        <w:rPr>
          <w:i/>
          <w:sz w:val="24"/>
        </w:rPr>
        <w:t>Подготовительныйэтап: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213"/>
        </w:tabs>
        <w:ind w:right="851" w:firstLine="0"/>
        <w:rPr>
          <w:sz w:val="24"/>
        </w:rPr>
      </w:pPr>
      <w:r>
        <w:rPr>
          <w:sz w:val="24"/>
        </w:rPr>
        <w:t>составлениемедицинскогоанамнезанаосновеанализаспециальнойдокументацииибеседысмедицинскимработником(образецвыпискиизмедицинскойкарты);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50"/>
        </w:tabs>
        <w:ind w:right="849" w:firstLine="0"/>
        <w:rPr>
          <w:sz w:val="24"/>
        </w:rPr>
      </w:pPr>
      <w:r>
        <w:rPr>
          <w:sz w:val="24"/>
        </w:rPr>
        <w:t>составление социально-бытовой характеристики жизнедеятельности ребенка наосновеанкетирования родителей;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119"/>
        </w:tabs>
        <w:ind w:right="845" w:firstLine="0"/>
        <w:rPr>
          <w:sz w:val="24"/>
        </w:rPr>
      </w:pPr>
      <w:r>
        <w:rPr>
          <w:sz w:val="24"/>
        </w:rPr>
        <w:t>составлениепедагогическогоанамнеза(педагогическойхарактеристики)наосновеанкетированияибеседсвоспитателямиипедагогами,взаимодействующихсребенком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62"/>
        </w:tabs>
        <w:ind w:right="854" w:firstLine="0"/>
        <w:rPr>
          <w:sz w:val="24"/>
        </w:rPr>
      </w:pPr>
      <w:r>
        <w:rPr>
          <w:sz w:val="24"/>
        </w:rPr>
        <w:t>составление семейногоанамнеза на основебеседс родителямиизначимымивзрослымивжизни ребенка.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ind w:left="2043" w:hanging="181"/>
        <w:rPr>
          <w:i/>
          <w:sz w:val="24"/>
        </w:rPr>
      </w:pPr>
      <w:r>
        <w:rPr>
          <w:i/>
          <w:sz w:val="24"/>
        </w:rPr>
        <w:t>Аадаптационныйэтап: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38"/>
        </w:tabs>
        <w:ind w:right="857" w:firstLine="0"/>
        <w:rPr>
          <w:sz w:val="24"/>
        </w:rPr>
      </w:pPr>
      <w:r>
        <w:rPr>
          <w:sz w:val="24"/>
        </w:rPr>
        <w:t>знакомство с ребенком в процессе наблюдений, бесед с ним, анализ продуктовдетскоготворчества.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spacing w:before="66"/>
        <w:ind w:left="2043" w:hanging="181"/>
        <w:rPr>
          <w:i/>
          <w:sz w:val="24"/>
        </w:rPr>
      </w:pPr>
      <w:r>
        <w:rPr>
          <w:i/>
          <w:sz w:val="24"/>
        </w:rPr>
        <w:lastRenderedPageBreak/>
        <w:t>Основнойэтап: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02"/>
        </w:tabs>
        <w:ind w:left="2001" w:hanging="140"/>
        <w:jc w:val="left"/>
        <w:rPr>
          <w:sz w:val="24"/>
        </w:rPr>
      </w:pPr>
      <w:r>
        <w:rPr>
          <w:sz w:val="24"/>
        </w:rPr>
        <w:t>Тестирование.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spacing w:before="1"/>
        <w:ind w:left="2043" w:hanging="181"/>
        <w:rPr>
          <w:i/>
          <w:sz w:val="24"/>
        </w:rPr>
      </w:pPr>
      <w:r>
        <w:rPr>
          <w:i/>
          <w:sz w:val="24"/>
        </w:rPr>
        <w:t>Индивидуальныйэтап: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88"/>
        </w:tabs>
        <w:ind w:right="855" w:firstLine="0"/>
        <w:jc w:val="left"/>
        <w:rPr>
          <w:sz w:val="24"/>
        </w:rPr>
      </w:pPr>
      <w:r>
        <w:rPr>
          <w:sz w:val="24"/>
        </w:rPr>
        <w:t>составлениепсихологическогозаключенияисопутствующихдокументовнаосновеобработкиианализадиагностическихданных (позапросу).</w:t>
      </w:r>
    </w:p>
    <w:p w:rsidR="00307B65" w:rsidRDefault="00307B65">
      <w:pPr>
        <w:pStyle w:val="a3"/>
        <w:spacing w:before="11"/>
        <w:ind w:left="0"/>
        <w:jc w:val="left"/>
        <w:rPr>
          <w:sz w:val="23"/>
        </w:rPr>
      </w:pPr>
    </w:p>
    <w:p w:rsidR="00307B65" w:rsidRDefault="005D5058">
      <w:pPr>
        <w:pStyle w:val="a4"/>
        <w:numPr>
          <w:ilvl w:val="0"/>
          <w:numId w:val="18"/>
        </w:numPr>
        <w:tabs>
          <w:tab w:val="left" w:pos="2043"/>
        </w:tabs>
        <w:ind w:left="2043" w:hanging="181"/>
        <w:rPr>
          <w:i/>
          <w:sz w:val="24"/>
        </w:rPr>
      </w:pPr>
      <w:r>
        <w:rPr>
          <w:i/>
          <w:sz w:val="24"/>
        </w:rPr>
        <w:t>Заключительныйэтап: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141"/>
          <w:tab w:val="left" w:pos="8976"/>
        </w:tabs>
        <w:ind w:right="851" w:firstLine="0"/>
        <w:jc w:val="left"/>
        <w:rPr>
          <w:sz w:val="24"/>
        </w:rPr>
      </w:pPr>
      <w:r>
        <w:rPr>
          <w:sz w:val="24"/>
        </w:rPr>
        <w:t>констатация  результатов  обследования  в  процессе  беседы</w:t>
      </w:r>
      <w:r>
        <w:rPr>
          <w:sz w:val="24"/>
        </w:rPr>
        <w:tab/>
        <w:t>сродителями(воспитателями);</w:t>
      </w:r>
    </w:p>
    <w:p w:rsidR="00307B65" w:rsidRDefault="005D5058">
      <w:pPr>
        <w:pStyle w:val="a4"/>
        <w:numPr>
          <w:ilvl w:val="0"/>
          <w:numId w:val="17"/>
        </w:numPr>
        <w:tabs>
          <w:tab w:val="left" w:pos="2002"/>
        </w:tabs>
        <w:ind w:left="2001" w:hanging="140"/>
        <w:jc w:val="left"/>
        <w:rPr>
          <w:sz w:val="24"/>
        </w:rPr>
      </w:pPr>
      <w:r>
        <w:rPr>
          <w:sz w:val="24"/>
        </w:rPr>
        <w:t>рекомендацииродителям(воспитателям)вустнойилипосменнойформе.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left="1862"/>
        <w:jc w:val="left"/>
      </w:pPr>
      <w:r>
        <w:t>Обязательно: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4"/>
        <w:numPr>
          <w:ilvl w:val="0"/>
          <w:numId w:val="16"/>
        </w:numPr>
        <w:tabs>
          <w:tab w:val="left" w:pos="2129"/>
        </w:tabs>
        <w:spacing w:line="242" w:lineRule="auto"/>
        <w:ind w:right="851" w:firstLine="707"/>
        <w:rPr>
          <w:sz w:val="24"/>
        </w:rPr>
      </w:pPr>
      <w:r>
        <w:rPr>
          <w:sz w:val="24"/>
        </w:rPr>
        <w:t>Обследование детей второй младшей группы (З года) для определения уровняпсихологическогоразвитияивыстраиванияиндивидуальнойтраекторииразвитияребенка.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186"/>
        </w:tabs>
        <w:spacing w:before="7"/>
        <w:ind w:right="852" w:firstLine="707"/>
        <w:rPr>
          <w:sz w:val="24"/>
        </w:rPr>
      </w:pPr>
      <w:r>
        <w:rPr>
          <w:sz w:val="24"/>
        </w:rPr>
        <w:t>Диагностикавоспитанниковстаршейгруппысцельюопределенияуровняпсихическогоразвитиядляорганизацииикоординацииработывподготовительнойгруппе.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169"/>
        </w:tabs>
        <w:spacing w:before="12" w:line="242" w:lineRule="auto"/>
        <w:ind w:right="855" w:firstLine="707"/>
        <w:rPr>
          <w:sz w:val="24"/>
        </w:rPr>
      </w:pPr>
      <w:r>
        <w:rPr>
          <w:sz w:val="24"/>
        </w:rPr>
        <w:t>Диагностикавоспитанниковгруппдлядетейснарушениемречиврамкахпсихолого-педагогическогоконсилиума(П</w:t>
      </w:r>
      <w:r w:rsidR="008D0646">
        <w:rPr>
          <w:sz w:val="24"/>
        </w:rPr>
        <w:t>М</w:t>
      </w:r>
      <w:r>
        <w:rPr>
          <w:sz w:val="24"/>
        </w:rPr>
        <w:t>Пк) ДОУ,согласноположениюоП</w:t>
      </w:r>
      <w:r w:rsidR="008D0646">
        <w:rPr>
          <w:sz w:val="24"/>
        </w:rPr>
        <w:t>М</w:t>
      </w:r>
      <w:r>
        <w:rPr>
          <w:sz w:val="24"/>
        </w:rPr>
        <w:t>Пк.</w:t>
      </w:r>
    </w:p>
    <w:p w:rsidR="00307B65" w:rsidRDefault="005D5058">
      <w:pPr>
        <w:pStyle w:val="a4"/>
        <w:numPr>
          <w:ilvl w:val="0"/>
          <w:numId w:val="16"/>
        </w:numPr>
        <w:tabs>
          <w:tab w:val="left" w:pos="2251"/>
        </w:tabs>
        <w:spacing w:before="9"/>
        <w:ind w:right="854" w:firstLine="707"/>
        <w:rPr>
          <w:sz w:val="24"/>
        </w:rPr>
      </w:pPr>
      <w:r>
        <w:rPr>
          <w:sz w:val="24"/>
        </w:rPr>
        <w:t>Диагностикапсихологическойготовностикобучениювшколедетейподготовительнойгруппы.</w:t>
      </w: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pStyle w:val="a3"/>
        <w:spacing w:before="1"/>
        <w:ind w:left="2058"/>
        <w:jc w:val="left"/>
      </w:pPr>
      <w:r>
        <w:t>Дополнительно:</w:t>
      </w:r>
    </w:p>
    <w:p w:rsidR="00307B65" w:rsidRDefault="00307B65">
      <w:pPr>
        <w:pStyle w:val="a3"/>
        <w:spacing w:before="9"/>
        <w:ind w:left="0"/>
        <w:jc w:val="left"/>
        <w:rPr>
          <w:sz w:val="20"/>
        </w:rPr>
      </w:pPr>
    </w:p>
    <w:p w:rsidR="00307B65" w:rsidRDefault="005D5058">
      <w:pPr>
        <w:pStyle w:val="a3"/>
        <w:spacing w:before="1" w:line="276" w:lineRule="auto"/>
        <w:ind w:right="851" w:firstLine="283"/>
      </w:pPr>
      <w:r>
        <w:t>По запросам родителей, воспитателей, администрации ДОУ и личным наблюдениямпсихологпроводитуглубленнуюдиагностикуразвитияребенка,детского,педагогического,родительскогоколлективовсцельювыявленияиконкретизациипроблемучастников воспитательно-образовательногопроцесса.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5"/>
        <w:ind w:left="0"/>
        <w:jc w:val="left"/>
        <w:rPr>
          <w:sz w:val="36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Неспецифическиепоказателидетейдошкольноговозраста:</w:t>
      </w:r>
    </w:p>
    <w:p w:rsidR="00307B65" w:rsidRDefault="00307B65">
      <w:pPr>
        <w:pStyle w:val="a3"/>
        <w:spacing w:before="6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005"/>
        <w:gridCol w:w="3005"/>
      </w:tblGrid>
      <w:tr w:rsidR="00307B65">
        <w:trPr>
          <w:trHeight w:val="275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56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307B65">
        <w:trPr>
          <w:trHeight w:val="827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УпорядочениедействийПринятиеиудержание</w:t>
            </w:r>
          </w:p>
          <w:p w:rsidR="00307B65" w:rsidRDefault="005D5058">
            <w:pPr>
              <w:pStyle w:val="TableParagraph"/>
              <w:spacing w:line="264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249" w:right="111" w:hanging="125"/>
              <w:rPr>
                <w:sz w:val="24"/>
              </w:rPr>
            </w:pPr>
            <w:r>
              <w:rPr>
                <w:sz w:val="24"/>
              </w:rPr>
              <w:t>Организациядеятельностипроизвольнаярегуляция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307B65" w:rsidRDefault="005D5058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«Графическийдиктант»</w:t>
            </w:r>
          </w:p>
          <w:p w:rsidR="00307B65" w:rsidRDefault="005D5058">
            <w:pPr>
              <w:pStyle w:val="TableParagraph"/>
              <w:spacing w:line="264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«Корректурнаяпроба»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Скоростьвыполнения</w:t>
            </w:r>
          </w:p>
          <w:p w:rsidR="00307B65" w:rsidRDefault="005D5058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Темпдеятельности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828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Психоэнергетический</w:t>
            </w:r>
          </w:p>
          <w:p w:rsidR="00307B65" w:rsidRDefault="005D5058">
            <w:pPr>
              <w:pStyle w:val="TableParagraph"/>
              <w:spacing w:line="270" w:lineRule="atLeas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тонусжизнедеятельности(стеничность)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</w:p>
          <w:p w:rsidR="00307B65" w:rsidRDefault="005D5058">
            <w:pPr>
              <w:pStyle w:val="TableParagraph"/>
              <w:spacing w:line="264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самореализации(способы)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Личнаяактивность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381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Предпочтение предметныхзадач.</w:t>
            </w:r>
          </w:p>
          <w:p w:rsidR="00307B65" w:rsidRDefault="005D5058">
            <w:pPr>
              <w:pStyle w:val="TableParagraph"/>
              <w:spacing w:line="270" w:lineRule="atLeas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Предпочтениеобщениясвзрослым, ориентация наоценкудеятельности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688" w:right="673" w:firstLine="204"/>
              <w:rPr>
                <w:sz w:val="24"/>
              </w:rPr>
            </w:pPr>
            <w:r>
              <w:rPr>
                <w:sz w:val="24"/>
              </w:rPr>
              <w:t>Личностная</w:t>
            </w:r>
            <w:r>
              <w:rPr>
                <w:spacing w:val="-1"/>
                <w:sz w:val="24"/>
              </w:rPr>
              <w:t>направленность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8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07B65" w:rsidRDefault="00307B65">
      <w:pPr>
        <w:spacing w:line="268" w:lineRule="exact"/>
        <w:jc w:val="center"/>
        <w:rPr>
          <w:sz w:val="24"/>
        </w:rPr>
        <w:sectPr w:rsidR="00307B65">
          <w:pgSz w:w="11910" w:h="16840"/>
          <w:pgMar w:top="1040" w:right="0" w:bottom="118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3005"/>
        <w:gridCol w:w="3005"/>
      </w:tblGrid>
      <w:tr w:rsidR="00307B65">
        <w:trPr>
          <w:trHeight w:val="1106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Фиксация на собственныхпереживаниях</w:t>
            </w:r>
          </w:p>
          <w:p w:rsidR="00307B65" w:rsidRDefault="005D5058">
            <w:pPr>
              <w:pStyle w:val="TableParagraph"/>
              <w:spacing w:line="270" w:lineRule="atLeas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(рефлексивность),ориентациянаодобрение</w:t>
            </w:r>
          </w:p>
        </w:tc>
        <w:tc>
          <w:tcPr>
            <w:tcW w:w="3005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300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827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767" w:right="759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Преобладаниеэмоционально</w:t>
            </w:r>
          </w:p>
          <w:p w:rsidR="00307B65" w:rsidRDefault="005D5058">
            <w:pPr>
              <w:pStyle w:val="TableParagraph"/>
              <w:spacing w:line="269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окрашенныхсостояний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Эмоциональныйфон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655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Скорость возникновения ипрекращенияэмоциональных реакцийЛегкость переходаконтрастирующихэмоций</w:t>
            </w:r>
          </w:p>
          <w:p w:rsidR="00307B65" w:rsidRDefault="005D5058">
            <w:pPr>
              <w:pStyle w:val="TableParagraph"/>
              <w:spacing w:line="269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внейтральноесостояние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693" w:right="682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Эмоциональнаялабильность.Пластичность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1380"/>
        </w:trPr>
        <w:tc>
          <w:tcPr>
            <w:tcW w:w="3005" w:type="dxa"/>
          </w:tcPr>
          <w:p w:rsidR="00307B65" w:rsidRDefault="005D5058">
            <w:pPr>
              <w:pStyle w:val="TableParagraph"/>
              <w:ind w:left="702" w:right="246" w:hanging="430"/>
              <w:rPr>
                <w:sz w:val="24"/>
              </w:rPr>
            </w:pPr>
            <w:r>
              <w:rPr>
                <w:sz w:val="24"/>
              </w:rPr>
              <w:t>Появление ситуативнойреактивности,эмоциональнойвозбудимости,</w:t>
            </w:r>
          </w:p>
          <w:p w:rsidR="00307B65" w:rsidRDefault="005D5058">
            <w:pPr>
              <w:pStyle w:val="TableParagraph"/>
              <w:spacing w:line="269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заторможенности.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ind w:left="900" w:right="164" w:hanging="720"/>
              <w:rPr>
                <w:sz w:val="24"/>
              </w:rPr>
            </w:pPr>
            <w:r>
              <w:rPr>
                <w:sz w:val="24"/>
              </w:rPr>
              <w:t>Характерэмоциональныхпроявлений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07B65">
        <w:trPr>
          <w:trHeight w:val="551"/>
        </w:trPr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Реакциянаситуацию</w:t>
            </w:r>
          </w:p>
          <w:p w:rsidR="00307B65" w:rsidRDefault="005D5058">
            <w:pPr>
              <w:pStyle w:val="TableParagraph"/>
              <w:spacing w:line="269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Ситуативноеобщение</w:t>
            </w:r>
          </w:p>
        </w:tc>
        <w:tc>
          <w:tcPr>
            <w:tcW w:w="3005" w:type="dxa"/>
          </w:tcPr>
          <w:p w:rsidR="00307B65" w:rsidRDefault="005D5058">
            <w:pPr>
              <w:pStyle w:val="TableParagraph"/>
              <w:spacing w:line="262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07B65" w:rsidRDefault="00307B65">
      <w:pPr>
        <w:pStyle w:val="a3"/>
        <w:ind w:left="0"/>
        <w:jc w:val="left"/>
        <w:rPr>
          <w:i/>
          <w:sz w:val="20"/>
        </w:rPr>
      </w:pPr>
    </w:p>
    <w:p w:rsidR="00307B65" w:rsidRDefault="00307B65">
      <w:pPr>
        <w:pStyle w:val="a3"/>
        <w:spacing w:before="5"/>
        <w:ind w:left="0"/>
        <w:jc w:val="left"/>
        <w:rPr>
          <w:i/>
          <w:sz w:val="16"/>
        </w:rPr>
      </w:pPr>
    </w:p>
    <w:p w:rsidR="00307B65" w:rsidRDefault="005D5058">
      <w:pPr>
        <w:spacing w:before="90"/>
        <w:ind w:left="1125" w:right="833"/>
        <w:jc w:val="center"/>
        <w:rPr>
          <w:i/>
          <w:sz w:val="24"/>
        </w:rPr>
      </w:pPr>
      <w:r>
        <w:rPr>
          <w:i/>
          <w:sz w:val="24"/>
        </w:rPr>
        <w:t>Распределениедиагностическихметодикповозрастнымгруппам:</w:t>
      </w:r>
    </w:p>
    <w:p w:rsidR="00307B65" w:rsidRDefault="00307B65">
      <w:pPr>
        <w:pStyle w:val="a3"/>
        <w:spacing w:before="4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74"/>
        <w:gridCol w:w="1123"/>
        <w:gridCol w:w="1135"/>
        <w:gridCol w:w="1133"/>
        <w:gridCol w:w="1125"/>
      </w:tblGrid>
      <w:tr w:rsidR="00307B65">
        <w:trPr>
          <w:trHeight w:val="285"/>
        </w:trPr>
        <w:tc>
          <w:tcPr>
            <w:tcW w:w="655" w:type="dxa"/>
            <w:vMerge w:val="restart"/>
            <w:tcBorders>
              <w:bottom w:val="nil"/>
            </w:tcBorders>
          </w:tcPr>
          <w:p w:rsidR="00307B65" w:rsidRDefault="005D5058">
            <w:pPr>
              <w:pStyle w:val="TableParagraph"/>
              <w:ind w:right="207"/>
              <w:rPr>
                <w:sz w:val="23"/>
              </w:rPr>
            </w:pPr>
            <w:r>
              <w:rPr>
                <w:sz w:val="23"/>
              </w:rPr>
              <w:t>№п/п</w:t>
            </w:r>
          </w:p>
        </w:tc>
        <w:tc>
          <w:tcPr>
            <w:tcW w:w="3574" w:type="dxa"/>
            <w:vMerge w:val="restart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Наименованиеметодик</w:t>
            </w:r>
          </w:p>
        </w:tc>
        <w:tc>
          <w:tcPr>
            <w:tcW w:w="4516" w:type="dxa"/>
            <w:gridSpan w:val="4"/>
          </w:tcPr>
          <w:p w:rsidR="00307B65" w:rsidRDefault="005D5058">
            <w:pPr>
              <w:pStyle w:val="TableParagraph"/>
              <w:spacing w:line="261" w:lineRule="exact"/>
              <w:ind w:left="1286"/>
              <w:rPr>
                <w:sz w:val="23"/>
              </w:rPr>
            </w:pPr>
            <w:r>
              <w:rPr>
                <w:sz w:val="23"/>
              </w:rPr>
              <w:t>Возрастныегруппы</w:t>
            </w:r>
          </w:p>
        </w:tc>
      </w:tr>
      <w:tr w:rsidR="00307B65">
        <w:trPr>
          <w:trHeight w:val="266"/>
        </w:trPr>
        <w:tc>
          <w:tcPr>
            <w:tcW w:w="655" w:type="dxa"/>
            <w:vMerge/>
            <w:tcBorders>
              <w:top w:val="nil"/>
              <w:bottom w:val="nil"/>
            </w:tcBorders>
          </w:tcPr>
          <w:p w:rsidR="00307B65" w:rsidRDefault="00307B6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07B65" w:rsidRDefault="00307B65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45" w:right="134"/>
              <w:jc w:val="center"/>
              <w:rPr>
                <w:sz w:val="23"/>
              </w:rPr>
            </w:pPr>
            <w:r>
              <w:rPr>
                <w:sz w:val="23"/>
              </w:rPr>
              <w:t>3-4 года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226"/>
              <w:rPr>
                <w:sz w:val="23"/>
              </w:rPr>
            </w:pPr>
            <w:r>
              <w:rPr>
                <w:sz w:val="23"/>
              </w:rPr>
              <w:t>4-5 лет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226"/>
              <w:rPr>
                <w:sz w:val="23"/>
              </w:rPr>
            </w:pPr>
            <w:r>
              <w:rPr>
                <w:sz w:val="23"/>
              </w:rPr>
              <w:t>5-6 лет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2" w:right="190"/>
              <w:jc w:val="center"/>
              <w:rPr>
                <w:sz w:val="23"/>
              </w:rPr>
            </w:pPr>
            <w:r>
              <w:rPr>
                <w:sz w:val="23"/>
              </w:rPr>
              <w:t>6-7 лет</w:t>
            </w:r>
          </w:p>
        </w:tc>
      </w:tr>
      <w:tr w:rsidR="00307B65">
        <w:trPr>
          <w:trHeight w:val="263"/>
        </w:trPr>
        <w:tc>
          <w:tcPr>
            <w:tcW w:w="655" w:type="dxa"/>
            <w:tcBorders>
              <w:top w:val="nil"/>
            </w:tcBorders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Коробкаформ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530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«Пирамидка»и«мисочки»</w:t>
            </w:r>
          </w:p>
          <w:p w:rsidR="00307B65" w:rsidRDefault="005D505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(предметныедействия)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Разрезныекартинки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4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Конструированиепообразцу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Свободныйрисунок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Рисунокчеловека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Свободнаяигра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Дорисовкафигуры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Повторениесловипредложений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Вопросыпокартинкам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Дополнениефраз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САТ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Повторяйзамнойиигра вмяч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Бирюльки</w:t>
            </w:r>
          </w:p>
        </w:tc>
        <w:tc>
          <w:tcPr>
            <w:tcW w:w="1123" w:type="dxa"/>
          </w:tcPr>
          <w:p w:rsidR="00307B65" w:rsidRDefault="005D5058">
            <w:pPr>
              <w:pStyle w:val="TableParagraph"/>
              <w:spacing w:line="244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Мисочки(включениевряд)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18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84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Рыба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528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Классификацияпозаданному</w:t>
            </w:r>
          </w:p>
          <w:p w:rsidR="00307B65" w:rsidRDefault="005D5058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принципу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Рисуноксемьи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Двадома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Свободнаяклассификация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Самыенепохожие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Рассказпокартинкам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6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Пиктограмма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6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3574" w:type="dxa"/>
          </w:tcPr>
          <w:p w:rsidR="00307B65" w:rsidRDefault="005D5058">
            <w:pPr>
              <w:pStyle w:val="TableParagraph"/>
              <w:spacing w:line="244" w:lineRule="exact"/>
              <w:ind w:left="117"/>
              <w:rPr>
                <w:sz w:val="23"/>
              </w:rPr>
            </w:pPr>
            <w:r>
              <w:rPr>
                <w:sz w:val="23"/>
              </w:rPr>
              <w:t>10слов</w:t>
            </w:r>
          </w:p>
        </w:tc>
        <w:tc>
          <w:tcPr>
            <w:tcW w:w="112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25" w:type="dxa"/>
          </w:tcPr>
          <w:p w:rsidR="00307B65" w:rsidRDefault="005D5058">
            <w:pPr>
              <w:pStyle w:val="TableParagraph"/>
              <w:spacing w:line="244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</w:tbl>
    <w:p w:rsidR="00307B65" w:rsidRDefault="00307B65">
      <w:pPr>
        <w:spacing w:line="244" w:lineRule="exact"/>
        <w:jc w:val="center"/>
        <w:rPr>
          <w:sz w:val="23"/>
        </w:rPr>
        <w:sectPr w:rsidR="00307B65">
          <w:type w:val="continuous"/>
          <w:pgSz w:w="11910" w:h="16840"/>
          <w:pgMar w:top="1120" w:right="0" w:bottom="1293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3555"/>
        <w:gridCol w:w="1133"/>
        <w:gridCol w:w="1135"/>
        <w:gridCol w:w="1133"/>
        <w:gridCol w:w="1135"/>
      </w:tblGrid>
      <w:tr w:rsidR="00307B65">
        <w:trPr>
          <w:trHeight w:val="265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25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Несуществующееживотное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Трижеланияишапка-невидимка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Игроваякомната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Лестница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Выборкарточки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5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Эталоны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Перцептивноемоделирование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3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Схематизация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4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  <w:tr w:rsidR="00307B65">
        <w:trPr>
          <w:trHeight w:val="266"/>
        </w:trPr>
        <w:tc>
          <w:tcPr>
            <w:tcW w:w="66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355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Систематизация</w:t>
            </w:r>
          </w:p>
        </w:tc>
        <w:tc>
          <w:tcPr>
            <w:tcW w:w="1133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5" w:type="dxa"/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Х</w:t>
            </w:r>
          </w:p>
        </w:tc>
        <w:tc>
          <w:tcPr>
            <w:tcW w:w="1135" w:type="dxa"/>
          </w:tcPr>
          <w:p w:rsidR="00307B65" w:rsidRDefault="005D5058"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</w:tr>
    </w:tbl>
    <w:p w:rsidR="00307B65" w:rsidRDefault="00307B65">
      <w:pPr>
        <w:pStyle w:val="a3"/>
        <w:ind w:left="0"/>
        <w:jc w:val="left"/>
        <w:rPr>
          <w:i/>
          <w:sz w:val="20"/>
        </w:rPr>
      </w:pPr>
    </w:p>
    <w:p w:rsidR="00307B65" w:rsidRDefault="00307B65">
      <w:pPr>
        <w:pStyle w:val="a3"/>
        <w:spacing w:before="8"/>
        <w:ind w:left="0"/>
        <w:jc w:val="left"/>
        <w:rPr>
          <w:i/>
          <w:sz w:val="16"/>
        </w:rPr>
      </w:pPr>
    </w:p>
    <w:p w:rsidR="00307B65" w:rsidRDefault="005D5058">
      <w:pPr>
        <w:pStyle w:val="a3"/>
        <w:spacing w:before="90" w:line="276" w:lineRule="auto"/>
        <w:ind w:right="851"/>
      </w:pPr>
      <w:r>
        <w:rPr>
          <w:i/>
        </w:rPr>
        <w:t>Примечание:</w:t>
      </w:r>
      <w:r>
        <w:t>Последние4методики(стандартизованныедиагностическиеметодики)предназначены для 6-летних детей, но в рамках проверки готовности к школе могут бытьиспользованыиприобследованиидетейконца6-гогодажизни,чтообозначеноХ.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3"/>
        <w:ind w:left="0"/>
        <w:jc w:val="left"/>
        <w:rPr>
          <w:sz w:val="36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Методикиисследованияпознавательнойсферыдошкольников:</w:t>
      </w:r>
    </w:p>
    <w:p w:rsidR="00307B65" w:rsidRDefault="00307B65">
      <w:pPr>
        <w:pStyle w:val="a3"/>
        <w:spacing w:before="1"/>
        <w:ind w:left="0"/>
        <w:jc w:val="left"/>
        <w:rPr>
          <w:i/>
          <w:sz w:val="21"/>
        </w:rPr>
      </w:pPr>
    </w:p>
    <w:p w:rsidR="00307B65" w:rsidRDefault="005D5058">
      <w:pPr>
        <w:pStyle w:val="a3"/>
        <w:jc w:val="left"/>
      </w:pPr>
      <w:r>
        <w:t>Диагностикаадаптациидетейк условиямДОУ.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3"/>
        <w:spacing w:line="451" w:lineRule="auto"/>
        <w:ind w:right="3206"/>
        <w:jc w:val="left"/>
      </w:pPr>
      <w:r>
        <w:t>Н.Н. Павлова, Л.Г. Руденко «Экспресс диагностика в детском саду»С.Д.Забрамная«Пакетметодикдляобследованиядетей3-5лет»</w:t>
      </w:r>
    </w:p>
    <w:p w:rsidR="00307B65" w:rsidRDefault="005D5058">
      <w:pPr>
        <w:pStyle w:val="a3"/>
        <w:spacing w:line="273" w:lineRule="exact"/>
        <w:jc w:val="left"/>
      </w:pPr>
      <w:r>
        <w:t>М.М.Семаго,И.Я.Семаго«Групповаядиагностикаготовностикшколе»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ind w:left="1125" w:right="833"/>
        <w:jc w:val="center"/>
        <w:rPr>
          <w:i/>
          <w:sz w:val="24"/>
        </w:rPr>
      </w:pPr>
      <w:r>
        <w:rPr>
          <w:i/>
          <w:sz w:val="24"/>
        </w:rPr>
        <w:t>Методикиизученияособенностейличностидошкольников: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3"/>
        <w:spacing w:line="408" w:lineRule="auto"/>
        <w:ind w:right="6002"/>
        <w:jc w:val="left"/>
      </w:pPr>
      <w:r>
        <w:t>Методика «Несуществующее животное»Методика «Дом-дерево-человек» (ДДЧ)Методика «Моясемья»</w:t>
      </w:r>
    </w:p>
    <w:p w:rsidR="00307B65" w:rsidRDefault="005D5058">
      <w:pPr>
        <w:pStyle w:val="a3"/>
        <w:spacing w:line="273" w:lineRule="exact"/>
        <w:jc w:val="left"/>
      </w:pPr>
      <w:r>
        <w:t>ТестРозенцвейга</w:t>
      </w:r>
    </w:p>
    <w:p w:rsidR="00307B65" w:rsidRDefault="005D5058">
      <w:pPr>
        <w:pStyle w:val="a3"/>
        <w:spacing w:before="193" w:line="408" w:lineRule="auto"/>
        <w:ind w:right="5197"/>
        <w:jc w:val="left"/>
      </w:pPr>
      <w:r>
        <w:t>Детский апперцептивный тест (САТ или ДАТ)Тест на определение уровня притязаний ребенкаМетодикародительских оценокпритязаний</w:t>
      </w:r>
    </w:p>
    <w:p w:rsidR="00307B65" w:rsidRDefault="005D5058">
      <w:pPr>
        <w:pStyle w:val="a3"/>
        <w:spacing w:line="408" w:lineRule="auto"/>
        <w:ind w:right="2262"/>
        <w:jc w:val="left"/>
      </w:pPr>
      <w:r>
        <w:t>Оценкатворческихспособностейдетей(адаптированнаяметодикаТорренса)ОпросникдляопределениясферыпредпочтительныхинтересовГрафическаяметодика«Кактус»</w:t>
      </w:r>
    </w:p>
    <w:p w:rsidR="00307B65" w:rsidRDefault="005D5058">
      <w:pPr>
        <w:pStyle w:val="a3"/>
        <w:spacing w:line="273" w:lineRule="exact"/>
        <w:jc w:val="left"/>
      </w:pPr>
      <w:r>
        <w:t>Тест«Страхивдомике»</w:t>
      </w:r>
    </w:p>
    <w:p w:rsidR="00307B65" w:rsidRDefault="005D5058">
      <w:pPr>
        <w:pStyle w:val="a3"/>
        <w:spacing w:before="188" w:line="408" w:lineRule="auto"/>
        <w:ind w:right="5132"/>
        <w:jc w:val="left"/>
      </w:pPr>
      <w:r>
        <w:t>Тест тревожности (Р. Теммл, М. Дорки, В. Амен)Социометрия</w:t>
      </w:r>
    </w:p>
    <w:p w:rsidR="00307B65" w:rsidRDefault="005D5058">
      <w:pPr>
        <w:pStyle w:val="a3"/>
        <w:jc w:val="left"/>
      </w:pPr>
      <w:r>
        <w:lastRenderedPageBreak/>
        <w:t>Методика«Паровозик»</w:t>
      </w:r>
    </w:p>
    <w:p w:rsidR="00307B65" w:rsidRDefault="00307B65">
      <w:p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73"/>
        <w:ind w:left="1126" w:right="833"/>
        <w:jc w:val="center"/>
      </w:pPr>
      <w:r>
        <w:lastRenderedPageBreak/>
        <w:t>Психопрофилактика.</w:t>
      </w:r>
    </w:p>
    <w:p w:rsidR="00307B65" w:rsidRDefault="00307B65">
      <w:pPr>
        <w:pStyle w:val="a3"/>
        <w:spacing w:before="8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line="276" w:lineRule="auto"/>
        <w:ind w:right="842" w:firstLine="283"/>
      </w:pPr>
      <w:r>
        <w:rPr>
          <w:b/>
        </w:rPr>
        <w:t>Цель</w:t>
      </w:r>
      <w:r>
        <w:t>: предупреждение дезадаптации (нарушений процесса приспособления к среде)возможныхпроблемвразвитииивзаимодействииучастниковвоспитательно-образовательногопроцесса,просветительскаядеятельность,созданиеблагоприятногопсихологическогоклиматавучреждении,осуществлениемероприятийпопредупреждениюи снятиюпсихологическойперегрузки.</w:t>
      </w:r>
    </w:p>
    <w:p w:rsidR="00307B65" w:rsidRDefault="005D5058">
      <w:pPr>
        <w:pStyle w:val="a3"/>
        <w:spacing w:before="201"/>
        <w:ind w:left="1425"/>
        <w:jc w:val="left"/>
      </w:pPr>
      <w:r>
        <w:t>Обязательно: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3"/>
        <w:spacing w:line="276" w:lineRule="auto"/>
        <w:ind w:right="855" w:firstLine="707"/>
        <w:jc w:val="left"/>
      </w:pPr>
      <w:r>
        <w:t>Работапоадаптациисубъектовобразовательногопроцесса(детей,педагогов,родителей)кусловиямновой социальной среды: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9"/>
        </w:tabs>
        <w:spacing w:before="201" w:line="276" w:lineRule="auto"/>
        <w:ind w:right="852" w:firstLine="0"/>
        <w:rPr>
          <w:sz w:val="24"/>
        </w:rPr>
      </w:pPr>
      <w:r>
        <w:rPr>
          <w:sz w:val="24"/>
        </w:rPr>
        <w:t>анализ медицинских карт (карта «История развития ребенка») вновь поступающих детейдляполученияинформацииоразвитиииздоровьеребенка,выявлениедетейгруппыриска,требующихповышенного вниманияпсихолога;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00"/>
        <w:ind w:left="1281"/>
        <w:rPr>
          <w:sz w:val="24"/>
        </w:rPr>
      </w:pPr>
      <w:r>
        <w:rPr>
          <w:sz w:val="24"/>
        </w:rPr>
        <w:t>групповыеииндивидуальныеконсультациидляродителейвновьпоступающих детей;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361"/>
        </w:tabs>
        <w:spacing w:line="276" w:lineRule="auto"/>
        <w:ind w:right="843" w:firstLine="0"/>
        <w:rPr>
          <w:sz w:val="24"/>
        </w:rPr>
      </w:pPr>
      <w:r>
        <w:rPr>
          <w:sz w:val="24"/>
        </w:rPr>
        <w:t>информированиепедагогововыявленныхособенностяхребенкаисемьи,сцельюоптимизациивзаимодействия участниковвоспитательно-образовательногопроцесса.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4"/>
        </w:tabs>
        <w:spacing w:before="198" w:line="278" w:lineRule="auto"/>
        <w:ind w:right="853" w:firstLine="0"/>
        <w:rPr>
          <w:sz w:val="24"/>
        </w:rPr>
      </w:pPr>
      <w:r>
        <w:rPr>
          <w:sz w:val="24"/>
        </w:rPr>
        <w:t>выявление случаев психологического неблагополучия педагогов и разработка совместносадминистрациейпутейустраненияпричинданногосостоянияврабочейситуации.</w:t>
      </w:r>
    </w:p>
    <w:p w:rsidR="00307B65" w:rsidRDefault="005D5058">
      <w:pPr>
        <w:pStyle w:val="a3"/>
        <w:spacing w:before="195"/>
        <w:ind w:left="1425"/>
        <w:jc w:val="left"/>
      </w:pPr>
      <w:r>
        <w:t>Дополнительно: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Отслеживаниединамикисоциально-личностногоразвитиядетей.</w:t>
      </w: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Содействиеблагоприятномусоциально-психологическомуклиматув ДОУ.</w:t>
      </w:r>
    </w:p>
    <w:p w:rsidR="00307B65" w:rsidRDefault="005D5058">
      <w:pPr>
        <w:pStyle w:val="a3"/>
        <w:tabs>
          <w:tab w:val="left" w:pos="1861"/>
        </w:tabs>
        <w:spacing w:line="293" w:lineRule="exact"/>
        <w:ind w:left="1502"/>
        <w:jc w:val="left"/>
      </w:pPr>
      <w:r>
        <w:rPr>
          <w:rFonts w:ascii="Symbol" w:hAnsi="Symbol"/>
        </w:rPr>
        <w:t></w:t>
      </w:r>
      <w:r>
        <w:tab/>
        <w:t>Профилактикапрофессиональноговыгоранияупедагогическогоколлектива.</w:t>
      </w:r>
    </w:p>
    <w:p w:rsidR="00307B65" w:rsidRDefault="005D5058">
      <w:pPr>
        <w:pStyle w:val="a3"/>
        <w:tabs>
          <w:tab w:val="left" w:pos="1861"/>
          <w:tab w:val="left" w:pos="2943"/>
          <w:tab w:val="left" w:pos="3296"/>
          <w:tab w:val="left" w:pos="4699"/>
          <w:tab w:val="left" w:pos="5644"/>
          <w:tab w:val="left" w:pos="7457"/>
        </w:tabs>
        <w:spacing w:before="2" w:line="237" w:lineRule="auto"/>
        <w:ind w:left="1862" w:right="847" w:hanging="360"/>
        <w:jc w:val="left"/>
      </w:pPr>
      <w:r>
        <w:rPr>
          <w:rFonts w:ascii="Symbol" w:hAnsi="Symbol"/>
        </w:rPr>
        <w:t></w:t>
      </w:r>
      <w:r>
        <w:tab/>
        <w:t>Участие</w:t>
      </w:r>
      <w:r>
        <w:tab/>
        <w:t>в</w:t>
      </w:r>
      <w:r>
        <w:tab/>
        <w:t>экспертной</w:t>
      </w:r>
      <w:r>
        <w:tab/>
        <w:t>оценке</w:t>
      </w:r>
      <w:r>
        <w:tab/>
        <w:t>проектируемой</w:t>
      </w:r>
      <w:r>
        <w:tab/>
        <w:t>предметно-пространственнойразвивающейсреды.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8" w:firstLine="916"/>
      </w:pPr>
      <w:r>
        <w:t>Врамкахреализацииданногонаправленияпсихологзаботитсяосозданиипсихологически благоприятного климата в ДОУ, комфортных условий для участниковобразовательно-воспитательного процесса: детей и педагогов. Особое внимание уделяютстилювзаимодействиявзрослыхидетей,изучениекотороевключаетиличностныеособенностипедагогов.Нотакжеважнымявляетсяиизучениеособенностейвзаимодействиявколлективесотрудников.Разобщение,конфликтность,отсутствиевзаимовыручкибудетнегативносказыватьсянасамочувствиипедагогов,чтоможетспособствоватьснижениюэффективностивзаимодействиясдетьмииих родителями.</w:t>
      </w:r>
    </w:p>
    <w:p w:rsidR="00307B65" w:rsidRDefault="005D5058">
      <w:pPr>
        <w:pStyle w:val="a3"/>
        <w:ind w:right="1315" w:firstLine="916"/>
      </w:pPr>
      <w:r>
        <w:t>Основным условием эффективного общения с родителями является взаимноеуважениеи открытостьДОУ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66"/>
        <w:ind w:left="4008"/>
        <w:rPr>
          <w:b w:val="0"/>
        </w:rPr>
      </w:pPr>
      <w:r>
        <w:lastRenderedPageBreak/>
        <w:t>Коррекционнаяиразвивающаяработа</w:t>
      </w:r>
      <w:r>
        <w:rPr>
          <w:b w:val="0"/>
        </w:rPr>
        <w:t>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a3"/>
        <w:spacing w:line="278" w:lineRule="auto"/>
        <w:ind w:right="855" w:firstLine="283"/>
        <w:jc w:val="left"/>
      </w:pPr>
      <w:r>
        <w:rPr>
          <w:b/>
        </w:rPr>
        <w:t>Цель</w:t>
      </w:r>
      <w:r>
        <w:t>:созданиеусловийдляраскрытияпотенциальныхвозможностейребенка,коррекцияотклоненийпсихического развития.</w:t>
      </w:r>
    </w:p>
    <w:p w:rsidR="00307B65" w:rsidRDefault="005D5058">
      <w:pPr>
        <w:pStyle w:val="a3"/>
        <w:spacing w:before="195" w:line="276" w:lineRule="auto"/>
        <w:ind w:right="850" w:firstLine="707"/>
      </w:pPr>
      <w:r>
        <w:t>Коррекционнаяиразвивающаяработапланируетсяипроводитсясучетомприоритетного направления – познавательное и речевое развитие, с учетом спецификидетскогоколлектива(группы), отдельного ребенка.</w:t>
      </w:r>
    </w:p>
    <w:p w:rsidR="00307B65" w:rsidRDefault="005D5058">
      <w:pPr>
        <w:pStyle w:val="a3"/>
        <w:spacing w:before="200" w:line="276" w:lineRule="auto"/>
        <w:ind w:right="844" w:firstLine="707"/>
      </w:pPr>
      <w:r>
        <w:t>Вкоррекционнойработепедагог-психологопираетсянаэталоныпсихическогоразвития, описанные в детской, возрастной и педагогической психологии. В развивающейработепредусмотренаориентациянасредневозрастныенормыразвитиядлясозданиятаких условий, в которых ребенок сможет подняться на оптимальный для него уровеньразвития.Последний,может быть каквыше, такинижесреднестатистического.</w:t>
      </w:r>
    </w:p>
    <w:p w:rsidR="00307B65" w:rsidRDefault="005D5058">
      <w:pPr>
        <w:pStyle w:val="a3"/>
        <w:spacing w:before="201" w:line="276" w:lineRule="auto"/>
        <w:ind w:right="849" w:firstLine="707"/>
      </w:pPr>
      <w:r>
        <w:t>Объектомкоррекционнойиразвивающейработыявляютсяпроблемывпознавательной,эмоциональной,мотивационной,волевой,поведенческойсферах,которыевлияютнаразвитиеребенкавцелом.Этаработапровидитсясдетьми,имеющимиразвитиевпределахвозрастнойнормы.</w:t>
      </w:r>
    </w:p>
    <w:p w:rsidR="00307B65" w:rsidRDefault="005D5058">
      <w:pPr>
        <w:pStyle w:val="a3"/>
        <w:spacing w:before="200"/>
        <w:ind w:left="1850"/>
        <w:jc w:val="left"/>
      </w:pPr>
      <w:r>
        <w:t>Обязательно: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5"/>
        </w:numPr>
        <w:tabs>
          <w:tab w:val="left" w:pos="2273"/>
        </w:tabs>
        <w:ind w:right="847" w:firstLine="916"/>
        <w:rPr>
          <w:sz w:val="24"/>
        </w:rPr>
      </w:pPr>
      <w:r>
        <w:rPr>
          <w:sz w:val="24"/>
        </w:rPr>
        <w:t>Проведениезанятийсвновьприбывшимидетьми–Адаптационныеигры,наблюдение.</w:t>
      </w:r>
    </w:p>
    <w:p w:rsidR="00307B65" w:rsidRDefault="005D5058">
      <w:pPr>
        <w:pStyle w:val="a4"/>
        <w:numPr>
          <w:ilvl w:val="0"/>
          <w:numId w:val="15"/>
        </w:numPr>
        <w:tabs>
          <w:tab w:val="left" w:pos="2364"/>
        </w:tabs>
        <w:ind w:right="848" w:firstLine="916"/>
        <w:rPr>
          <w:sz w:val="24"/>
        </w:rPr>
      </w:pPr>
      <w:r>
        <w:rPr>
          <w:sz w:val="24"/>
        </w:rPr>
        <w:t>Проведениекоррекционно-развивающихзанятийсдетьмистаршихиподготовительнойгрупп,сцельюформированияпредпосылокучебнойдеятельности,коррекциииразвитияпознавательнойиэмоциональной,волевойсфер(сучетомрезультатовпромежуточнойдиагностикинаначалоучебногогода).</w:t>
      </w:r>
    </w:p>
    <w:p w:rsidR="00307B65" w:rsidRDefault="005D5058">
      <w:pPr>
        <w:pStyle w:val="a4"/>
        <w:numPr>
          <w:ilvl w:val="0"/>
          <w:numId w:val="15"/>
        </w:numPr>
        <w:tabs>
          <w:tab w:val="left" w:pos="2227"/>
        </w:tabs>
        <w:ind w:right="852" w:firstLine="916"/>
        <w:rPr>
          <w:sz w:val="24"/>
        </w:rPr>
      </w:pPr>
      <w:r>
        <w:rPr>
          <w:sz w:val="24"/>
        </w:rPr>
        <w:t>Выстраивание индивидуальной траектории (индивидуальный образовательныймаршрут)развития ребенкавпроцессеобучения.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ind w:left="1127" w:right="833"/>
        <w:jc w:val="center"/>
        <w:rPr>
          <w:i/>
          <w:sz w:val="24"/>
        </w:rPr>
      </w:pPr>
      <w:r>
        <w:rPr>
          <w:i/>
          <w:sz w:val="24"/>
        </w:rPr>
        <w:t>Правилапсихо-коррекционнойработы: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14"/>
        </w:numPr>
        <w:tabs>
          <w:tab w:val="left" w:pos="2102"/>
        </w:tabs>
        <w:ind w:right="852" w:firstLine="707"/>
        <w:rPr>
          <w:sz w:val="24"/>
        </w:rPr>
      </w:pPr>
      <w:r>
        <w:rPr>
          <w:sz w:val="24"/>
        </w:rPr>
        <w:t>Психолог не должен осуществлять специальные коррекционные воздействия безтвердойуверенности впричинахиисточникахотклоненийвразвитииребенка.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225"/>
        </w:tabs>
        <w:spacing w:before="24"/>
        <w:ind w:right="843" w:firstLine="707"/>
        <w:rPr>
          <w:sz w:val="24"/>
        </w:rPr>
      </w:pPr>
      <w:r>
        <w:rPr>
          <w:sz w:val="24"/>
        </w:rPr>
        <w:t>Пространствокоррекционныхвоздействийпедагога-психологаограниченонормойипограничнымсостояниемразвитияребенкаприотсутствииорганическихифункциональныхнарушен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79"/>
        </w:tabs>
        <w:spacing w:before="25"/>
        <w:ind w:right="853" w:firstLine="707"/>
        <w:rPr>
          <w:sz w:val="24"/>
        </w:rPr>
      </w:pPr>
      <w:r>
        <w:rPr>
          <w:sz w:val="24"/>
        </w:rPr>
        <w:t>Педагог-психологневправеопределятьиндивидуальныйходпсихическогоразвитияребенкапутем радикальногокоррекционноговмешательства.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29"/>
        </w:tabs>
        <w:spacing w:before="24"/>
        <w:ind w:right="852" w:firstLine="707"/>
        <w:rPr>
          <w:sz w:val="24"/>
        </w:rPr>
      </w:pPr>
      <w:r>
        <w:rPr>
          <w:sz w:val="24"/>
        </w:rPr>
        <w:t>В работе с детьми до 7 лет не рекомендуется использование гипнотических исуггестивных средств воздействия, а также методов психотерапии, неадаптированных кдошкольномувозрасту.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55"/>
        </w:tabs>
        <w:spacing w:before="24"/>
        <w:ind w:right="851" w:firstLine="707"/>
        <w:rPr>
          <w:sz w:val="24"/>
        </w:rPr>
      </w:pPr>
      <w:r>
        <w:rPr>
          <w:sz w:val="24"/>
        </w:rPr>
        <w:t>Квышеперечисленнымправиламдобавляютсятребованияпрофессиональнойэтики: закрытость и адаптированность информации, процедурная конфиденциальность ипозиционностьвзаимоотношений.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29"/>
        </w:tabs>
        <w:spacing w:before="22"/>
        <w:ind w:right="844" w:firstLine="707"/>
        <w:rPr>
          <w:sz w:val="24"/>
        </w:rPr>
      </w:pPr>
      <w:r>
        <w:rPr>
          <w:sz w:val="24"/>
        </w:rPr>
        <w:t xml:space="preserve">Психо-коррекционные воздействия могут быть направлены на познавательное,личностно-эмоциональное,коммуникативное,психомоторноеразвитие,поведенческиереакции, </w:t>
      </w:r>
      <w:r>
        <w:rPr>
          <w:sz w:val="24"/>
        </w:rPr>
        <w:lastRenderedPageBreak/>
        <w:t>возрастную компетентность, произвольную регуляцию с задачами адаптации кобразовательномуучреждению,готовностикшколе,стабильностиэмоционально-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1"/>
      </w:pPr>
      <w:r>
        <w:lastRenderedPageBreak/>
        <w:t>личностныхсостояний,структурированиямышления,активизациипамяти,речи,регуляциипсихомоторныхфункций.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287"/>
        </w:tabs>
        <w:spacing w:before="24"/>
        <w:ind w:right="851" w:firstLine="707"/>
        <w:rPr>
          <w:sz w:val="24"/>
        </w:rPr>
      </w:pPr>
      <w:r>
        <w:rPr>
          <w:sz w:val="24"/>
        </w:rPr>
        <w:t>Коррекционныегруппыформируютсявзависимостиотрезультатовпредварительного диагностического обследования, в процессе которого происходит отбордетей, нуждающихся в психо-коррекциипо тем илииным показателям. Состав групп(количественный и качественный) соотносится с характером и степенью нарушений впсихическомразвитиидетей (психологическимдиагнозом).</w:t>
      </w:r>
    </w:p>
    <w:p w:rsidR="00307B65" w:rsidRDefault="005D5058">
      <w:pPr>
        <w:pStyle w:val="a4"/>
        <w:numPr>
          <w:ilvl w:val="0"/>
          <w:numId w:val="14"/>
        </w:numPr>
        <w:tabs>
          <w:tab w:val="left" w:pos="2165"/>
        </w:tabs>
        <w:spacing w:before="25"/>
        <w:ind w:right="844" w:firstLine="707"/>
        <w:rPr>
          <w:sz w:val="24"/>
        </w:rPr>
      </w:pPr>
      <w:r>
        <w:rPr>
          <w:sz w:val="24"/>
        </w:rPr>
        <w:t>Коррекционныезанятиямогутпроводитьсявиндивидуальной,игрупповойформе.Индивидуальнаяформаобусловленаспецифическойнаправленностьюпсихо-коррекционныхвоздействий,атакженаличиемтрудностеймежличностногообщения.Цикл занятий может быть закрытым (определенное количество занятий и фиксированнаядатаокончания)иоткрытым(безопределенияколичествавстречидатыокончания).</w:t>
      </w:r>
    </w:p>
    <w:p w:rsidR="00307B65" w:rsidRDefault="005D5058">
      <w:pPr>
        <w:pStyle w:val="a3"/>
        <w:ind w:right="851" w:firstLine="707"/>
      </w:pPr>
      <w:r>
        <w:t>Продолжительностькоррекционногоциклазависитотмногихфакторовкакорганизационного,таки содержательного характера.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spacing w:before="204" w:line="276" w:lineRule="auto"/>
        <w:ind w:left="5001" w:right="1199" w:hanging="3500"/>
        <w:rPr>
          <w:b/>
          <w:i/>
          <w:sz w:val="24"/>
        </w:rPr>
      </w:pPr>
      <w:r>
        <w:rPr>
          <w:b/>
          <w:i/>
          <w:sz w:val="24"/>
        </w:rPr>
        <w:t>Образовательные технологии, используемые в практической профессиональнойдеятельности:</w:t>
      </w:r>
    </w:p>
    <w:p w:rsidR="00307B65" w:rsidRDefault="00307B65">
      <w:pPr>
        <w:pStyle w:val="a3"/>
        <w:spacing w:before="6"/>
        <w:ind w:left="0"/>
        <w:jc w:val="left"/>
        <w:rPr>
          <w:b/>
          <w:i/>
          <w:sz w:val="1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293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122" w:right="9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378" w:right="368" w:firstLine="304"/>
              <w:rPr>
                <w:sz w:val="24"/>
              </w:rPr>
            </w:pPr>
            <w:r>
              <w:rPr>
                <w:sz w:val="24"/>
              </w:rPr>
              <w:t>Название образовательнойтехнологии(суказаниемавтора)</w:t>
            </w:r>
          </w:p>
        </w:tc>
        <w:tc>
          <w:tcPr>
            <w:tcW w:w="2552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8" w:lineRule="auto"/>
              <w:ind w:left="686" w:right="206" w:hanging="454"/>
              <w:rPr>
                <w:sz w:val="24"/>
              </w:rPr>
            </w:pPr>
            <w:r>
              <w:rPr>
                <w:sz w:val="24"/>
              </w:rPr>
              <w:t>Цель использованиятехнологии</w:t>
            </w:r>
          </w:p>
        </w:tc>
        <w:tc>
          <w:tcPr>
            <w:tcW w:w="2660" w:type="dxa"/>
          </w:tcPr>
          <w:p w:rsidR="00307B65" w:rsidRDefault="00307B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07B65" w:rsidRDefault="005D5058">
            <w:pPr>
              <w:pStyle w:val="TableParagraph"/>
              <w:spacing w:before="211" w:line="276" w:lineRule="auto"/>
              <w:ind w:left="123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Описание порядкаиспользования(алгоритм применения)технологии впрактическойпрофессиональной</w:t>
            </w:r>
          </w:p>
          <w:p w:rsidR="00307B65" w:rsidRDefault="005D5058">
            <w:pPr>
              <w:pStyle w:val="TableParagraph"/>
              <w:spacing w:before="1"/>
              <w:ind w:left="625" w:right="61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07B65">
        <w:trPr>
          <w:trHeight w:val="5913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12" w:type="dxa"/>
          </w:tcPr>
          <w:p w:rsidR="00307B65" w:rsidRDefault="006476B1" w:rsidP="006476B1">
            <w:pPr>
              <w:pStyle w:val="TableParagraph"/>
              <w:tabs>
                <w:tab w:val="left" w:pos="2640"/>
              </w:tabs>
              <w:ind w:right="97"/>
              <w:rPr>
                <w:sz w:val="24"/>
              </w:rPr>
            </w:pPr>
            <w:r w:rsidRPr="006476B1">
              <w:rPr>
                <w:sz w:val="24"/>
              </w:rPr>
              <w:t>Н.Ю.Куражева «Цветик-семицветик» Программа психолого - педагогических занятий для</w:t>
            </w:r>
            <w:r>
              <w:rPr>
                <w:sz w:val="24"/>
              </w:rPr>
              <w:t xml:space="preserve"> дошкольников.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32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z w:val="24"/>
              </w:rPr>
              <w:t>самогосебяидругих</w:t>
            </w:r>
          </w:p>
          <w:p w:rsidR="00307B65" w:rsidRDefault="005D5058">
            <w:pPr>
              <w:pStyle w:val="TableParagraph"/>
              <w:tabs>
                <w:tab w:val="left" w:pos="1318"/>
                <w:tab w:val="left" w:pos="1505"/>
                <w:tab w:val="left" w:pos="1597"/>
                <w:tab w:val="left" w:pos="2013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людей.Формированиеумения</w:t>
            </w:r>
            <w:r>
              <w:rPr>
                <w:sz w:val="24"/>
              </w:rPr>
              <w:tab/>
              <w:t>осознаватьсвои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чувства,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z w:val="24"/>
              </w:rPr>
              <w:t>последствияпоступков,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естьформированиеличностной</w:t>
            </w:r>
          </w:p>
          <w:p w:rsidR="00307B65" w:rsidRDefault="005D5058">
            <w:pPr>
              <w:pStyle w:val="TableParagraph"/>
              <w:tabs>
                <w:tab w:val="left" w:pos="1576"/>
                <w:tab w:val="left" w:pos="180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рефлексии.Содействует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росту.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ребенка.</w:t>
            </w:r>
          </w:p>
          <w:p w:rsidR="00307B65" w:rsidRDefault="005D5058">
            <w:pPr>
              <w:pStyle w:val="TableParagraph"/>
              <w:spacing w:line="276" w:lineRule="auto"/>
              <w:ind w:right="843"/>
              <w:rPr>
                <w:sz w:val="24"/>
              </w:rPr>
            </w:pPr>
            <w:r>
              <w:rPr>
                <w:sz w:val="24"/>
              </w:rPr>
              <w:t>Способствуетформированиюпроизвольной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регуляцииповедения.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45"/>
                <w:tab w:val="left" w:pos="1121"/>
                <w:tab w:val="left" w:pos="1699"/>
                <w:tab w:val="left" w:pos="2421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Впроцессегрупповойи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используются</w:t>
            </w:r>
            <w:r>
              <w:rPr>
                <w:sz w:val="24"/>
              </w:rPr>
              <w:t>приемы,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z w:val="24"/>
              </w:rPr>
              <w:t>отвечаютразвивающим,профилактическим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коррекционным</w:t>
            </w:r>
          </w:p>
          <w:p w:rsidR="00307B65" w:rsidRDefault="005D5058">
            <w:pPr>
              <w:pStyle w:val="TableParagraph"/>
              <w:tabs>
                <w:tab w:val="left" w:pos="1327"/>
                <w:tab w:val="left" w:pos="1978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программы.</w:t>
            </w:r>
            <w:r>
              <w:rPr>
                <w:sz w:val="24"/>
              </w:rPr>
              <w:t>Используются:ролевые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z w:val="24"/>
              </w:rPr>
              <w:t>психогимнастическиеигры,</w:t>
            </w:r>
          </w:p>
          <w:p w:rsidR="00307B65" w:rsidRDefault="005D5058">
            <w:pPr>
              <w:pStyle w:val="TableParagraph"/>
              <w:tabs>
                <w:tab w:val="left" w:pos="2043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коммуникативныеигры,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</w:p>
          <w:p w:rsidR="00307B65" w:rsidRDefault="005D5058">
            <w:pPr>
              <w:pStyle w:val="TableParagraph"/>
              <w:tabs>
                <w:tab w:val="left" w:pos="2313"/>
                <w:tab w:val="left" w:pos="2421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>развитиепроизвольности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</w:tr>
    </w:tbl>
    <w:p w:rsidR="00307B65" w:rsidRDefault="00307B65">
      <w:pPr>
        <w:spacing w:line="276" w:lineRule="auto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178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развитиевоображения,направленноерисование,релаксационныеметоды.</w:t>
            </w:r>
          </w:p>
        </w:tc>
      </w:tr>
      <w:tr w:rsidR="00307B65">
        <w:trPr>
          <w:trHeight w:val="3691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307B65" w:rsidRDefault="00BF4205" w:rsidP="00BF4205">
            <w:pPr>
              <w:pStyle w:val="TableParagraph"/>
              <w:ind w:right="98"/>
              <w:rPr>
                <w:sz w:val="24"/>
              </w:rPr>
            </w:pPr>
            <w:r w:rsidRPr="00BF4205">
              <w:rPr>
                <w:sz w:val="24"/>
              </w:rPr>
              <w:t>Е.Д. Шваб В школу с радостью: конспекты комплексно – игровых занятий с дошкольниками для психолога. – Волгоград: Учитель, 2007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646"/>
                <w:tab w:val="left" w:pos="1486"/>
                <w:tab w:val="left" w:pos="1558"/>
                <w:tab w:val="left" w:pos="2091"/>
                <w:tab w:val="left" w:pos="2312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поведенческихнавыков,привыканиек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ученика,</w:t>
            </w:r>
            <w:r>
              <w:rPr>
                <w:sz w:val="24"/>
              </w:rPr>
              <w:t>развитиепознавательныхпроцессов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моторики.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93"/>
                <w:tab w:val="left" w:pos="1010"/>
                <w:tab w:val="left" w:pos="1053"/>
                <w:tab w:val="left" w:pos="1375"/>
                <w:tab w:val="left" w:pos="1621"/>
                <w:tab w:val="left" w:pos="1771"/>
                <w:tab w:val="left" w:pos="2046"/>
                <w:tab w:val="left" w:pos="2088"/>
                <w:tab w:val="left" w:pos="2419"/>
              </w:tabs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Занятияносятформутренингов: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z w:val="24"/>
              </w:rPr>
              <w:t>отрабатываютнаних</w:t>
            </w:r>
            <w:r>
              <w:rPr>
                <w:spacing w:val="-1"/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ишкольно-значимыенавыки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</w:t>
            </w:r>
            <w:r>
              <w:rPr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подвижныеигры,</w:t>
            </w:r>
            <w:r>
              <w:rPr>
                <w:sz w:val="24"/>
              </w:rPr>
              <w:tab/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думать,видеть,запоминать.</w:t>
            </w:r>
          </w:p>
        </w:tc>
      </w:tr>
      <w:tr w:rsidR="00307B65">
        <w:trPr>
          <w:trHeight w:val="8453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112" w:type="dxa"/>
          </w:tcPr>
          <w:p w:rsidR="008C1880" w:rsidRPr="008C1880" w:rsidRDefault="008C1880" w:rsidP="008C1880">
            <w:pPr>
              <w:pStyle w:val="TableParagraph"/>
              <w:tabs>
                <w:tab w:val="left" w:pos="2585"/>
              </w:tabs>
              <w:ind w:right="96"/>
              <w:rPr>
                <w:sz w:val="24"/>
              </w:rPr>
            </w:pPr>
            <w:r w:rsidRPr="008C1880">
              <w:rPr>
                <w:sz w:val="24"/>
              </w:rPr>
              <w:t>А.С. Роньжина Занятия психолога с детьми 2 - 4-х  лет в период адаптации к ДОУ. – М.: ООО « НКЦ Образование», 2020</w:t>
            </w:r>
          </w:p>
          <w:p w:rsidR="00307B65" w:rsidRDefault="00307B65">
            <w:pPr>
              <w:pStyle w:val="TableParagraph"/>
              <w:tabs>
                <w:tab w:val="left" w:pos="2585"/>
              </w:tabs>
              <w:ind w:right="96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49"/>
                <w:tab w:val="left" w:pos="2328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адаптации кусловиямдошкольногообразовательногоучреждения.</w:t>
            </w:r>
          </w:p>
          <w:p w:rsidR="00307B65" w:rsidRDefault="005D5058">
            <w:pPr>
              <w:pStyle w:val="TableParagraph"/>
              <w:tabs>
                <w:tab w:val="left" w:pos="152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Снижениеэмоциональногонапряжения,тревоги,агрессии.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навыковвзаимодействиядетейдругсдругом.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Занятияначинаютсясупражнений,требующихсогласованности</w:t>
            </w:r>
          </w:p>
          <w:p w:rsidR="00307B65" w:rsidRDefault="005D5058">
            <w:pPr>
              <w:pStyle w:val="TableParagraph"/>
              <w:tabs>
                <w:tab w:val="left" w:pos="1310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действий всей группы.Эти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z w:val="24"/>
              </w:rPr>
              <w:t>создают</w:t>
            </w:r>
          </w:p>
          <w:p w:rsidR="00307B65" w:rsidRDefault="005D5058">
            <w:pPr>
              <w:pStyle w:val="TableParagraph"/>
              <w:tabs>
                <w:tab w:val="left" w:pos="2085"/>
                <w:tab w:val="left" w:pos="2390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положительныйэмоциональный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фон,</w:t>
            </w:r>
            <w:r>
              <w:rPr>
                <w:sz w:val="24"/>
              </w:rPr>
              <w:t>повышаютречевуюидвигательнуюактивность.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07B65" w:rsidRDefault="005D5058">
            <w:pPr>
              <w:pStyle w:val="TableParagraph"/>
              <w:tabs>
                <w:tab w:val="left" w:pos="1954"/>
                <w:tab w:val="left" w:pos="1999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часть</w:t>
            </w:r>
            <w:r>
              <w:rPr>
                <w:sz w:val="24"/>
              </w:rPr>
              <w:t>занятия входят игры иупражнения,которыедают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</w:t>
            </w:r>
          </w:p>
          <w:p w:rsidR="00307B65" w:rsidRDefault="005D5058">
            <w:pPr>
              <w:pStyle w:val="TableParagraph"/>
              <w:tabs>
                <w:tab w:val="left" w:pos="1560"/>
                <w:tab w:val="left" w:pos="232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возможностьинтенсивнодвигаться,свободно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выражать</w:t>
            </w:r>
            <w:r>
              <w:rPr>
                <w:sz w:val="24"/>
              </w:rPr>
              <w:t>своиэмоции,активновзаимодействовать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z w:val="24"/>
              </w:rPr>
              <w:t>сверстниками.</w:t>
            </w:r>
          </w:p>
          <w:p w:rsidR="00307B65" w:rsidRDefault="005D5058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Заканчиваютсязанятияспокойными,малоподвижнымииграми.</w:t>
            </w:r>
          </w:p>
        </w:tc>
      </w:tr>
    </w:tbl>
    <w:p w:rsidR="00307B65" w:rsidRDefault="00307B65">
      <w:pPr>
        <w:spacing w:line="276" w:lineRule="auto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5597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12" w:type="dxa"/>
          </w:tcPr>
          <w:p w:rsidR="00307B65" w:rsidRDefault="008479EC">
            <w:pPr>
              <w:pStyle w:val="TableParagraph"/>
              <w:ind w:right="94"/>
              <w:jc w:val="both"/>
              <w:rPr>
                <w:sz w:val="24"/>
              </w:rPr>
            </w:pPr>
            <w:r w:rsidRPr="008479EC">
              <w:rPr>
                <w:sz w:val="24"/>
              </w:rPr>
              <w:t>32.</w:t>
            </w:r>
            <w:r w:rsidRPr="008479EC">
              <w:rPr>
                <w:sz w:val="24"/>
              </w:rPr>
              <w:tab/>
              <w:t>С.В. Лесина, Г.П.Попова, Т.Л.Синсаренко Коррекционно-развивающие занятия: комплекс мероприятия по развитию воображения. Занятия по снижению детской агрессии.- Волгоград: Учитель, 2014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387"/>
                <w:tab w:val="left" w:pos="231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Развитиепроизвольности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самоконтроля,развитие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внимания,</w:t>
            </w:r>
            <w:r>
              <w:rPr>
                <w:sz w:val="24"/>
              </w:rPr>
              <w:t>развитиесогласованности</w:t>
            </w:r>
          </w:p>
          <w:p w:rsidR="00307B65" w:rsidRDefault="005D5058">
            <w:pPr>
              <w:pStyle w:val="TableParagraph"/>
              <w:tabs>
                <w:tab w:val="left" w:pos="1528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движений.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координации</w:t>
            </w:r>
          </w:p>
          <w:p w:rsidR="00307B65" w:rsidRDefault="005D5058">
            <w:pPr>
              <w:pStyle w:val="TableParagraph"/>
              <w:tabs>
                <w:tab w:val="left" w:pos="1170"/>
                <w:tab w:val="left" w:pos="1364"/>
                <w:tab w:val="left" w:pos="1704"/>
                <w:tab w:val="left" w:pos="1980"/>
                <w:tab w:val="left" w:pos="2313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движений.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Снятие</w:t>
            </w:r>
            <w:r>
              <w:rPr>
                <w:sz w:val="24"/>
              </w:rPr>
              <w:t>психоэмоциональногонапряжения.Развитиеисовершенствованиекоммуникативныхнавыков,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z w:val="24"/>
              </w:rPr>
              <w:t>сплоченности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доверия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</w:t>
            </w:r>
            <w:r>
              <w:rPr>
                <w:sz w:val="24"/>
              </w:rPr>
              <w:t>другу.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1981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Занятиявключаютвсебя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</w:p>
          <w:p w:rsidR="00307B65" w:rsidRDefault="005D5058">
            <w:pPr>
              <w:pStyle w:val="TableParagraph"/>
              <w:tabs>
                <w:tab w:val="left" w:pos="2313"/>
                <w:tab w:val="left" w:pos="2350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наразвитиевнимания,контроля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307B65" w:rsidRDefault="005D5058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импульсивностьюиуправление</w:t>
            </w:r>
          </w:p>
          <w:p w:rsidR="00307B65" w:rsidRDefault="005D5058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двигательнойактивностью,психогимнастическиеителесно-ориентированныеупражнения.</w:t>
            </w:r>
          </w:p>
        </w:tc>
      </w:tr>
      <w:tr w:rsidR="00307B65">
        <w:trPr>
          <w:trHeight w:val="5596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2" w:type="dxa"/>
          </w:tcPr>
          <w:p w:rsidR="00307B65" w:rsidRDefault="005D505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М.А.Федосеева«Занятияпоразвитиюэмоциональнойипознавательнойсферысредствамипесочной терапии для детей 3-7 лет»,Учитель,Волгоград,2015г.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307B65" w:rsidRDefault="005D5058">
            <w:pPr>
              <w:pStyle w:val="TableParagraph"/>
              <w:tabs>
                <w:tab w:val="left" w:pos="1953"/>
                <w:tab w:val="left" w:pos="2314"/>
              </w:tabs>
              <w:spacing w:before="4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благоприятныхусловийдля развитияэмоциональной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</w:t>
            </w:r>
            <w:r>
              <w:rPr>
                <w:sz w:val="24"/>
              </w:rPr>
              <w:t>дошкольников.</w:t>
            </w:r>
          </w:p>
          <w:p w:rsidR="00307B65" w:rsidRDefault="005D5058">
            <w:pPr>
              <w:pStyle w:val="TableParagraph"/>
              <w:tabs>
                <w:tab w:val="left" w:pos="1697"/>
              </w:tabs>
              <w:spacing w:before="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Развитиенавыковвзаимодействия друг сдругом,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307B65" w:rsidRDefault="005D5058">
            <w:pPr>
              <w:pStyle w:val="TableParagraph"/>
              <w:tabs>
                <w:tab w:val="left" w:pos="232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</w:p>
          <w:p w:rsidR="00307B65" w:rsidRDefault="005D5058">
            <w:pPr>
              <w:pStyle w:val="TableParagraph"/>
              <w:tabs>
                <w:tab w:val="left" w:pos="812"/>
                <w:tab w:val="left" w:pos="1699"/>
                <w:tab w:val="left" w:pos="2314"/>
              </w:tabs>
              <w:spacing w:before="44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коллективе,помогатьдруг</w:t>
            </w:r>
            <w:r>
              <w:rPr>
                <w:sz w:val="24"/>
              </w:rPr>
              <w:tab/>
              <w:t>другу.</w:t>
            </w:r>
            <w:r>
              <w:rPr>
                <w:sz w:val="24"/>
              </w:rPr>
              <w:tab/>
              <w:t>Снятиеэмоционального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мышечногонапряжения,</w:t>
            </w:r>
          </w:p>
          <w:p w:rsidR="00307B65" w:rsidRDefault="005D5058">
            <w:pPr>
              <w:pStyle w:val="TableParagraph"/>
              <w:tabs>
                <w:tab w:val="left" w:pos="1591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тревоги,</w:t>
            </w:r>
            <w:r>
              <w:rPr>
                <w:sz w:val="24"/>
              </w:rPr>
              <w:t>неуверенностивсебе.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76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Песочнаятерапия–этовозможностьсамовыражения.</w:t>
            </w:r>
          </w:p>
          <w:p w:rsidR="00307B65" w:rsidRDefault="005D5058">
            <w:pPr>
              <w:pStyle w:val="TableParagraph"/>
              <w:tabs>
                <w:tab w:val="left" w:pos="1339"/>
                <w:tab w:val="left" w:pos="1771"/>
                <w:tab w:val="left" w:pos="2437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применениемразличных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z w:val="24"/>
              </w:rPr>
              <w:t>песочной</w:t>
            </w:r>
            <w:r>
              <w:rPr>
                <w:sz w:val="24"/>
              </w:rPr>
              <w:tab/>
              <w:t>терапии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сочетании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307B65" w:rsidRDefault="005D5058">
            <w:pPr>
              <w:pStyle w:val="TableParagraph"/>
              <w:spacing w:line="276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сенсорными,коммуникативными,двигательными,</w:t>
            </w:r>
          </w:p>
          <w:p w:rsidR="00307B65" w:rsidRDefault="005D5058">
            <w:pPr>
              <w:pStyle w:val="TableParagraph"/>
              <w:tabs>
                <w:tab w:val="left" w:pos="1797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познавательнымииигровыми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z w:val="24"/>
              </w:rPr>
              <w:t>детской деятельности.</w:t>
            </w:r>
          </w:p>
        </w:tc>
      </w:tr>
      <w:tr w:rsidR="00307B65">
        <w:trPr>
          <w:trHeight w:val="3172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112" w:type="dxa"/>
          </w:tcPr>
          <w:p w:rsidR="00307B65" w:rsidRDefault="002B1416">
            <w:pPr>
              <w:pStyle w:val="TableParagraph"/>
              <w:ind w:right="96"/>
              <w:jc w:val="both"/>
              <w:rPr>
                <w:sz w:val="24"/>
              </w:rPr>
            </w:pPr>
            <w:r w:rsidRPr="002B1416">
              <w:rPr>
                <w:sz w:val="24"/>
              </w:rPr>
              <w:t>Л.И. Катаева Работа психолога с застенчивыми детьми. – М.: ООО «Национальный книжный центр», 2019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76" w:lineRule="auto"/>
              <w:ind w:right="533"/>
              <w:rPr>
                <w:sz w:val="24"/>
              </w:rPr>
            </w:pPr>
            <w:r>
              <w:rPr>
                <w:sz w:val="24"/>
              </w:rPr>
              <w:t>Преодолениезастенчивости,замкнутости,нерешительности.Развитие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z w:val="24"/>
              </w:rPr>
              <w:t>способностей.</w:t>
            </w:r>
          </w:p>
          <w:p w:rsidR="00307B65" w:rsidRDefault="005D505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Снижение</w:t>
            </w:r>
          </w:p>
          <w:p w:rsidR="00307B65" w:rsidRDefault="005D5058">
            <w:pPr>
              <w:pStyle w:val="TableParagraph"/>
              <w:spacing w:line="31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психоэмоциональногонапряжения.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888"/>
                <w:tab w:val="left" w:pos="1250"/>
                <w:tab w:val="left" w:pos="2313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z w:val="24"/>
              </w:rPr>
              <w:t>преодолениезастенчивости,замкнутости,нерешительности,способствующиеразвитиюкоммуникативных</w:t>
            </w:r>
          </w:p>
          <w:p w:rsidR="00307B65" w:rsidRDefault="005D5058">
            <w:pPr>
              <w:pStyle w:val="TableParagraph"/>
              <w:tabs>
                <w:tab w:val="left" w:pos="242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и</w:t>
            </w:r>
          </w:p>
        </w:tc>
      </w:tr>
    </w:tbl>
    <w:p w:rsidR="00307B65" w:rsidRDefault="00307B65">
      <w:pPr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12"/>
        <w:gridCol w:w="2552"/>
        <w:gridCol w:w="2660"/>
      </w:tblGrid>
      <w:tr w:rsidR="00307B65">
        <w:trPr>
          <w:trHeight w:val="1787"/>
        </w:trPr>
        <w:tc>
          <w:tcPr>
            <w:tcW w:w="569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spacing w:line="276" w:lineRule="auto"/>
              <w:ind w:right="881"/>
              <w:rPr>
                <w:sz w:val="24"/>
              </w:rPr>
            </w:pPr>
            <w:r>
              <w:rPr>
                <w:sz w:val="24"/>
              </w:rPr>
              <w:t>Формированиеадекватнойсамооценки,повышение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уверенностивсебе.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307B65" w:rsidRDefault="005D5058">
            <w:pPr>
              <w:pStyle w:val="TableParagraph"/>
              <w:tabs>
                <w:tab w:val="left" w:pos="2433"/>
              </w:tabs>
              <w:spacing w:before="41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доброжелательногоотношения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окружающим.</w:t>
            </w:r>
          </w:p>
        </w:tc>
      </w:tr>
      <w:tr w:rsidR="00307B65">
        <w:trPr>
          <w:trHeight w:val="4644"/>
        </w:trPr>
        <w:tc>
          <w:tcPr>
            <w:tcW w:w="569" w:type="dxa"/>
          </w:tcPr>
          <w:p w:rsidR="00307B65" w:rsidRDefault="005D5058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2" w:type="dxa"/>
          </w:tcPr>
          <w:p w:rsidR="00307B65" w:rsidRDefault="005D5058">
            <w:pPr>
              <w:pStyle w:val="TableParagraph"/>
              <w:tabs>
                <w:tab w:val="left" w:pos="2287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С.В.Крюкова,</w:t>
            </w:r>
            <w:r>
              <w:rPr>
                <w:sz w:val="24"/>
              </w:rPr>
              <w:tab/>
              <w:t>Н.П.Слободяник</w:t>
            </w:r>
          </w:p>
          <w:p w:rsidR="00307B65" w:rsidRDefault="005D5058">
            <w:pPr>
              <w:pStyle w:val="TableParagraph"/>
              <w:spacing w:before="43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«Удивляюсь,злюсь,боюсь,хвастаюсьирадуюсь»,Генезис,Москва,2007г.</w:t>
            </w:r>
          </w:p>
        </w:tc>
        <w:tc>
          <w:tcPr>
            <w:tcW w:w="2552" w:type="dxa"/>
          </w:tcPr>
          <w:p w:rsidR="00307B65" w:rsidRDefault="005D5058">
            <w:pPr>
              <w:pStyle w:val="TableParagraph"/>
              <w:tabs>
                <w:tab w:val="left" w:pos="1174"/>
                <w:tab w:val="left" w:pos="1565"/>
                <w:tab w:val="left" w:pos="2043"/>
                <w:tab w:val="left" w:pos="2328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сложный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  <w:r>
              <w:rPr>
                <w:sz w:val="24"/>
              </w:rPr>
              <w:t>человеческихэмоций,помочь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прожить</w:t>
            </w:r>
            <w:r>
              <w:rPr>
                <w:sz w:val="24"/>
              </w:rPr>
              <w:t>определенноеэмоциональноесостояние,объяснитьчтоонообозначает.</w:t>
            </w:r>
          </w:p>
        </w:tc>
        <w:tc>
          <w:tcPr>
            <w:tcW w:w="2660" w:type="dxa"/>
          </w:tcPr>
          <w:p w:rsidR="00307B65" w:rsidRDefault="005D5058">
            <w:pPr>
              <w:pStyle w:val="TableParagraph"/>
              <w:tabs>
                <w:tab w:val="left" w:pos="2421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Входеработыдетизнакомятся с навыкамирелаксации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саморегуляции,чтосоздаетусловиядляформированияунихспособности управлятьсвоимэмоциональнымсостоянием.</w:t>
            </w:r>
          </w:p>
          <w:p w:rsidR="00307B65" w:rsidRDefault="005D5058">
            <w:pPr>
              <w:pStyle w:val="TableParagraph"/>
              <w:tabs>
                <w:tab w:val="left" w:pos="241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и</w:t>
            </w:r>
          </w:p>
          <w:p w:rsidR="00307B65" w:rsidRDefault="005D5058">
            <w:pPr>
              <w:pStyle w:val="TableParagraph"/>
              <w:tabs>
                <w:tab w:val="left" w:pos="1451"/>
              </w:tabs>
              <w:spacing w:before="3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«проживание»ситуаций,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повышают</w:t>
            </w:r>
            <w:r>
              <w:rPr>
                <w:sz w:val="24"/>
              </w:rPr>
              <w:t>эмоциональнуюустойчивостьребенка.</w:t>
            </w:r>
          </w:p>
        </w:tc>
      </w:tr>
    </w:tbl>
    <w:p w:rsidR="00307B65" w:rsidRDefault="00307B65">
      <w:pPr>
        <w:pStyle w:val="a3"/>
        <w:ind w:left="0"/>
        <w:jc w:val="left"/>
        <w:rPr>
          <w:b/>
          <w:i/>
          <w:sz w:val="20"/>
        </w:rPr>
      </w:pPr>
    </w:p>
    <w:p w:rsidR="00307B65" w:rsidRDefault="00307B65">
      <w:pPr>
        <w:pStyle w:val="a3"/>
        <w:ind w:left="0"/>
        <w:jc w:val="left"/>
        <w:rPr>
          <w:b/>
          <w:i/>
          <w:sz w:val="20"/>
        </w:rPr>
      </w:pPr>
    </w:p>
    <w:p w:rsidR="00307B65" w:rsidRDefault="00307B65">
      <w:pPr>
        <w:pStyle w:val="a3"/>
        <w:spacing w:before="1"/>
        <w:ind w:left="0"/>
        <w:jc w:val="left"/>
        <w:rPr>
          <w:b/>
          <w:i/>
          <w:sz w:val="20"/>
        </w:rPr>
      </w:pPr>
    </w:p>
    <w:p w:rsidR="00307B65" w:rsidRDefault="005D5058">
      <w:pPr>
        <w:pStyle w:val="a3"/>
        <w:spacing w:before="90"/>
        <w:ind w:right="850" w:firstLine="916"/>
      </w:pPr>
      <w:r>
        <w:t>Психо-коррекционнаясистемавусловияхДОУпредставляетсобойдифференцированныециклыигр,специальныхикомбинированныхзанятий,направленныхнастабилизациюиструктурированиепсихическогоразвитиядетей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90"/>
        <w:ind w:left="1127" w:right="833"/>
        <w:jc w:val="center"/>
      </w:pPr>
      <w:r>
        <w:t>Психологическоеконсультирование.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line="276" w:lineRule="auto"/>
        <w:ind w:right="846" w:firstLine="566"/>
      </w:pPr>
      <w:r>
        <w:rPr>
          <w:b/>
        </w:rPr>
        <w:t>Цель</w:t>
      </w:r>
      <w:r>
        <w:t>:оптимизациявзаимодействияучастниковвоспитательно-образовательногопроцессаиоказаниеимпсихологическойпомощипривыстраиваниииреализациииндивидуальнойпрограммы воспитанияи развития.</w:t>
      </w:r>
    </w:p>
    <w:p w:rsidR="00307B65" w:rsidRDefault="005D5058">
      <w:pPr>
        <w:pStyle w:val="a3"/>
        <w:spacing w:before="200" w:line="276" w:lineRule="auto"/>
        <w:ind w:right="844" w:firstLine="566"/>
      </w:pPr>
      <w:r>
        <w:lastRenderedPageBreak/>
        <w:t>Психологическое консультирование состоит в оказании психологической помощипри решении проблем, с которыми обращаются родители, воспитатели и администрацияДОУ.Тематикапроводимыхконсультацийобусловленарамкамипрофессиональнойкомпетентностипедагога-психологаДОУ.Принеобходимости,педагог-психологориентирует консультируемого на получение психологической помощи в службах городапотемезапроса.</w:t>
      </w:r>
    </w:p>
    <w:p w:rsidR="00307B65" w:rsidRDefault="005D5058">
      <w:pPr>
        <w:pStyle w:val="a3"/>
        <w:spacing w:before="196"/>
        <w:ind w:right="851" w:firstLine="566"/>
        <w:jc w:val="right"/>
      </w:pPr>
      <w:r>
        <w:t>Данноевзаимодействиеосуществляетсяпозапросуадминистрации,родителейипедагогов,атакжесамихдетей.Результатомвзаимодействияявляетсяудовлетворение</w:t>
      </w:r>
    </w:p>
    <w:p w:rsidR="00307B65" w:rsidRDefault="005D5058">
      <w:pPr>
        <w:pStyle w:val="a3"/>
        <w:ind w:left="0" w:right="848"/>
        <w:jc w:val="right"/>
      </w:pPr>
      <w:r>
        <w:t>«реального»запросаивыработкарекомендацийкоррекционно-профилактическогои</w:t>
      </w:r>
    </w:p>
    <w:p w:rsidR="00307B65" w:rsidRDefault="00307B65">
      <w:pPr>
        <w:jc w:val="right"/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5"/>
        <w:jc w:val="left"/>
      </w:pPr>
      <w:r>
        <w:lastRenderedPageBreak/>
        <w:t>информационногохарактера.Основнымметодомпсихологическогоконсультированияявляетсябеседа, аформой проведения – индивидуальнаяконсультация.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spacing w:before="1"/>
        <w:ind w:right="848" w:firstLine="566"/>
      </w:pPr>
      <w:r>
        <w:t>Необходимо отметить специфику психологического консультирования вусловияхдетскогосада.Оназаключаетсявопосредованномхарактереконсультирования,т.е.направленном на проблемы развития, обучения и воспитания ребенка независимо от лиц,запрашивающих психологическую помощь. Ребенок-дошкольник в очень редких случаяхвыступаетинициаторомзапроса,восновноминициативупроявляютлица,егоокружающие.Поэтойпричинепсихологвынуждендифференцироватьсодержаниезапросов,сцельюопределениявозможностиопосредованнорешитьтрудностиребенка.</w:t>
      </w:r>
    </w:p>
    <w:p w:rsidR="00307B65" w:rsidRDefault="005D5058">
      <w:pPr>
        <w:pStyle w:val="a3"/>
        <w:spacing w:before="204"/>
        <w:ind w:left="1529" w:right="8092"/>
        <w:jc w:val="center"/>
      </w:pPr>
      <w:r>
        <w:t>Обязательно:</w:t>
      </w:r>
    </w:p>
    <w:p w:rsidR="00307B65" w:rsidRDefault="00307B65">
      <w:pPr>
        <w:pStyle w:val="a3"/>
        <w:spacing w:before="7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3"/>
        </w:numPr>
        <w:tabs>
          <w:tab w:val="left" w:pos="2270"/>
        </w:tabs>
        <w:ind w:right="844" w:firstLine="916"/>
        <w:jc w:val="left"/>
        <w:rPr>
          <w:sz w:val="24"/>
        </w:rPr>
      </w:pPr>
      <w:r>
        <w:rPr>
          <w:sz w:val="24"/>
        </w:rPr>
        <w:t>Консультированиеповопросам,связаннымсоптимизациейвоспитательно-образовательногопроцессавДОУи семьевинтересахребенка.</w:t>
      </w:r>
    </w:p>
    <w:p w:rsidR="00307B65" w:rsidRDefault="005D5058">
      <w:pPr>
        <w:pStyle w:val="a4"/>
        <w:numPr>
          <w:ilvl w:val="0"/>
          <w:numId w:val="13"/>
        </w:numPr>
        <w:tabs>
          <w:tab w:val="left" w:pos="2208"/>
        </w:tabs>
        <w:ind w:right="852" w:firstLine="916"/>
        <w:jc w:val="left"/>
        <w:rPr>
          <w:sz w:val="24"/>
        </w:rPr>
      </w:pPr>
      <w:r>
        <w:rPr>
          <w:sz w:val="24"/>
        </w:rPr>
        <w:t>Консультированиеповопросамвоспитаниядетейсособымиобразовательнымипотребностями.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a3"/>
        <w:ind w:left="1553" w:right="8092"/>
        <w:jc w:val="center"/>
      </w:pPr>
      <w:r>
        <w:t>Дополнительно:</w:t>
      </w:r>
    </w:p>
    <w:p w:rsidR="00307B65" w:rsidRDefault="00307B65">
      <w:pPr>
        <w:pStyle w:val="a3"/>
        <w:spacing w:before="10"/>
        <w:ind w:left="0"/>
        <w:jc w:val="left"/>
        <w:rPr>
          <w:sz w:val="20"/>
        </w:rPr>
      </w:pPr>
    </w:p>
    <w:p w:rsidR="00307B65" w:rsidRDefault="005D5058">
      <w:pPr>
        <w:pStyle w:val="a4"/>
        <w:numPr>
          <w:ilvl w:val="0"/>
          <w:numId w:val="13"/>
        </w:numPr>
        <w:tabs>
          <w:tab w:val="left" w:pos="2268"/>
        </w:tabs>
        <w:ind w:right="850" w:firstLine="916"/>
        <w:jc w:val="left"/>
        <w:rPr>
          <w:sz w:val="24"/>
        </w:rPr>
      </w:pPr>
      <w:r>
        <w:rPr>
          <w:sz w:val="24"/>
        </w:rPr>
        <w:t>Психологможетинициироватьгрупповыеииндивидуальныеконсультациипедагогови родителей.</w:t>
      </w:r>
    </w:p>
    <w:p w:rsidR="00307B65" w:rsidRDefault="005D5058">
      <w:pPr>
        <w:pStyle w:val="a4"/>
        <w:numPr>
          <w:ilvl w:val="0"/>
          <w:numId w:val="13"/>
        </w:numPr>
        <w:tabs>
          <w:tab w:val="left" w:pos="2206"/>
        </w:tabs>
        <w:spacing w:before="1"/>
        <w:ind w:right="849" w:firstLine="916"/>
        <w:jc w:val="left"/>
        <w:rPr>
          <w:sz w:val="24"/>
        </w:rPr>
      </w:pPr>
      <w:r>
        <w:rPr>
          <w:sz w:val="24"/>
        </w:rPr>
        <w:t>Психологможетинициироватьиныеформыработысперсоналомучреждениясцельюличностного ипрофессионального роста.</w:t>
      </w:r>
    </w:p>
    <w:p w:rsidR="00307B65" w:rsidRDefault="00307B65">
      <w:pPr>
        <w:pStyle w:val="a3"/>
        <w:spacing w:before="2"/>
        <w:ind w:left="0"/>
        <w:jc w:val="left"/>
        <w:rPr>
          <w:sz w:val="16"/>
        </w:rPr>
      </w:pPr>
    </w:p>
    <w:p w:rsidR="00307B65" w:rsidRDefault="005D5058">
      <w:pPr>
        <w:spacing w:before="90"/>
        <w:ind w:left="3369"/>
        <w:rPr>
          <w:i/>
          <w:sz w:val="24"/>
        </w:rPr>
      </w:pPr>
      <w:r>
        <w:rPr>
          <w:i/>
          <w:sz w:val="24"/>
        </w:rPr>
        <w:t>Возрастно-психологическоеконсультирование:</w:t>
      </w:r>
    </w:p>
    <w:p w:rsidR="00307B65" w:rsidRDefault="005D5058">
      <w:pPr>
        <w:pStyle w:val="a3"/>
        <w:jc w:val="left"/>
      </w:pPr>
      <w:r>
        <w:t>Задачи: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1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ориентация родителей, педагогов в проблеме возрастных индивидуальных особенностейпсихическогоразвитияребенка;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94"/>
        </w:tabs>
        <w:spacing w:before="37" w:line="242" w:lineRule="auto"/>
        <w:ind w:right="858" w:firstLine="0"/>
        <w:rPr>
          <w:sz w:val="24"/>
        </w:rPr>
      </w:pPr>
      <w:r>
        <w:rPr>
          <w:sz w:val="24"/>
        </w:rPr>
        <w:t>своевременное первичное выделение детей с различными отклонениями и нарушениямипсихическогоразвития,направлениеихк специалистам;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80"/>
        </w:tabs>
        <w:spacing w:before="38"/>
        <w:ind w:right="850" w:firstLine="0"/>
        <w:rPr>
          <w:sz w:val="24"/>
        </w:rPr>
      </w:pPr>
      <w:r>
        <w:rPr>
          <w:sz w:val="24"/>
        </w:rPr>
        <w:t>предупреждениевторичныхпсихологическихосложненийудетейсослабленнымсоматическимилинервно-психическимздоровьем,рекомендациипопсихогигиенеипсихопрофилактик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42"/>
        </w:tabs>
        <w:spacing w:before="46" w:line="242" w:lineRule="auto"/>
        <w:ind w:right="850" w:firstLine="0"/>
        <w:rPr>
          <w:sz w:val="24"/>
        </w:rPr>
      </w:pPr>
      <w:r>
        <w:rPr>
          <w:sz w:val="24"/>
        </w:rPr>
        <w:t>составлениерекомендацийпопсихолого-педагогическойкоррекциитрудностейобучения,воспитания иобщения дляпедагогови родителей;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составлениерекомендацийповоспитаниюдетейвсемье;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1"/>
        <w:ind w:left="1281"/>
        <w:rPr>
          <w:sz w:val="24"/>
        </w:rPr>
      </w:pPr>
      <w:r>
        <w:rPr>
          <w:sz w:val="24"/>
        </w:rPr>
        <w:t>коррекционнаяработавспециальныхгруппахсдетьми,родителями,педагогами.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42" w:firstLine="707"/>
      </w:pPr>
      <w:r>
        <w:t>КонсультативнаяработавДОУвключаетвсебятакжеконсультированиеадминистрации образовательного учреждения по вопросам управления педагогическимколлективом,атакжеконсультированиеадминистрацииучрежденияприсоставленииплана учебно-воспитательных мероприятий с учетом, как возрастных особенностей детей,таки тех,чтообусловленыорганизациейжизни,обученияивоспитаниявДОУ.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20" w:right="833"/>
        <w:jc w:val="center"/>
        <w:rPr>
          <w:i/>
          <w:sz w:val="24"/>
        </w:rPr>
      </w:pPr>
      <w:r>
        <w:rPr>
          <w:i/>
          <w:sz w:val="24"/>
        </w:rPr>
        <w:t>Примерныйпереченьтемдляпсихологическогоконсультирования: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адаптацияидезадаптациякДОУ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страхи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агрессивность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lastRenderedPageBreak/>
        <w:t>психологическоенеблагополучие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66"/>
        <w:ind w:left="1281"/>
        <w:jc w:val="left"/>
        <w:rPr>
          <w:sz w:val="24"/>
        </w:rPr>
      </w:pPr>
      <w:r>
        <w:rPr>
          <w:sz w:val="24"/>
        </w:rPr>
        <w:lastRenderedPageBreak/>
        <w:t>непослушание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кризис3-хлет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спонтаннаядвигательнаяактивность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3"/>
        <w:ind w:left="1281"/>
        <w:jc w:val="left"/>
        <w:rPr>
          <w:sz w:val="24"/>
        </w:rPr>
      </w:pPr>
      <w:r>
        <w:rPr>
          <w:sz w:val="24"/>
        </w:rPr>
        <w:t>тревожность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левшество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недостаточноеразвитиемелкоймоторики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низкийуровеньразвитияпознавательныхпроцессов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нарушениявсфереобщения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энурез</w:t>
      </w:r>
    </w:p>
    <w:p w:rsidR="00307B65" w:rsidRDefault="005D5058">
      <w:pPr>
        <w:pStyle w:val="a3"/>
        <w:spacing w:before="86"/>
        <w:jc w:val="left"/>
      </w:pPr>
      <w:r>
        <w:t>-застенчивость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нестабильностьэмоциональногосостояния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гиперактивность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отсутствиесамостоятельности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непослушание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психологическиепроблемыдетейсОВЗ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7"/>
        <w:ind w:left="1281"/>
        <w:jc w:val="left"/>
        <w:rPr>
          <w:sz w:val="24"/>
        </w:rPr>
      </w:pPr>
      <w:r>
        <w:rPr>
          <w:sz w:val="24"/>
        </w:rPr>
        <w:t>психологическаяподдержкасемьи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9"/>
        <w:ind w:left="1281"/>
        <w:jc w:val="left"/>
        <w:rPr>
          <w:sz w:val="24"/>
        </w:rPr>
      </w:pPr>
      <w:r>
        <w:rPr>
          <w:sz w:val="24"/>
        </w:rPr>
        <w:t>рольигрывподготовкекшколе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6"/>
        <w:ind w:left="1281"/>
        <w:jc w:val="left"/>
        <w:rPr>
          <w:sz w:val="24"/>
        </w:rPr>
      </w:pPr>
      <w:r>
        <w:rPr>
          <w:sz w:val="24"/>
        </w:rPr>
        <w:t>системаработывоспитателясдетьми, имеющимиотклонениявповедении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84"/>
        <w:ind w:left="1281"/>
        <w:jc w:val="left"/>
        <w:rPr>
          <w:sz w:val="24"/>
        </w:rPr>
      </w:pPr>
      <w:r>
        <w:rPr>
          <w:sz w:val="24"/>
        </w:rPr>
        <w:t>психологическаяготовностькшколе.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spacing w:before="189"/>
        <w:ind w:left="4315"/>
      </w:pPr>
      <w:r>
        <w:t>Психологическоепросвещение.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before="1" w:line="276" w:lineRule="auto"/>
        <w:ind w:right="849" w:firstLine="283"/>
      </w:pPr>
      <w:r>
        <w:rPr>
          <w:b/>
        </w:rPr>
        <w:t>Цель</w:t>
      </w:r>
      <w:r>
        <w:t>: создание условий для повышения психологической компетентности педагогов,администрации ДОУ и родителей, формирование запроса на психологические услуги иобеспечениеинформацией попсихологическимпроблемам, аименно: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76"/>
        <w:ind w:left="1281"/>
        <w:jc w:val="left"/>
        <w:rPr>
          <w:sz w:val="24"/>
        </w:rPr>
      </w:pPr>
      <w:r>
        <w:rPr>
          <w:sz w:val="24"/>
        </w:rPr>
        <w:t>актуализацияисистематизацияимеющихсязнаний;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40"/>
        <w:ind w:left="1281"/>
        <w:jc w:val="left"/>
        <w:rPr>
          <w:sz w:val="24"/>
        </w:rPr>
      </w:pPr>
      <w:r>
        <w:rPr>
          <w:sz w:val="24"/>
        </w:rPr>
        <w:t>повышениеуровняпсихологическихзнаний;</w:t>
      </w:r>
    </w:p>
    <w:p w:rsidR="00307B65" w:rsidRDefault="00307B65">
      <w:pPr>
        <w:pStyle w:val="a3"/>
        <w:spacing w:before="2"/>
        <w:ind w:left="0"/>
        <w:jc w:val="left"/>
        <w:rPr>
          <w:sz w:val="29"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включениеимеющихсязнанийвструктурудеятельности.</w:t>
      </w:r>
    </w:p>
    <w:p w:rsidR="00307B65" w:rsidRDefault="00307B65">
      <w:pPr>
        <w:pStyle w:val="a3"/>
        <w:spacing w:before="3"/>
        <w:ind w:left="0"/>
        <w:jc w:val="left"/>
        <w:rPr>
          <w:sz w:val="29"/>
        </w:rPr>
      </w:pPr>
    </w:p>
    <w:p w:rsidR="00307B65" w:rsidRDefault="005D5058">
      <w:pPr>
        <w:pStyle w:val="a3"/>
        <w:ind w:right="846" w:firstLine="707"/>
      </w:pPr>
      <w:r>
        <w:t>Психологическоепросвещениевусловияхдетскогоучрежденияноситпрофилактический и образовательный характер. В первом речь идет о предупрежденииотклоненийвразвитиииповедениипосредствоминформированияродителейивоспитателей.Предметоминформированияявляютсяпричинывозникновенияотклонений,признаки,свидетельствующиеобихналичии,атакжевозможныедлядальнейшего развития ребенка, во втором случае имеется в виду ознакомление родителейивоспитателейсразличнымиобластямипсихологическихзнаний,способствующихсамопознанию,познаниюокружающихлюдейисферычеловеческихвзаимоотношени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spacing w:before="66"/>
        <w:ind w:left="1850"/>
        <w:rPr>
          <w:i/>
          <w:sz w:val="24"/>
        </w:rPr>
      </w:pPr>
      <w:r>
        <w:rPr>
          <w:i/>
          <w:sz w:val="24"/>
        </w:rPr>
        <w:lastRenderedPageBreak/>
        <w:t>Обязательно:</w:t>
      </w:r>
    </w:p>
    <w:p w:rsidR="00307B65" w:rsidRDefault="00307B65">
      <w:pPr>
        <w:pStyle w:val="a3"/>
        <w:spacing w:before="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Проведениесистематизированногопсихологическогопросвещенияпедагогов.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20"/>
        </w:tabs>
        <w:spacing w:before="43"/>
        <w:ind w:right="845" w:firstLine="0"/>
        <w:rPr>
          <w:sz w:val="24"/>
        </w:rPr>
      </w:pPr>
      <w:r>
        <w:rPr>
          <w:sz w:val="24"/>
        </w:rPr>
        <w:t>Проведение систематизированного психологического просвещения родителей в формеродительских собраний, круглых столов и пр. с обязательным учетом в тематике возрастадетейи актуальностирассматриваемыхтемдля родителей.</w:t>
      </w: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ind w:left="0"/>
        <w:jc w:val="left"/>
        <w:rPr>
          <w:sz w:val="20"/>
        </w:rPr>
      </w:pPr>
    </w:p>
    <w:p w:rsidR="00307B65" w:rsidRDefault="00307B65">
      <w:pPr>
        <w:pStyle w:val="a3"/>
        <w:spacing w:before="2"/>
        <w:ind w:left="0"/>
        <w:jc w:val="left"/>
      </w:pPr>
    </w:p>
    <w:p w:rsidR="00307B65" w:rsidRDefault="005D5058">
      <w:pPr>
        <w:spacing w:before="90"/>
        <w:ind w:left="1124" w:right="833"/>
        <w:jc w:val="center"/>
        <w:rPr>
          <w:i/>
          <w:sz w:val="24"/>
        </w:rPr>
      </w:pPr>
      <w:r>
        <w:rPr>
          <w:i/>
          <w:sz w:val="24"/>
        </w:rPr>
        <w:t>Примерныйпереченьвозможныхтем:</w:t>
      </w:r>
    </w:p>
    <w:p w:rsidR="00307B65" w:rsidRDefault="005D5058">
      <w:pPr>
        <w:spacing w:after="9"/>
        <w:ind w:left="8617" w:right="833"/>
        <w:jc w:val="center"/>
        <w:rPr>
          <w:i/>
          <w:sz w:val="24"/>
        </w:rPr>
      </w:pPr>
      <w:r>
        <w:rPr>
          <w:i/>
          <w:sz w:val="24"/>
        </w:rPr>
        <w:t>Младшийвозраст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1"/>
        <w:gridCol w:w="4741"/>
      </w:tblGrid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887" w:right="1878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886" w:right="1878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«КакподготовитьребенкакДОУ»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«Рекомендациипооптимизации</w:t>
            </w:r>
          </w:p>
          <w:p w:rsidR="00307B65" w:rsidRDefault="005D5058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взаимодействиясдетьми».</w:t>
            </w:r>
          </w:p>
        </w:tc>
      </w:tr>
      <w:tr w:rsidR="00307B65">
        <w:trPr>
          <w:trHeight w:val="527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«Какпомочьребенкув периодадаптации»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«Зависимостьразвитияпсихикиребенкаи</w:t>
            </w:r>
          </w:p>
          <w:p w:rsidR="00307B65" w:rsidRDefault="005D5058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егофизическихпоказателей»</w:t>
            </w:r>
          </w:p>
        </w:tc>
      </w:tr>
      <w:tr w:rsidR="00307B65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«Какигратьсребенком»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7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«Кризистрех лет»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«Каксправитьсясдетскимикапризами»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«Возрастныеособенностидетей2-4лет»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«Поощрениеинаказание»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«Речьимышление»</w:t>
            </w:r>
          </w:p>
        </w:tc>
      </w:tr>
      <w:tr w:rsidR="00307B65">
        <w:trPr>
          <w:trHeight w:val="266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«Еслиребеноккусается,грызетногти»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«АдаптацияребенкавДОУ»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«Какпровестисребенкомвыходнойдень»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«Рольразвивающихигр длядетей2-4лет»</w:t>
            </w:r>
          </w:p>
        </w:tc>
      </w:tr>
      <w:tr w:rsidR="00307B65">
        <w:trPr>
          <w:trHeight w:val="530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«Рекомендацииродителямпоформированию</w:t>
            </w:r>
          </w:p>
          <w:p w:rsidR="00307B65" w:rsidRDefault="005D5058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удетейнавыковсамообслуживания»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5D5058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«Пальчиковыеигры –зачемонинужны?»</w:t>
            </w:r>
          </w:p>
        </w:tc>
      </w:tr>
      <w:tr w:rsidR="00307B65">
        <w:trPr>
          <w:trHeight w:val="263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«Воспитаниебережногоотношенияквещам»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  <w:tr w:rsidR="00307B65">
        <w:trPr>
          <w:trHeight w:val="265"/>
        </w:trPr>
        <w:tc>
          <w:tcPr>
            <w:tcW w:w="4741" w:type="dxa"/>
            <w:tcBorders>
              <w:right w:val="single" w:sz="6" w:space="0" w:color="000000"/>
            </w:tcBorders>
          </w:tcPr>
          <w:p w:rsidR="00307B65" w:rsidRDefault="005D5058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«Читаемвместе»</w:t>
            </w:r>
          </w:p>
        </w:tc>
        <w:tc>
          <w:tcPr>
            <w:tcW w:w="4741" w:type="dxa"/>
            <w:tcBorders>
              <w:left w:val="single" w:sz="6" w:space="0" w:color="000000"/>
            </w:tcBorders>
          </w:tcPr>
          <w:p w:rsidR="00307B65" w:rsidRDefault="00307B6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07B65" w:rsidRDefault="00307B65">
      <w:pPr>
        <w:pStyle w:val="a3"/>
        <w:spacing w:before="6"/>
        <w:ind w:left="0"/>
        <w:jc w:val="left"/>
        <w:rPr>
          <w:i/>
          <w:sz w:val="21"/>
        </w:rPr>
      </w:pPr>
    </w:p>
    <w:p w:rsidR="00307B65" w:rsidRDefault="005D5058">
      <w:pPr>
        <w:spacing w:before="90" w:after="8"/>
        <w:ind w:right="845"/>
        <w:jc w:val="right"/>
        <w:rPr>
          <w:i/>
          <w:sz w:val="24"/>
        </w:rPr>
      </w:pPr>
      <w:r>
        <w:rPr>
          <w:i/>
          <w:sz w:val="24"/>
        </w:rPr>
        <w:t>Среднийвозраст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15"/>
      </w:tblGrid>
      <w:tr w:rsidR="00307B65">
        <w:trPr>
          <w:trHeight w:val="263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4" w:lineRule="exact"/>
              <w:ind w:left="1909" w:right="1903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4" w:lineRule="exact"/>
              <w:ind w:left="1877" w:right="1872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266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«Мальчикиидевочки –два разных мира»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«Возрастныеособенностидетей4-5лет»</w:t>
            </w:r>
          </w:p>
        </w:tc>
      </w:tr>
      <w:tr w:rsidR="00307B65">
        <w:trPr>
          <w:trHeight w:val="1058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«Секретыобщениясребенкомвсемье»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ind w:right="516"/>
              <w:rPr>
                <w:sz w:val="23"/>
              </w:rPr>
            </w:pPr>
            <w:r>
              <w:rPr>
                <w:sz w:val="23"/>
              </w:rPr>
              <w:t>«Роль взрослого в формировании у детейотзывчивогоотношенияксверстникамв</w:t>
            </w:r>
          </w:p>
          <w:p w:rsidR="00307B65" w:rsidRDefault="005D5058">
            <w:pPr>
              <w:pStyle w:val="TableParagraph"/>
              <w:spacing w:line="264" w:lineRule="exact"/>
              <w:ind w:right="756"/>
              <w:rPr>
                <w:sz w:val="23"/>
              </w:rPr>
            </w:pPr>
            <w:r>
              <w:rPr>
                <w:sz w:val="23"/>
              </w:rPr>
              <w:t>ситуации игрового взаимодействия и вповседневнойжизни»</w:t>
            </w: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«Поощрениеинаказанияребенкавсемье»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«Коммуникативностьвобщениис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коллегами,детьми»</w:t>
            </w:r>
          </w:p>
        </w:tc>
      </w:tr>
      <w:tr w:rsidR="00307B65">
        <w:trPr>
          <w:trHeight w:val="265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«Есливсемьеодинродитель»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«Методыактивногослушания»</w:t>
            </w:r>
          </w:p>
        </w:tc>
      </w:tr>
      <w:tr w:rsidR="00307B65">
        <w:trPr>
          <w:trHeight w:val="263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«Условияполо-ролевоговоспитанияребенка»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«Эффективноепедагогическоеобщение»</w:t>
            </w: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«Влияниеродительскихустановокна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развитиеребенка»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«Рекомендациипедагогампооптимизации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взаимодействиясдетьми»</w:t>
            </w:r>
          </w:p>
        </w:tc>
      </w:tr>
      <w:tr w:rsidR="00307B65">
        <w:trPr>
          <w:trHeight w:val="794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«Взаимодействиеструднымидетьми»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64" w:lineRule="exact"/>
              <w:ind w:right="366"/>
              <w:jc w:val="both"/>
              <w:rPr>
                <w:sz w:val="23"/>
              </w:rPr>
            </w:pPr>
            <w:r>
              <w:rPr>
                <w:sz w:val="23"/>
              </w:rPr>
              <w:t>«Эмоциональное состояние взрослого, какопосредствующий фактор эмоциональногосостояниядетей»</w:t>
            </w:r>
          </w:p>
        </w:tc>
      </w:tr>
      <w:tr w:rsidR="00307B65">
        <w:trPr>
          <w:trHeight w:val="530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«Какнадо вестисебя родителямс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гиперактивнымребенком»</w:t>
            </w:r>
          </w:p>
        </w:tc>
        <w:tc>
          <w:tcPr>
            <w:tcW w:w="471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«Рольотцаввоспитании детей»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«Пальчиковаягимнастикакаксредство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развитиятонкоймоторикидошкольников»</w:t>
            </w:r>
          </w:p>
        </w:tc>
      </w:tr>
      <w:tr w:rsidR="00307B65">
        <w:trPr>
          <w:trHeight w:val="529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4" w:lineRule="exact"/>
              <w:ind w:right="313"/>
              <w:rPr>
                <w:sz w:val="23"/>
              </w:rPr>
            </w:pPr>
            <w:r>
              <w:rPr>
                <w:sz w:val="23"/>
              </w:rPr>
              <w:t>«Какпредупредитьотклонениявповеденииребенка»</w:t>
            </w:r>
          </w:p>
        </w:tc>
        <w:tc>
          <w:tcPr>
            <w:tcW w:w="4715" w:type="dxa"/>
          </w:tcPr>
          <w:p w:rsidR="00307B65" w:rsidRDefault="00307B65">
            <w:pPr>
              <w:pStyle w:val="TableParagraph"/>
              <w:ind w:left="0"/>
            </w:pPr>
          </w:p>
        </w:tc>
      </w:tr>
      <w:tr w:rsidR="00307B65">
        <w:trPr>
          <w:trHeight w:val="527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«Проблемадетскогоонанизма»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«Здоровьеиэмоциональноеблагополучие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ребенка»</w:t>
            </w:r>
          </w:p>
        </w:tc>
      </w:tr>
      <w:tr w:rsidR="00307B65">
        <w:trPr>
          <w:trHeight w:val="530"/>
        </w:trPr>
        <w:tc>
          <w:tcPr>
            <w:tcW w:w="4787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«Пальчиковаягимнастикакаксредство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развитиятонкоймоторикидошкольников»</w:t>
            </w:r>
          </w:p>
        </w:tc>
        <w:tc>
          <w:tcPr>
            <w:tcW w:w="4715" w:type="dxa"/>
          </w:tcPr>
          <w:p w:rsidR="00307B65" w:rsidRDefault="005D505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«Безопасностьналетнейплощадке»</w:t>
            </w:r>
          </w:p>
        </w:tc>
      </w:tr>
    </w:tbl>
    <w:p w:rsidR="00307B65" w:rsidRDefault="00307B65">
      <w:pPr>
        <w:spacing w:line="261" w:lineRule="exact"/>
        <w:rPr>
          <w:sz w:val="23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spacing w:before="69" w:after="9"/>
        <w:ind w:right="847"/>
        <w:jc w:val="right"/>
        <w:rPr>
          <w:i/>
          <w:sz w:val="24"/>
        </w:rPr>
      </w:pPr>
      <w:r>
        <w:rPr>
          <w:i/>
          <w:sz w:val="24"/>
        </w:rPr>
        <w:lastRenderedPageBreak/>
        <w:t>Старшийвозраст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1"/>
      </w:tblGrid>
      <w:tr w:rsidR="00307B65">
        <w:trPr>
          <w:trHeight w:val="391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9" w:lineRule="exact"/>
              <w:ind w:left="1840" w:right="1831"/>
              <w:jc w:val="center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9" w:lineRule="exact"/>
              <w:ind w:left="1930" w:right="1925"/>
              <w:jc w:val="center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791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505"/>
              <w:rPr>
                <w:sz w:val="23"/>
              </w:rPr>
            </w:pPr>
            <w:r>
              <w:rPr>
                <w:sz w:val="23"/>
              </w:rPr>
              <w:t>«Детский рисунок - ключ к внутреннемумируребенка»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ind w:right="263"/>
              <w:rPr>
                <w:sz w:val="23"/>
              </w:rPr>
            </w:pPr>
            <w:r>
              <w:rPr>
                <w:sz w:val="23"/>
              </w:rPr>
              <w:t>«Формирование социально-адаптированногоповеденияудетейстаршегодошкольного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возраста»</w:t>
            </w:r>
          </w:p>
        </w:tc>
      </w:tr>
      <w:tr w:rsidR="00307B65">
        <w:trPr>
          <w:trHeight w:val="266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«Тревожныйребенок»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«Решаемпроблемы,играясдетьми»</w:t>
            </w:r>
          </w:p>
        </w:tc>
      </w:tr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«Гиперактивныйребенок»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«Привычкатрудиться»</w:t>
            </w:r>
          </w:p>
        </w:tc>
      </w:tr>
      <w:tr w:rsidR="00307B65">
        <w:trPr>
          <w:trHeight w:val="530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«Агрессивныйребенок»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«Развитиепознанийактивности удетей</w:t>
            </w:r>
          </w:p>
          <w:p w:rsidR="00307B65" w:rsidRDefault="005D505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дошкольноговозраста»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«Воспитываемусидчивость»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«Развитиеабстрактно-логическогомышления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удетейстаршегодошкольноговозраста»</w:t>
            </w:r>
          </w:p>
        </w:tc>
      </w:tr>
      <w:tr w:rsidR="00307B65">
        <w:trPr>
          <w:trHeight w:val="266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«Радетельскийавторитет»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«Учимсяобщатьсясдетьми»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«Развитиеречидошкольников5-6летчерез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чтениехудожественнойлитературы»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«Какпривить любовьккниге»</w:t>
            </w:r>
          </w:p>
        </w:tc>
      </w:tr>
      <w:tr w:rsidR="00307B65">
        <w:trPr>
          <w:trHeight w:val="794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266"/>
              <w:rPr>
                <w:sz w:val="23"/>
              </w:rPr>
            </w:pPr>
            <w:r>
              <w:rPr>
                <w:sz w:val="23"/>
              </w:rPr>
              <w:t>«Воспитание культуры поведения старшихдошкольниковсредствомхудожественной</w:t>
            </w:r>
          </w:p>
          <w:p w:rsidR="00307B65" w:rsidRDefault="005D5058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литературы»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«Сказкикакисточниктворчествадетей»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«Влияниемузыкина психикуребенка»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«Использованиемузыкиврежимных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моментах»</w:t>
            </w:r>
          </w:p>
        </w:tc>
      </w:tr>
      <w:tr w:rsidR="00307B65">
        <w:trPr>
          <w:trHeight w:val="830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36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«Социально-эмоциональное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z w:val="24"/>
              </w:rPr>
              <w:t>детейстаршегодошкольноговозраста»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tabs>
                <w:tab w:val="left" w:pos="2297"/>
                <w:tab w:val="left" w:pos="313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</w:p>
          <w:p w:rsidR="00307B65" w:rsidRDefault="005D5058">
            <w:pPr>
              <w:pStyle w:val="TableParagraph"/>
              <w:tabs>
                <w:tab w:val="left" w:pos="1676"/>
                <w:tab w:val="left" w:pos="3310"/>
                <w:tab w:val="left" w:pos="383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адекватной</w:t>
            </w:r>
            <w:r>
              <w:rPr>
                <w:sz w:val="24"/>
              </w:rPr>
              <w:tab/>
              <w:t>самооценки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  <w:r>
              <w:rPr>
                <w:sz w:val="24"/>
              </w:rPr>
              <w:t>дошкольников»</w:t>
            </w:r>
          </w:p>
        </w:tc>
      </w:tr>
      <w:tr w:rsidR="00307B65">
        <w:trPr>
          <w:trHeight w:val="551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2352"/>
                <w:tab w:val="left" w:pos="39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детей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старшегодошкольноговозраста»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«Конфликты междудетьми»</w:t>
            </w:r>
          </w:p>
        </w:tc>
      </w:tr>
    </w:tbl>
    <w:p w:rsidR="00307B65" w:rsidRDefault="00307B65">
      <w:pPr>
        <w:pStyle w:val="a3"/>
        <w:spacing w:before="7"/>
        <w:ind w:left="0"/>
        <w:jc w:val="left"/>
        <w:rPr>
          <w:i/>
          <w:sz w:val="23"/>
        </w:rPr>
      </w:pPr>
    </w:p>
    <w:p w:rsidR="00307B65" w:rsidRDefault="005D5058">
      <w:pPr>
        <w:spacing w:after="9"/>
        <w:ind w:right="849"/>
        <w:jc w:val="right"/>
        <w:rPr>
          <w:i/>
          <w:sz w:val="24"/>
        </w:rPr>
      </w:pPr>
      <w:r>
        <w:rPr>
          <w:i/>
          <w:sz w:val="24"/>
        </w:rPr>
        <w:t>Подготовительныйвозраст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1"/>
      </w:tblGrid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Родители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</w:p>
        </w:tc>
      </w:tr>
      <w:tr w:rsidR="00307B65">
        <w:trPr>
          <w:trHeight w:val="530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«Развитиямелкоймоторики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дошкольников»»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«Здоровьепедагога,каккомпонент</w:t>
            </w:r>
          </w:p>
          <w:p w:rsidR="00307B65" w:rsidRDefault="005D5058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профессиональнойсамореализации»</w:t>
            </w:r>
          </w:p>
        </w:tc>
      </w:tr>
      <w:tr w:rsidR="00307B65">
        <w:trPr>
          <w:trHeight w:val="793"/>
        </w:trPr>
        <w:tc>
          <w:tcPr>
            <w:tcW w:w="4645" w:type="dxa"/>
          </w:tcPr>
          <w:p w:rsidR="00307B65" w:rsidRDefault="005D5058">
            <w:pPr>
              <w:pStyle w:val="TableParagraph"/>
              <w:ind w:right="405"/>
              <w:rPr>
                <w:sz w:val="23"/>
              </w:rPr>
            </w:pPr>
            <w:r>
              <w:rPr>
                <w:sz w:val="23"/>
              </w:rPr>
              <w:t>«Психологические особенности детей 6-7лет»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«Психологическоездоровьедетейкак</w:t>
            </w:r>
          </w:p>
          <w:p w:rsidR="00307B65" w:rsidRDefault="005D5058">
            <w:pPr>
              <w:pStyle w:val="TableParagraph"/>
              <w:spacing w:line="264" w:lineRule="exact"/>
              <w:ind w:right="419"/>
              <w:rPr>
                <w:sz w:val="23"/>
              </w:rPr>
            </w:pPr>
            <w:r>
              <w:rPr>
                <w:sz w:val="23"/>
              </w:rPr>
              <w:t>критерииуспешностиработыдошкольногоучреждения»</w:t>
            </w:r>
          </w:p>
        </w:tc>
      </w:tr>
      <w:tr w:rsidR="00307B65">
        <w:trPr>
          <w:trHeight w:val="527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«Психологическаяготовностьребенкак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школе»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«Системаработывоспитателясдетьми,</w:t>
            </w:r>
          </w:p>
          <w:p w:rsidR="00307B65" w:rsidRDefault="005D5058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имеющимиотклонения вповедении»</w:t>
            </w:r>
          </w:p>
        </w:tc>
      </w:tr>
      <w:tr w:rsidR="00307B65">
        <w:trPr>
          <w:trHeight w:val="79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2" w:lineRule="auto"/>
              <w:ind w:right="135"/>
              <w:rPr>
                <w:sz w:val="23"/>
              </w:rPr>
            </w:pPr>
            <w:r>
              <w:rPr>
                <w:sz w:val="23"/>
              </w:rPr>
              <w:t>«Эмоционально-волевая готовность ребенкакшколе»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«Развитиелогическихопераций</w:t>
            </w:r>
          </w:p>
          <w:p w:rsidR="00307B65" w:rsidRDefault="005D5058">
            <w:pPr>
              <w:pStyle w:val="TableParagraph"/>
              <w:spacing w:line="264" w:lineRule="exact"/>
              <w:ind w:right="748"/>
              <w:rPr>
                <w:sz w:val="23"/>
              </w:rPr>
            </w:pPr>
            <w:r>
              <w:rPr>
                <w:sz w:val="23"/>
              </w:rPr>
              <w:t>«классификация», «обобщение» у детейстаршегодошкольного возраста»</w:t>
            </w:r>
          </w:p>
        </w:tc>
      </w:tr>
      <w:tr w:rsidR="00307B65">
        <w:trPr>
          <w:trHeight w:val="263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«Кризиссеми лет»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Психологическаябезопасностьребенка»</w:t>
            </w:r>
          </w:p>
        </w:tc>
      </w:tr>
      <w:tr w:rsidR="00307B65">
        <w:trPr>
          <w:trHeight w:val="551"/>
        </w:trPr>
        <w:tc>
          <w:tcPr>
            <w:tcW w:w="4645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Десятьзаповедейдляродителейбудущих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первоклассников»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«Приобщениеребенкакмирувзрослых»</w:t>
            </w:r>
          </w:p>
        </w:tc>
      </w:tr>
      <w:tr w:rsidR="00307B65">
        <w:trPr>
          <w:trHeight w:val="554"/>
        </w:trPr>
        <w:tc>
          <w:tcPr>
            <w:tcW w:w="4645" w:type="dxa"/>
          </w:tcPr>
          <w:p w:rsidR="00307B65" w:rsidRDefault="005D5058">
            <w:pPr>
              <w:pStyle w:val="TableParagraph"/>
              <w:tabs>
                <w:tab w:val="left" w:pos="1191"/>
                <w:tab w:val="left" w:pos="3151"/>
                <w:tab w:val="left" w:pos="442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«Стили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с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482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Детскиеконфликты»</w:t>
            </w:r>
          </w:p>
        </w:tc>
      </w:tr>
    </w:tbl>
    <w:p w:rsidR="00307B65" w:rsidRDefault="00307B65">
      <w:pPr>
        <w:pStyle w:val="a3"/>
        <w:spacing w:before="8"/>
        <w:ind w:left="0"/>
        <w:jc w:val="left"/>
        <w:rPr>
          <w:i/>
          <w:sz w:val="23"/>
        </w:rPr>
      </w:pPr>
    </w:p>
    <w:p w:rsidR="00307B65" w:rsidRDefault="005D5058">
      <w:pPr>
        <w:ind w:left="1850"/>
        <w:rPr>
          <w:i/>
          <w:sz w:val="24"/>
        </w:rPr>
      </w:pPr>
      <w:r>
        <w:rPr>
          <w:i/>
          <w:sz w:val="24"/>
        </w:rPr>
        <w:t>Дополнительно:</w:t>
      </w:r>
    </w:p>
    <w:p w:rsidR="00307B65" w:rsidRDefault="00307B65">
      <w:pPr>
        <w:pStyle w:val="a3"/>
        <w:ind w:left="0"/>
        <w:jc w:val="left"/>
        <w:rPr>
          <w:i/>
        </w:rPr>
      </w:pP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Созданиеинформационных уголковпотипу«Советыпсихолога».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187"/>
        <w:ind w:left="1281"/>
        <w:jc w:val="left"/>
        <w:rPr>
          <w:sz w:val="24"/>
        </w:rPr>
      </w:pPr>
      <w:r>
        <w:rPr>
          <w:sz w:val="24"/>
        </w:rPr>
        <w:t>Просветительскаяработаохватываетсявосновномгрупповымиформамивоздействий.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ind w:right="852" w:firstLine="707"/>
        <w:jc w:val="right"/>
      </w:pPr>
      <w:r>
        <w:lastRenderedPageBreak/>
        <w:t>Тематическоесодержаниепросветительскойработыопределяетсякакпозапросамродителейивоспитателей,такипоинициативепсихолога.Обсуждениенекоторых</w:t>
      </w:r>
    </w:p>
    <w:p w:rsidR="00307B65" w:rsidRDefault="00307B65">
      <w:pPr>
        <w:jc w:val="right"/>
        <w:sectPr w:rsidR="00307B65">
          <w:pgSz w:w="11910" w:h="16840"/>
          <w:pgMar w:top="138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3"/>
      </w:pPr>
      <w:r>
        <w:lastRenderedPageBreak/>
        <w:t>проблемныхвопросовзаранеепланируетсяпсихологом.Дляродителейэтотемы,связанныесадаптациейкдошкольномуучреждению,готовностьюкшколе.Длявоспитателей–реализацияосновнойобщеобразовательнойпрограммыдошкольногообразования,систематикаиотклонениевразвитиидетей,общиеиспециальныеспособности</w:t>
      </w:r>
    </w:p>
    <w:p w:rsidR="00307B65" w:rsidRDefault="00307B65">
      <w:pPr>
        <w:pStyle w:val="a3"/>
        <w:ind w:left="0"/>
        <w:jc w:val="left"/>
      </w:pPr>
    </w:p>
    <w:p w:rsidR="00307B65" w:rsidRDefault="005D5058">
      <w:pPr>
        <w:pStyle w:val="a3"/>
        <w:spacing w:before="1"/>
        <w:ind w:right="843" w:firstLine="707"/>
      </w:pPr>
      <w:r>
        <w:t>Нарядусвербально-коммуникативнымисредствамивпсихологическомпросвещенииширокоиспользуетсяиневербальные(наглядные)средства.Вусловияхдошкольногоучрежденияонипредставленыстендовойинформацией,специальнооформленными брошюрами и распечатками рекомендательных текстов, развивающих игриупражнений, мини-тестов ианкет.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307B65">
      <w:pPr>
        <w:pStyle w:val="a3"/>
        <w:spacing w:before="4"/>
        <w:ind w:left="0"/>
        <w:jc w:val="left"/>
        <w:rPr>
          <w:sz w:val="20"/>
        </w:r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7"/>
        </w:tabs>
        <w:spacing w:before="1"/>
        <w:ind w:right="985"/>
        <w:jc w:val="both"/>
      </w:pPr>
      <w:r>
        <w:t>ПсихологическоесопровождениереализацииОсновнойобщеобразовательнойпрограммыДОДОУпоосвоениюобразовательныхобластейвсоответствии сФГОС.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3"/>
        <w:ind w:right="850" w:firstLine="707"/>
      </w:pPr>
      <w:r>
        <w:t>Деятельностьпедагога-психолога по реализацииосновнойобщеобразовательнойпрограммыдошкольногообразованияпредполагает решениерядазадач: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"/>
        <w:ind w:left="1281"/>
        <w:rPr>
          <w:sz w:val="24"/>
        </w:rPr>
      </w:pPr>
      <w:r>
        <w:rPr>
          <w:sz w:val="24"/>
        </w:rPr>
        <w:t>реализациявработесдетьмивозможностей,резервовразвитиядошкольноговозраста;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03"/>
        </w:tabs>
        <w:spacing w:before="44" w:line="242" w:lineRule="auto"/>
        <w:ind w:right="844" w:firstLine="0"/>
        <w:rPr>
          <w:sz w:val="24"/>
        </w:rPr>
      </w:pPr>
      <w:r>
        <w:rPr>
          <w:sz w:val="24"/>
        </w:rPr>
        <w:t>развитие индивидуальных особенностей детей – интересов, способностей, склонностей,чувств;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66"/>
        </w:tabs>
        <w:spacing w:before="37"/>
        <w:ind w:right="851" w:firstLine="0"/>
        <w:rPr>
          <w:sz w:val="24"/>
        </w:rPr>
      </w:pPr>
      <w:r>
        <w:rPr>
          <w:sz w:val="24"/>
        </w:rPr>
        <w:t>созданиевДОУблагоприятногодляразвитияребенкапсихологическогоклимата,который определяется продуктивностью общения детей с взрослыми и сверстниками исозданием успехавовсехвидахдеятельностидошкольников;</w:t>
      </w:r>
    </w:p>
    <w:p w:rsidR="00307B65" w:rsidRDefault="005D5058">
      <w:pPr>
        <w:pStyle w:val="a3"/>
        <w:ind w:right="853"/>
      </w:pPr>
      <w:r>
        <w:t>-оказание своевременной психологической помощи и поддержки детям, их родителям ичленампедагогического коллективаДОУ.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42" w:right="854" w:firstLine="707"/>
        <w:jc w:val="both"/>
        <w:rPr>
          <w:i/>
          <w:sz w:val="24"/>
        </w:rPr>
      </w:pPr>
      <w:r>
        <w:rPr>
          <w:i/>
          <w:sz w:val="24"/>
        </w:rPr>
        <w:t>Психологическоесопровождениепсихическогоиличностногоразвитиядетейстроитсяна основеследующихпринципов: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2"/>
        <w:ind w:left="1281"/>
        <w:rPr>
          <w:sz w:val="24"/>
        </w:rPr>
      </w:pPr>
      <w:r>
        <w:rPr>
          <w:sz w:val="24"/>
        </w:rPr>
        <w:t>обеспеченияправадоступностинакачественноедошкольноеобразование;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78"/>
        </w:tabs>
        <w:spacing w:before="41" w:line="242" w:lineRule="auto"/>
        <w:ind w:right="845" w:firstLine="0"/>
        <w:rPr>
          <w:sz w:val="24"/>
        </w:rPr>
      </w:pPr>
      <w:r>
        <w:rPr>
          <w:sz w:val="24"/>
        </w:rPr>
        <w:t>сохраненияединогообразовательногопространствавусловияхсодержательнойиорганизационнойвариативностидошкольногообразования;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601"/>
        </w:tabs>
        <w:spacing w:before="38"/>
        <w:ind w:right="851" w:firstLine="0"/>
        <w:rPr>
          <w:sz w:val="24"/>
        </w:rPr>
      </w:pPr>
      <w:r>
        <w:rPr>
          <w:sz w:val="24"/>
        </w:rPr>
        <w:t>гуманизациидошкольногообразования,ориентирующийнаприоритетобщечеловеческихценностей,жизнииздоровьяребенка,свободногоразвитияеголичности всовременномобществеи государстве;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50"/>
        </w:tabs>
        <w:spacing w:before="46" w:line="242" w:lineRule="auto"/>
        <w:ind w:right="854" w:firstLine="0"/>
        <w:rPr>
          <w:sz w:val="24"/>
        </w:rPr>
      </w:pPr>
      <w:r>
        <w:rPr>
          <w:sz w:val="24"/>
        </w:rPr>
        <w:t>защитыребенкаотнекомпетентныхпедагогическихвоздействийвусловияхвариативности дошкольного 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повышенияэффективностиикачествадошкольногообразования;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14"/>
        </w:tabs>
        <w:spacing w:before="41" w:line="242" w:lineRule="auto"/>
        <w:ind w:right="850" w:firstLine="0"/>
        <w:rPr>
          <w:sz w:val="24"/>
        </w:rPr>
      </w:pPr>
      <w:r>
        <w:rPr>
          <w:sz w:val="24"/>
        </w:rPr>
        <w:t>обеспеченияпреемственностисфедеральнымгосударственнымобразовательнымстандартомобщегообразования,основнымиобщеобразовательнымипрограммамиобщегообразования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282"/>
        </w:tabs>
        <w:spacing w:before="40"/>
        <w:ind w:left="1281"/>
        <w:rPr>
          <w:sz w:val="24"/>
        </w:rPr>
      </w:pPr>
      <w:r>
        <w:rPr>
          <w:sz w:val="24"/>
        </w:rPr>
        <w:t>оказанияпомощиродителямвобразованиидетейдошкольноговозраста;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04"/>
        </w:tabs>
        <w:spacing w:before="41" w:line="242" w:lineRule="auto"/>
        <w:ind w:right="851" w:firstLine="0"/>
        <w:jc w:val="left"/>
        <w:rPr>
          <w:sz w:val="24"/>
        </w:rPr>
      </w:pPr>
      <w:r>
        <w:rPr>
          <w:sz w:val="24"/>
        </w:rPr>
        <w:t>признаниябезусловнойценностивнутреннегомираребенка,следованиязаеговнутренниммиром;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315"/>
        </w:tabs>
        <w:spacing w:before="37" w:line="242" w:lineRule="auto"/>
        <w:ind w:right="851" w:firstLine="0"/>
        <w:jc w:val="left"/>
        <w:rPr>
          <w:sz w:val="24"/>
        </w:rPr>
      </w:pPr>
      <w:r>
        <w:rPr>
          <w:sz w:val="24"/>
        </w:rPr>
        <w:t>созданияусловийдлясамостоятельногоосвоениядетьмиотношенийиосуществленияжизненныхвыборов;</w:t>
      </w:r>
    </w:p>
    <w:p w:rsidR="00307B65" w:rsidRDefault="005D5058">
      <w:pPr>
        <w:pStyle w:val="a4"/>
        <w:numPr>
          <w:ilvl w:val="0"/>
          <w:numId w:val="25"/>
        </w:numPr>
        <w:tabs>
          <w:tab w:val="left" w:pos="1409"/>
        </w:tabs>
        <w:spacing w:before="41"/>
        <w:ind w:right="849" w:firstLine="0"/>
        <w:jc w:val="left"/>
        <w:rPr>
          <w:sz w:val="24"/>
        </w:rPr>
      </w:pPr>
      <w:r>
        <w:rPr>
          <w:sz w:val="24"/>
        </w:rPr>
        <w:t>сотрудничествавсехспециалистовдошкольногообразовательногоучреждениявпроцессесопровождения ребенка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4" w:line="278" w:lineRule="auto"/>
        <w:ind w:right="849" w:firstLine="707"/>
      </w:pPr>
      <w:r>
        <w:lastRenderedPageBreak/>
        <w:t>Ксферепрофессиональнойкомпетентностипедагога-психологаотносятсяследующиеобразовательныеобласти:</w:t>
      </w:r>
    </w:p>
    <w:p w:rsidR="00307B65" w:rsidRDefault="005D5058">
      <w:pPr>
        <w:pStyle w:val="1"/>
        <w:spacing w:before="201"/>
      </w:pPr>
      <w:r>
        <w:t>Познавательноенаправление: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ind w:right="849" w:firstLine="707"/>
      </w:pPr>
      <w:r>
        <w:t>Познавательноеразвитиепредполагаетразвитиеинтересовдетей,любознательности и познавательной мотивации; формирование познавательных действий,становление сознания; развитие воображения итворческойактивности;формированиепервичных представлений о себе, других людях, объектах окружающего мира, о свойствахи отношениях объектов окружающего мира (форме, цвете, размере, материале, звучании,ритме, темпе, количестве, числе, части и целом, пространстве и времени, движении ипокое,причинахи следствияхи др.).</w:t>
      </w:r>
    </w:p>
    <w:p w:rsidR="00307B65" w:rsidRDefault="005D5058">
      <w:pPr>
        <w:pStyle w:val="a3"/>
        <w:ind w:right="850" w:firstLine="707"/>
      </w:pPr>
      <w:r>
        <w:t>Поддерживать детское любопытство и развивать интерес детей к совместному свзрослыми самостоятельномупознанию;</w:t>
      </w:r>
    </w:p>
    <w:p w:rsidR="00307B65" w:rsidRDefault="005D5058">
      <w:pPr>
        <w:pStyle w:val="a3"/>
        <w:spacing w:before="55"/>
        <w:ind w:right="850" w:firstLine="707"/>
      </w:pPr>
      <w:r>
        <w:t>Развиватьпознавательныеиречевыеуменияповыявлениюсвойств,качествиотношенийобъектовокружающегомира(предметного,природного,социального),способыобследования предметов;</w:t>
      </w:r>
    </w:p>
    <w:p w:rsidR="00307B65" w:rsidRDefault="005D5058">
      <w:pPr>
        <w:pStyle w:val="a3"/>
        <w:spacing w:before="56"/>
        <w:ind w:right="845" w:firstLine="707"/>
      </w:pPr>
      <w:r>
        <w:t>Формироватьпредставленияосенсорныхэталонах:цветахспектра,геометрических фигурах, отношениях по величине и поддерживать использование их всамостоятельнойдеятельности(наблюдении,игре-экспериментировании,развивающих,коррекционных,дидактическихиграхидругихвидахдеятельности).</w:t>
      </w:r>
    </w:p>
    <w:p w:rsidR="00307B65" w:rsidRDefault="005D5058">
      <w:pPr>
        <w:pStyle w:val="a3"/>
        <w:ind w:right="851" w:firstLine="707"/>
      </w:pPr>
      <w:r>
        <w:t>Обогащатьпредставленияобобъектахближайшегоокруженияиподдерживатьстремлениеотражатьихвразныхпродуктах детскойдеятельности.</w:t>
      </w:r>
    </w:p>
    <w:p w:rsidR="00307B65" w:rsidRDefault="00307B65">
      <w:pPr>
        <w:pStyle w:val="a3"/>
        <w:ind w:left="0"/>
        <w:jc w:val="left"/>
        <w:rPr>
          <w:sz w:val="34"/>
        </w:rPr>
      </w:pPr>
    </w:p>
    <w:p w:rsidR="00307B65" w:rsidRDefault="005D5058">
      <w:pPr>
        <w:pStyle w:val="1"/>
      </w:pPr>
      <w:r>
        <w:t>Речевоенаправление:</w:t>
      </w:r>
    </w:p>
    <w:p w:rsidR="00307B65" w:rsidRDefault="00307B65">
      <w:pPr>
        <w:pStyle w:val="a3"/>
        <w:spacing w:before="6"/>
        <w:ind w:left="0"/>
        <w:jc w:val="left"/>
        <w:rPr>
          <w:b/>
          <w:sz w:val="20"/>
        </w:rPr>
      </w:pPr>
    </w:p>
    <w:p w:rsidR="00307B65" w:rsidRDefault="005D5058">
      <w:pPr>
        <w:pStyle w:val="a3"/>
        <w:ind w:right="851" w:firstLine="707"/>
      </w:pPr>
      <w:r>
        <w:t>Речевое развитие включает владение речью как средством общения и культуры;обогащениеактивногословаря;развитиесвязной,грамматическиправильнойдиалогическойимонологическойречи;развитиеречевоготворчества;развитиезвуковойиинтонационнойкультуры речи,фонематического слуха.</w:t>
      </w:r>
    </w:p>
    <w:p w:rsidR="00307B65" w:rsidRDefault="00307B65">
      <w:pPr>
        <w:pStyle w:val="a3"/>
        <w:spacing w:before="7"/>
        <w:ind w:left="0"/>
        <w:jc w:val="left"/>
      </w:pPr>
    </w:p>
    <w:p w:rsidR="00307B65" w:rsidRDefault="005D5058">
      <w:pPr>
        <w:pStyle w:val="1"/>
      </w:pPr>
      <w:r>
        <w:t>Социально-коммуникативноенаправление:</w:t>
      </w:r>
    </w:p>
    <w:p w:rsidR="00307B65" w:rsidRDefault="005D5058">
      <w:pPr>
        <w:pStyle w:val="a3"/>
        <w:spacing w:before="233"/>
        <w:ind w:right="845" w:firstLine="707"/>
      </w:pPr>
      <w:r>
        <w:t>Социально-коммуникативное развитие направлено на усвоение норм и ценностей,принятых в обществе, включая моральные и нравственные ценности; развитие общения ивзаимодействия ребёнка с взрослыми и сверстниками; становление самостоятельности,целенаправленностиисаморегуляциисобственныхдействий;развитиесоциальногоиэмоциональногоинтеллекта,эмоциональнойотзывчивости,сопереживания,формирование готовности к совместной деятельности со сверстниками. Способствоватьустановлениюположительныхконтактовмеждудетьми,основанныхнаобщихинтересахкдействиям. Развиватьэмоциональную отзывчивость.</w:t>
      </w:r>
    </w:p>
    <w:p w:rsidR="00307B65" w:rsidRDefault="00307B65">
      <w:pPr>
        <w:pStyle w:val="a3"/>
        <w:spacing w:before="8"/>
        <w:ind w:left="0"/>
        <w:jc w:val="left"/>
      </w:pPr>
    </w:p>
    <w:p w:rsidR="00307B65" w:rsidRDefault="005D5058">
      <w:pPr>
        <w:pStyle w:val="1"/>
      </w:pPr>
      <w:r>
        <w:t>Физическоенаправление: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before="1"/>
        <w:ind w:right="849" w:firstLine="707"/>
      </w:pPr>
      <w:r>
        <w:t xml:space="preserve">Физическоеразвитиевключаетприобретениеопытавследующихвидахдеятельности детей: двигательной, в том числе связанной с выполнением упражнений,направленныхнаразвитиетакихфизическихкачеств,каккоординацияигибкость;способствующих правильному формированию опорно-двигательной системы организма,развитию равновесия, координации движения, крупной и мелкой моторики обеих рук, атакже с правильным, не наносящем ущерба организму, выполнением </w:t>
      </w:r>
      <w:r>
        <w:lastRenderedPageBreak/>
        <w:t>основных движений(ходьба,бег,мягкиепрыжки,поворотывобестороны),формированиеначальных</w:t>
      </w:r>
    </w:p>
    <w:p w:rsidR="00307B65" w:rsidRDefault="00307B65">
      <w:pPr>
        <w:sectPr w:rsidR="00307B65">
          <w:pgSz w:w="11910" w:h="16840"/>
          <w:pgMar w:top="1320" w:right="0" w:bottom="118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56"/>
      </w:pPr>
      <w:r>
        <w:lastRenderedPageBreak/>
        <w:t>представлений о некоторых видах спорта, овладение подвижными играми с правилами;становлениецеленаправленностиисаморегуляциивдвигательнойсфере;становлениеценностейздорового образажизни.</w:t>
      </w:r>
    </w:p>
    <w:p w:rsidR="00307B65" w:rsidRDefault="005D5058">
      <w:pPr>
        <w:pStyle w:val="a3"/>
        <w:spacing w:before="1"/>
        <w:ind w:right="845" w:firstLine="707"/>
      </w:pPr>
      <w:r>
        <w:t>Развиватьудетейпотребностьвдвигательнойактивности.Целенаправленноразвивать у детей физические качества: скоростно-силовые качества, быстроту реакции насигналы и действие в соответствии с ними; содействовать развитию координации, общейвыносливости, силы, гибкости;Развивать у детей умение согласовывать свои действия сдвижениямидругих:начинатьизаканчиватьупражненияодновременно,соблюдатьпредложенный темп; самостоятельно выполнять простейшие построения и перестроения,уверенно,всоответствии суказаниями.</w:t>
      </w:r>
    </w:p>
    <w:p w:rsidR="00307B65" w:rsidRDefault="00307B65">
      <w:pPr>
        <w:pStyle w:val="a3"/>
        <w:spacing w:before="2"/>
        <w:ind w:left="0"/>
        <w:jc w:val="left"/>
        <w:rPr>
          <w:sz w:val="34"/>
        </w:rPr>
      </w:pPr>
    </w:p>
    <w:p w:rsidR="00307B65" w:rsidRDefault="005D5058">
      <w:pPr>
        <w:pStyle w:val="1"/>
      </w:pPr>
      <w:r>
        <w:t>Художественно-эстетическоенаправление:</w:t>
      </w:r>
    </w:p>
    <w:p w:rsidR="00307B65" w:rsidRDefault="00307B65">
      <w:pPr>
        <w:pStyle w:val="a3"/>
        <w:spacing w:before="5"/>
        <w:ind w:left="0"/>
        <w:jc w:val="left"/>
        <w:rPr>
          <w:b/>
          <w:sz w:val="20"/>
        </w:rPr>
      </w:pPr>
    </w:p>
    <w:p w:rsidR="00307B65" w:rsidRDefault="005D5058">
      <w:pPr>
        <w:pStyle w:val="a3"/>
        <w:spacing w:before="1"/>
        <w:ind w:right="843" w:firstLine="707"/>
      </w:pPr>
      <w:r>
        <w:t>Художественно-эстетическоеразвитиепредполагаетразвитиепредпосылокценностно-смысловоговосприятияипониманияпроизведенийискусства(словесного,музыкального, изобразительного), мира природы; становление эстетического отношения кокружающемумиру;формированиеэлементарныхпредставленийовидахискусства;восприятиемузыки,художественнойлитературы,фольклора;стимулированиесопереживания персонажам художественных произведений; реализацию самостоятельнойтворческойдеятельностидетей(изобразительной,конструктивно-модельной,музыкальной,и др.).</w:t>
      </w:r>
    </w:p>
    <w:p w:rsidR="00307B65" w:rsidRDefault="005D5058">
      <w:pPr>
        <w:pStyle w:val="a3"/>
        <w:ind w:right="844" w:firstLine="707"/>
      </w:pPr>
      <w:r>
        <w:t>Формировать сенсорный опыт и развивать положительный эмоциональный откликдетей на эстетические свойства и качества предметов, на эстетическую сторону явленийприродыи окружающегомира.</w:t>
      </w:r>
    </w:p>
    <w:p w:rsidR="00307B65" w:rsidRDefault="005D5058">
      <w:pPr>
        <w:pStyle w:val="a3"/>
        <w:spacing w:before="36"/>
        <w:ind w:right="842" w:firstLine="707"/>
      </w:pPr>
      <w:r>
        <w:t>Формировать умения: внимательно рассматривать картинку, народную игрушку,узнаватьвизображенномзнакомыепредметыиобъекты,устанавливатьсвязьмеждупредметамииихизображениемврисунке,лепке;пониматьсюжет,эмоциональнооткликаться,реагировать,сопереживатьгероям;привлечьвниманиекнекоторымсредствамвыразительности.</w:t>
      </w:r>
    </w:p>
    <w:p w:rsidR="00307B65" w:rsidRDefault="00307B65">
      <w:pPr>
        <w:pStyle w:val="a3"/>
        <w:spacing w:before="1"/>
        <w:ind w:left="0"/>
        <w:jc w:val="left"/>
      </w:pPr>
    </w:p>
    <w:p w:rsidR="00307B65" w:rsidRDefault="005D5058">
      <w:pPr>
        <w:ind w:left="1142" w:right="846" w:firstLine="707"/>
        <w:jc w:val="both"/>
        <w:rPr>
          <w:sz w:val="24"/>
        </w:rPr>
      </w:pPr>
      <w:r>
        <w:rPr>
          <w:b/>
          <w:sz w:val="24"/>
        </w:rPr>
        <w:t>Непосредственнообразовательнаядеятельность</w:t>
      </w:r>
      <w:r>
        <w:rPr>
          <w:sz w:val="24"/>
        </w:rPr>
        <w:t>основананаорганизациипедагогом-психологомвидовдеятельности,заданных ФГОСдошкольногообразования.</w:t>
      </w:r>
    </w:p>
    <w:p w:rsidR="00307B65" w:rsidRDefault="005D5058">
      <w:pPr>
        <w:pStyle w:val="a3"/>
        <w:ind w:right="844" w:firstLine="707"/>
      </w:pPr>
      <w:r>
        <w:rPr>
          <w:b/>
        </w:rPr>
        <w:t>Игроваядеятельность</w:t>
      </w:r>
      <w:r>
        <w:t>являетсяведущейдеятельностьюребенкадошкольноговозраста.Ворганизованнойобразовательнойдеятельностионавыступаетвкачествеосновы для интеграции всех других видов деятельности ребенка дошкольного возраста. Вмладшейисреднейгруппахдетскогосадаигроваядеятельностьявляетсяосновойрешениявсехобразовательныхзадач.Игроваядеятельностьпредставленавобразовательномпроцессевразнообразныхформах-этодидактическиеисюжетно-дидактические, развивающие, подвижные игры, игры-путешествия, игровые проблемныеситуации,игры-инсценировки,игры-этюды ипр.</w:t>
      </w:r>
    </w:p>
    <w:p w:rsidR="00307B65" w:rsidRDefault="005D5058">
      <w:pPr>
        <w:pStyle w:val="a3"/>
        <w:ind w:right="847" w:firstLine="707"/>
      </w:pPr>
      <w:r>
        <w:rPr>
          <w:b/>
        </w:rPr>
        <w:t>Коммуникативнаядеятельность</w:t>
      </w:r>
      <w:r>
        <w:t>направленанарешениезадач,связанныхсразвитиемсвободногообщениядетейиосвоениемвсехкомпонентовустнойречи,освоение культуры общения и этикета, воспитание толерантности, подготовки к обучениюграмоте(встаршемдошкольномвозрасте).</w:t>
      </w:r>
    </w:p>
    <w:p w:rsidR="00307B65" w:rsidRDefault="005D5058">
      <w:pPr>
        <w:pStyle w:val="a3"/>
        <w:ind w:right="844" w:firstLine="707"/>
      </w:pPr>
      <w:r>
        <w:rPr>
          <w:b/>
        </w:rPr>
        <w:t>Познавательно-исследовательскаядеятельность</w:t>
      </w:r>
      <w:r>
        <w:t>включаетвсебяширокоепознание детьми объектов живой и неживой природы, предметного и социального мира(мира взрослых и детей, деятельности людей, знакомство с семьей и взаимоотношениямилюдей, городом, страной и другими странами), безопасного поведения, освоение средств испособов познания (моделирования, экспериментирования), сенсорное и математическоеразвитиедетей.</w:t>
      </w:r>
    </w:p>
    <w:p w:rsidR="00307B65" w:rsidRDefault="00307B65">
      <w:p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right="845" w:firstLine="707"/>
      </w:pPr>
      <w:r>
        <w:rPr>
          <w:b/>
        </w:rPr>
        <w:lastRenderedPageBreak/>
        <w:t>Конструированиеиизобразительнаядеятельностьдетей</w:t>
      </w:r>
      <w:r>
        <w:t>развитиемспособностихудожественноговосприятия.Художественноевосприятиепроизведенийискусства существенно обогащает личный опыт дошкольников, обеспечивает интеграциюмеждупознавательно-исследовательской,коммуникативнойипродуктивнойвидамидеятельности.</w:t>
      </w:r>
    </w:p>
    <w:p w:rsidR="00307B65" w:rsidRDefault="005D5058">
      <w:pPr>
        <w:pStyle w:val="a3"/>
        <w:spacing w:before="1"/>
        <w:ind w:right="845" w:firstLine="707"/>
      </w:pPr>
      <w:r>
        <w:t>Образовательнаядеятельность,осуществляемаявходережимныхмоментов,требуетособыхформработывсоответствиисреализуемымизадачамивоспитания,обученияи развития ребенка.</w:t>
      </w:r>
    </w:p>
    <w:p w:rsidR="00307B65" w:rsidRDefault="00307B65">
      <w:pPr>
        <w:pStyle w:val="a3"/>
        <w:ind w:left="0"/>
        <w:jc w:val="left"/>
        <w:rPr>
          <w:sz w:val="26"/>
        </w:r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</w:tabs>
        <w:spacing w:before="224"/>
        <w:ind w:left="1142" w:right="2474" w:firstLine="914"/>
      </w:pPr>
      <w:r>
        <w:t>Содержание деятельности педагога-психолога в рамкахмедико-психолого-педагогическойслужбыДОУ.</w:t>
      </w:r>
    </w:p>
    <w:p w:rsidR="00307B65" w:rsidRDefault="00307B65">
      <w:pPr>
        <w:pStyle w:val="a3"/>
        <w:ind w:left="0"/>
        <w:jc w:val="left"/>
        <w:rPr>
          <w:b/>
        </w:rPr>
      </w:pPr>
    </w:p>
    <w:p w:rsidR="00307B65" w:rsidRDefault="005D5058">
      <w:pPr>
        <w:pStyle w:val="a4"/>
        <w:numPr>
          <w:ilvl w:val="2"/>
          <w:numId w:val="23"/>
        </w:numPr>
        <w:tabs>
          <w:tab w:val="left" w:pos="2059"/>
        </w:tabs>
        <w:spacing w:line="274" w:lineRule="exact"/>
        <w:rPr>
          <w:b/>
          <w:sz w:val="24"/>
        </w:rPr>
      </w:pPr>
      <w:r>
        <w:rPr>
          <w:b/>
          <w:sz w:val="24"/>
        </w:rPr>
        <w:t>Работасдетьми.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80"/>
        </w:tabs>
        <w:ind w:right="848" w:firstLine="566"/>
        <w:rPr>
          <w:sz w:val="24"/>
        </w:rPr>
      </w:pPr>
      <w:r>
        <w:rPr>
          <w:sz w:val="24"/>
        </w:rPr>
        <w:t>Плановая и углубленная психолого-педагогическая диагностика (начало и конецучебногогода,промежуточнаядиагностикавсерединегода)познавательнойсферы,эмоциональногоблагополучия ребенка.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49"/>
        </w:tabs>
        <w:ind w:left="1948" w:hanging="241"/>
        <w:rPr>
          <w:sz w:val="24"/>
        </w:rPr>
      </w:pPr>
      <w:r>
        <w:rPr>
          <w:sz w:val="24"/>
        </w:rPr>
        <w:t>Диагностикапсихологическойготовностиребенкакшкольномуобучению.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56"/>
        </w:tabs>
        <w:ind w:right="846" w:firstLine="566"/>
        <w:rPr>
          <w:sz w:val="24"/>
        </w:rPr>
      </w:pPr>
      <w:r>
        <w:rPr>
          <w:sz w:val="24"/>
        </w:rPr>
        <w:t>Индивидуальнаядиагностическая,коррекционно-развивающаяработасдетьмипозапросамвоспитателей, родителей, администрации.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1949"/>
        </w:tabs>
        <w:ind w:left="1948" w:hanging="241"/>
        <w:rPr>
          <w:sz w:val="24"/>
        </w:rPr>
      </w:pPr>
      <w:r>
        <w:rPr>
          <w:sz w:val="24"/>
        </w:rPr>
        <w:t>Индивидуальноесопровождениедетейвпериодадаптациикдетскомусаду.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2212"/>
          <w:tab w:val="left" w:pos="2213"/>
          <w:tab w:val="left" w:pos="3648"/>
          <w:tab w:val="left" w:pos="5646"/>
          <w:tab w:val="left" w:pos="7625"/>
          <w:tab w:val="left" w:pos="9613"/>
        </w:tabs>
        <w:ind w:right="849" w:firstLine="566"/>
        <w:rPr>
          <w:sz w:val="24"/>
        </w:rPr>
      </w:pPr>
      <w:r>
        <w:rPr>
          <w:sz w:val="24"/>
        </w:rPr>
        <w:t>Коррекция</w:t>
      </w:r>
      <w:r>
        <w:rPr>
          <w:sz w:val="24"/>
        </w:rPr>
        <w:tab/>
        <w:t>познавательной,</w:t>
      </w:r>
      <w:r>
        <w:rPr>
          <w:sz w:val="24"/>
        </w:rPr>
        <w:tab/>
        <w:t>эмоциональной,</w:t>
      </w:r>
      <w:r>
        <w:rPr>
          <w:sz w:val="24"/>
        </w:rPr>
        <w:tab/>
        <w:t>мотивационной,</w:t>
      </w:r>
      <w:r>
        <w:rPr>
          <w:sz w:val="24"/>
        </w:rPr>
        <w:tab/>
        <w:t>волевой,поведенческойсфер ребенка.</w:t>
      </w:r>
    </w:p>
    <w:p w:rsidR="00307B65" w:rsidRDefault="005D5058">
      <w:pPr>
        <w:pStyle w:val="a4"/>
        <w:numPr>
          <w:ilvl w:val="0"/>
          <w:numId w:val="12"/>
        </w:numPr>
        <w:tabs>
          <w:tab w:val="left" w:pos="2040"/>
        </w:tabs>
        <w:ind w:right="854" w:firstLine="566"/>
        <w:rPr>
          <w:sz w:val="24"/>
        </w:rPr>
      </w:pPr>
      <w:r>
        <w:rPr>
          <w:sz w:val="24"/>
        </w:rPr>
        <w:t>Составлениеиндивидуальнойтраекторииразвитияребенка(индивидуальныйобразовательныймаршрут).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1"/>
        <w:spacing w:line="274" w:lineRule="exact"/>
        <w:ind w:left="1708"/>
      </w:pPr>
      <w:r>
        <w:t>2.Спедагогами.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09"/>
        </w:tabs>
        <w:ind w:right="854" w:firstLine="566"/>
        <w:rPr>
          <w:sz w:val="24"/>
        </w:rPr>
      </w:pPr>
      <w:r>
        <w:rPr>
          <w:sz w:val="24"/>
        </w:rPr>
        <w:t>Методическаяипрактическаяпомощьворганизацииипроведенииоткрытыхмероприятий(по плануДОУ).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190"/>
          <w:tab w:val="left" w:pos="2191"/>
          <w:tab w:val="left" w:pos="3718"/>
          <w:tab w:val="left" w:pos="4730"/>
          <w:tab w:val="left" w:pos="6639"/>
          <w:tab w:val="left" w:pos="7071"/>
          <w:tab w:val="left" w:pos="9143"/>
        </w:tabs>
        <w:ind w:right="850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педагогической</w:t>
      </w:r>
      <w:r>
        <w:rPr>
          <w:sz w:val="24"/>
        </w:rPr>
        <w:tab/>
        <w:t>и</w:t>
      </w:r>
      <w:r>
        <w:rPr>
          <w:sz w:val="24"/>
        </w:rPr>
        <w:tab/>
        <w:t>психологической</w:t>
      </w:r>
      <w:r>
        <w:rPr>
          <w:sz w:val="24"/>
        </w:rPr>
        <w:tab/>
      </w:r>
      <w:r>
        <w:rPr>
          <w:spacing w:val="-1"/>
          <w:sz w:val="24"/>
        </w:rPr>
        <w:t>грамотности.</w:t>
      </w:r>
      <w:r>
        <w:rPr>
          <w:sz w:val="24"/>
        </w:rPr>
        <w:t>Просветительскаяработа своспитателями, педагогами ДОУ.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13"/>
        </w:tabs>
        <w:ind w:right="857" w:firstLine="566"/>
        <w:rPr>
          <w:sz w:val="24"/>
        </w:rPr>
      </w:pPr>
      <w:r>
        <w:rPr>
          <w:sz w:val="24"/>
        </w:rPr>
        <w:t>Рекомендациипоиндивидуальнойработесдетьминаоснованиирезультатовдиагностики(втечениегода).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025"/>
        </w:tabs>
        <w:ind w:right="849" w:firstLine="566"/>
        <w:rPr>
          <w:sz w:val="24"/>
        </w:rPr>
      </w:pPr>
      <w:r>
        <w:rPr>
          <w:sz w:val="24"/>
        </w:rPr>
        <w:t>Посещениезанятийиихпсихолого-педагогическийанализ(втечениегода);разработкарекомендаций.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1965"/>
        </w:tabs>
        <w:ind w:right="852" w:firstLine="566"/>
        <w:rPr>
          <w:sz w:val="24"/>
        </w:rPr>
      </w:pPr>
      <w:r>
        <w:rPr>
          <w:sz w:val="24"/>
        </w:rPr>
        <w:t>Индивидуальноеконсультированиеповопросамвоспитанияиразвитиядетей(позапросам).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2176"/>
          <w:tab w:val="left" w:pos="2177"/>
          <w:tab w:val="left" w:pos="3586"/>
          <w:tab w:val="left" w:pos="5185"/>
          <w:tab w:val="left" w:pos="7228"/>
          <w:tab w:val="left" w:pos="8459"/>
          <w:tab w:val="left" w:pos="8852"/>
        </w:tabs>
        <w:ind w:right="854" w:firstLine="566"/>
        <w:rPr>
          <w:sz w:val="24"/>
        </w:rPr>
      </w:pPr>
      <w:r>
        <w:rPr>
          <w:sz w:val="24"/>
        </w:rPr>
        <w:t>Семинары,</w:t>
      </w:r>
      <w:r>
        <w:rPr>
          <w:sz w:val="24"/>
        </w:rPr>
        <w:tab/>
        <w:t>практикумы,</w:t>
      </w:r>
      <w:r>
        <w:rPr>
          <w:sz w:val="24"/>
        </w:rPr>
        <w:tab/>
        <w:t>психологические</w:t>
      </w:r>
      <w:r>
        <w:rPr>
          <w:sz w:val="24"/>
        </w:rPr>
        <w:tab/>
        <w:t>тренинги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педагогическим</w:t>
      </w:r>
      <w:r>
        <w:rPr>
          <w:sz w:val="24"/>
        </w:rPr>
        <w:t>коллективом.</w:t>
      </w:r>
    </w:p>
    <w:p w:rsidR="00307B65" w:rsidRDefault="005D5058">
      <w:pPr>
        <w:pStyle w:val="a4"/>
        <w:numPr>
          <w:ilvl w:val="0"/>
          <w:numId w:val="11"/>
        </w:numPr>
        <w:tabs>
          <w:tab w:val="left" w:pos="1890"/>
        </w:tabs>
        <w:ind w:right="854" w:firstLine="566"/>
        <w:rPr>
          <w:sz w:val="24"/>
        </w:rPr>
      </w:pPr>
      <w:r>
        <w:rPr>
          <w:sz w:val="24"/>
        </w:rPr>
        <w:t>Психолого-педагогическоесопровождениепознавательногоиречевогонаправления и квалифицированная коррекция недостатков в физическом и психическомразвитиидетей.</w:t>
      </w:r>
    </w:p>
    <w:p w:rsidR="00307B65" w:rsidRDefault="00307B65">
      <w:pPr>
        <w:pStyle w:val="a3"/>
        <w:spacing w:before="3"/>
        <w:ind w:left="0"/>
        <w:jc w:val="left"/>
      </w:pPr>
    </w:p>
    <w:p w:rsidR="00307B65" w:rsidRDefault="005D5058">
      <w:pPr>
        <w:pStyle w:val="1"/>
        <w:spacing w:line="274" w:lineRule="exact"/>
        <w:ind w:left="1708"/>
        <w:rPr>
          <w:i/>
        </w:rPr>
      </w:pPr>
      <w:r>
        <w:t>3.Сродителями</w:t>
      </w:r>
      <w:r>
        <w:rPr>
          <w:i/>
        </w:rPr>
        <w:t>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spacing w:line="274" w:lineRule="exact"/>
        <w:ind w:hanging="241"/>
        <w:rPr>
          <w:sz w:val="24"/>
        </w:rPr>
      </w:pPr>
      <w:r>
        <w:rPr>
          <w:sz w:val="24"/>
        </w:rPr>
        <w:t>Социологическоеанкетированиеродителей(втечениегода).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ind w:hanging="241"/>
        <w:rPr>
          <w:sz w:val="24"/>
        </w:rPr>
      </w:pPr>
      <w:r>
        <w:rPr>
          <w:sz w:val="24"/>
        </w:rPr>
        <w:t>Индивидуальноеконсультированиеродителей.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94"/>
        </w:tabs>
        <w:ind w:left="1142" w:right="846" w:firstLine="566"/>
        <w:rPr>
          <w:sz w:val="24"/>
        </w:rPr>
      </w:pPr>
      <w:r>
        <w:rPr>
          <w:sz w:val="24"/>
        </w:rPr>
        <w:t>Углубленнаядиагностикасоциальнойситуациисемейных,детско-родительскихвзаимоотношений(позапросу).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49"/>
        </w:tabs>
        <w:ind w:hanging="241"/>
        <w:rPr>
          <w:sz w:val="24"/>
        </w:rPr>
      </w:pPr>
      <w:r>
        <w:rPr>
          <w:sz w:val="24"/>
        </w:rPr>
        <w:t>Просветительскаяработасредиродителей.</w:t>
      </w:r>
    </w:p>
    <w:p w:rsidR="00307B65" w:rsidRDefault="005D5058">
      <w:pPr>
        <w:pStyle w:val="a4"/>
        <w:numPr>
          <w:ilvl w:val="0"/>
          <w:numId w:val="10"/>
        </w:numPr>
        <w:tabs>
          <w:tab w:val="left" w:pos="1953"/>
        </w:tabs>
        <w:ind w:left="1142" w:right="847" w:firstLine="566"/>
        <w:rPr>
          <w:sz w:val="24"/>
        </w:rPr>
      </w:pPr>
      <w:r>
        <w:rPr>
          <w:sz w:val="24"/>
        </w:rPr>
        <w:t>Организация ипроведение родительскихсобраний,тренингов,семинаров, мастер-классов.</w:t>
      </w:r>
    </w:p>
    <w:p w:rsidR="00307B65" w:rsidRDefault="00307B65">
      <w:pPr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  <w:tab w:val="left" w:pos="4764"/>
          <w:tab w:val="left" w:pos="7122"/>
          <w:tab w:val="left" w:pos="7578"/>
          <w:tab w:val="left" w:pos="9473"/>
          <w:tab w:val="left" w:pos="10223"/>
        </w:tabs>
        <w:spacing w:before="67"/>
        <w:ind w:right="991"/>
      </w:pPr>
      <w:r>
        <w:lastRenderedPageBreak/>
        <w:t>Взаимодействие</w:t>
      </w:r>
      <w:r>
        <w:tab/>
        <w:t>педагога-психолога</w:t>
      </w:r>
      <w:r>
        <w:tab/>
        <w:t>со</w:t>
      </w:r>
      <w:r>
        <w:tab/>
        <w:t>специалистами</w:t>
      </w:r>
      <w:r>
        <w:tab/>
        <w:t>ДОУ</w:t>
      </w:r>
      <w:r>
        <w:tab/>
      </w:r>
      <w:r>
        <w:rPr>
          <w:spacing w:val="-2"/>
        </w:rPr>
        <w:t>в</w:t>
      </w:r>
      <w:r>
        <w:t>условияхреализацииФГОС.</w:t>
      </w:r>
    </w:p>
    <w:p w:rsidR="00307B65" w:rsidRDefault="00307B65">
      <w:pPr>
        <w:pStyle w:val="a3"/>
        <w:ind w:left="0"/>
        <w:jc w:val="left"/>
        <w:rPr>
          <w:b/>
        </w:rPr>
      </w:pPr>
    </w:p>
    <w:p w:rsidR="00307B65" w:rsidRDefault="005D5058">
      <w:pPr>
        <w:ind w:left="215" w:right="4891"/>
        <w:jc w:val="center"/>
        <w:rPr>
          <w:b/>
          <w:sz w:val="24"/>
        </w:rPr>
      </w:pPr>
      <w:r>
        <w:rPr>
          <w:b/>
          <w:sz w:val="24"/>
        </w:rPr>
        <w:t>СруководителемДОУ: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6" w:hanging="360"/>
        <w:rPr>
          <w:sz w:val="24"/>
        </w:rPr>
      </w:pPr>
      <w:r>
        <w:rPr>
          <w:sz w:val="24"/>
        </w:rPr>
        <w:t>Участвуетвобсужденииактуальныхнаправленийработыобразовательногоучреждения,совместносадминистрациейпланируетсвоюдеятельностьсцельюдостиженияпоставленных педагогическимколлективомцелейизадач.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6" w:hanging="360"/>
        <w:rPr>
          <w:sz w:val="24"/>
        </w:rPr>
      </w:pPr>
      <w:r>
        <w:rPr>
          <w:sz w:val="24"/>
        </w:rPr>
        <w:t>Уточняет запрос на психологическое сопровождение воспитательно-образовательногопроцесса,наформыиметодыработы,которыебудутэффективныдляданногообразовательногоучреждения.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56" w:hanging="360"/>
        <w:rPr>
          <w:sz w:val="24"/>
        </w:rPr>
      </w:pPr>
      <w:r>
        <w:rPr>
          <w:sz w:val="24"/>
        </w:rPr>
        <w:t>Осуществляетподдержкувразрешенииспорныхиконфликтныхситуацийвколлективе.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left="1425" w:hanging="217"/>
        <w:rPr>
          <w:sz w:val="24"/>
        </w:rPr>
      </w:pPr>
      <w:r>
        <w:rPr>
          <w:sz w:val="24"/>
        </w:rPr>
        <w:t>Предоставляетотчетнуюдокументацию.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left="1425" w:hanging="217"/>
        <w:rPr>
          <w:sz w:val="24"/>
        </w:rPr>
      </w:pPr>
      <w:r>
        <w:rPr>
          <w:sz w:val="24"/>
        </w:rPr>
        <w:t>Проводитиндивидуальноепсихологическоеконсультирование(позапросу).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spacing w:before="1"/>
        <w:ind w:right="852" w:hanging="360"/>
        <w:rPr>
          <w:sz w:val="24"/>
        </w:rPr>
      </w:pPr>
      <w:r>
        <w:rPr>
          <w:sz w:val="24"/>
        </w:rPr>
        <w:t>Участвуетвкомплектованиигруппсучетоминдивидуальныхпсихологическихособенностейдетей.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426"/>
        </w:tabs>
        <w:ind w:right="849" w:hanging="360"/>
        <w:rPr>
          <w:sz w:val="24"/>
        </w:rPr>
      </w:pPr>
      <w:r>
        <w:rPr>
          <w:sz w:val="24"/>
        </w:rPr>
        <w:t>ПринеобходимостирекомендуетадминистрациинаправлятьребенкасособенностямиразвитиянагородскуюПМПК.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570"/>
          <w:tab w:val="left" w:pos="3219"/>
          <w:tab w:val="left" w:pos="5264"/>
          <w:tab w:val="left" w:pos="6849"/>
          <w:tab w:val="left" w:pos="7525"/>
          <w:tab w:val="left" w:pos="8916"/>
        </w:tabs>
        <w:ind w:right="840" w:hanging="36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психологическую</w:t>
      </w:r>
      <w:r>
        <w:rPr>
          <w:sz w:val="24"/>
        </w:rPr>
        <w:tab/>
        <w:t>безопасность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воспитательно-образовательногопроцесса.</w:t>
      </w:r>
    </w:p>
    <w:p w:rsidR="00307B65" w:rsidRDefault="005D5058">
      <w:pPr>
        <w:pStyle w:val="a4"/>
        <w:numPr>
          <w:ilvl w:val="0"/>
          <w:numId w:val="9"/>
        </w:numPr>
        <w:tabs>
          <w:tab w:val="left" w:pos="1397"/>
        </w:tabs>
        <w:ind w:right="853" w:hanging="360"/>
        <w:rPr>
          <w:sz w:val="24"/>
        </w:rPr>
      </w:pPr>
      <w:r>
        <w:rPr>
          <w:sz w:val="24"/>
        </w:rPr>
        <w:t>Оказываетэкстреннуюпсихологическуюпомощьвнештатныхичрезвычайныхситуациях.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  <w:ind w:left="220" w:right="4891"/>
        <w:jc w:val="center"/>
      </w:pPr>
      <w:r>
        <w:t>Состаршимвоспитателем:</w:t>
      </w:r>
    </w:p>
    <w:p w:rsidR="00307B65" w:rsidRDefault="00307B65">
      <w:pPr>
        <w:pStyle w:val="a3"/>
        <w:spacing w:before="6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spacing w:before="1"/>
        <w:ind w:right="853" w:firstLine="0"/>
        <w:rPr>
          <w:sz w:val="24"/>
        </w:rPr>
      </w:pPr>
      <w:r>
        <w:rPr>
          <w:sz w:val="24"/>
        </w:rPr>
        <w:t>УчаствуетвразработкеосновнойобщеобразовательнойпрограммыДОУвсоответствиисФГОС.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4" w:firstLine="0"/>
        <w:rPr>
          <w:sz w:val="24"/>
        </w:rPr>
      </w:pPr>
      <w:r>
        <w:rPr>
          <w:sz w:val="24"/>
        </w:rPr>
        <w:t>Составляет индивидуальные образовательные маршруты (содержание психолого-педагогическойработыпоорганизациивзаимодействиявзрослыхидетейвосвоенииобразовательных областей).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4" w:firstLine="0"/>
        <w:rPr>
          <w:sz w:val="24"/>
        </w:rPr>
      </w:pPr>
      <w:r>
        <w:rPr>
          <w:sz w:val="24"/>
        </w:rPr>
        <w:t>Анализирует психологический компонент в организации воспитательной работы вучрежденииивноситпредложенияпоповышениюэффективногопсихологическогосопровождениявоспитательно-образовательного процесса.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8" w:firstLine="0"/>
        <w:rPr>
          <w:sz w:val="24"/>
        </w:rPr>
      </w:pPr>
      <w:r>
        <w:rPr>
          <w:sz w:val="24"/>
        </w:rPr>
        <w:t>Участвуетвразработкахметодическихиинформационныхматериаловпопсихолого-педагогическимвопросам.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3" w:firstLine="0"/>
        <w:rPr>
          <w:sz w:val="24"/>
        </w:rPr>
      </w:pPr>
      <w:r>
        <w:rPr>
          <w:sz w:val="24"/>
        </w:rPr>
        <w:t>Участвуетвдеятельностипедагогическогоииныхсоветовобразовательногоучреждения,психолого-педагогическихконсилиумов,творческихгрупп.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6" w:firstLine="0"/>
        <w:rPr>
          <w:sz w:val="24"/>
        </w:rPr>
      </w:pPr>
      <w:r>
        <w:rPr>
          <w:sz w:val="24"/>
        </w:rPr>
        <w:t>Вноситпредложенияпосовершенствованиюобразовательногопроцессавдошкольномучреждениисточкизрениясозданиявнемпсихологическогокомфорта.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ind w:left="1401" w:hanging="260"/>
        <w:rPr>
          <w:sz w:val="24"/>
        </w:rPr>
      </w:pPr>
      <w:r>
        <w:rPr>
          <w:sz w:val="24"/>
        </w:rPr>
        <w:t>Выступаетконсультантомповопросамсозданияпредметно-развивающейсреды.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ind w:right="848" w:firstLine="0"/>
        <w:rPr>
          <w:sz w:val="24"/>
        </w:rPr>
      </w:pPr>
      <w:r>
        <w:rPr>
          <w:sz w:val="24"/>
        </w:rPr>
        <w:t>Представляетдокументациюустановленногообразца(планработы,аналитическиесправки,анализ работызагод).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402"/>
        </w:tabs>
        <w:spacing w:before="1"/>
        <w:ind w:right="850" w:firstLine="0"/>
        <w:rPr>
          <w:sz w:val="24"/>
        </w:rPr>
      </w:pPr>
      <w:r>
        <w:rPr>
          <w:sz w:val="24"/>
        </w:rPr>
        <w:t>Проводитпсихологическоесопровождениеконкурсов(профессиональных,детских,конкурсовдля родителей и т.д.),организованныхнабазеДОУ.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right="845" w:firstLine="0"/>
        <w:rPr>
          <w:sz w:val="24"/>
        </w:rPr>
      </w:pPr>
      <w:r>
        <w:rPr>
          <w:sz w:val="24"/>
        </w:rPr>
        <w:t>Участвуетвовнедрениииадаптацииновыхпрограммработы(ФГОС,мультимедийныетехнологии, ИКТ-технологии).</w:t>
      </w:r>
    </w:p>
    <w:p w:rsidR="00307B65" w:rsidRDefault="005D5058">
      <w:pPr>
        <w:pStyle w:val="a4"/>
        <w:numPr>
          <w:ilvl w:val="0"/>
          <w:numId w:val="8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УчаствуетворганизацииипроведенииДняоткрытыхдверей.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p w:rsidR="00307B65" w:rsidRDefault="005D5058">
      <w:pPr>
        <w:pStyle w:val="1"/>
        <w:spacing w:before="67"/>
      </w:pPr>
      <w:r>
        <w:lastRenderedPageBreak/>
        <w:t>Своспитателем: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1"/>
          <w:numId w:val="8"/>
        </w:numPr>
        <w:tabs>
          <w:tab w:val="left" w:pos="1745"/>
        </w:tabs>
        <w:spacing w:line="242" w:lineRule="auto"/>
        <w:ind w:right="847" w:firstLine="283"/>
        <w:jc w:val="both"/>
        <w:rPr>
          <w:sz w:val="24"/>
        </w:rPr>
      </w:pPr>
      <w:r>
        <w:rPr>
          <w:sz w:val="24"/>
        </w:rPr>
        <w:t>Содействуетформированиюбанкаразвивающихигрсучетомпсихологическихособенностейдошкольников.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66"/>
        </w:tabs>
        <w:spacing w:before="196" w:line="242" w:lineRule="auto"/>
        <w:ind w:right="854" w:firstLine="283"/>
        <w:jc w:val="both"/>
        <w:rPr>
          <w:sz w:val="24"/>
        </w:rPr>
      </w:pPr>
      <w:r>
        <w:rPr>
          <w:sz w:val="24"/>
        </w:rPr>
        <w:t>Участвуетсовместносвоспитателемворганизацииипроведенииразличныхпраздничныхмероприятий.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45"/>
        </w:tabs>
        <w:spacing w:before="194"/>
        <w:ind w:right="849" w:firstLine="283"/>
        <w:jc w:val="both"/>
        <w:rPr>
          <w:sz w:val="24"/>
        </w:rPr>
      </w:pPr>
      <w:r>
        <w:rPr>
          <w:sz w:val="24"/>
        </w:rPr>
        <w:t>Участвуетвпроведениимониторингаповыявлениюуровнясформированностипредпосылокучебнойдеятельностиудошкольниковнаоснованиианализапредставленныхвоспитателюрекомендацийпообразовательнойтраекторииразвитияребенка(вконцеучебного года)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99"/>
        <w:ind w:right="843" w:firstLine="283"/>
        <w:jc w:val="both"/>
        <w:rPr>
          <w:sz w:val="24"/>
        </w:rPr>
      </w:pPr>
      <w:r>
        <w:rPr>
          <w:sz w:val="24"/>
        </w:rPr>
        <w:t>Оказываетконсультативнуюипрактическуюпомощьвоспитателямпосоответствующимнаправлениямихпрофессиональнойдеятельности.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9" w:firstLine="283"/>
        <w:jc w:val="both"/>
        <w:rPr>
          <w:sz w:val="24"/>
        </w:rPr>
      </w:pPr>
      <w:r>
        <w:rPr>
          <w:sz w:val="24"/>
        </w:rPr>
        <w:t>Составляетпсихолого-педагогическиезаключенияпоматериаламисследовательскихработиориентируетвоспитателейвпроблемахличностногоисоциальногоразвития воспитанников.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"/>
        <w:ind w:right="849" w:firstLine="283"/>
        <w:jc w:val="both"/>
        <w:rPr>
          <w:sz w:val="24"/>
        </w:rPr>
      </w:pPr>
      <w:r>
        <w:rPr>
          <w:sz w:val="24"/>
        </w:rPr>
        <w:t>Организует и проводит консультации (индивидуальные, групповые, тематические,проблемные) по вопросам развития детей, а также практического применения психологиидля решения педагогических задач, тем самым повышая их социально-психологическуюкомпетентность.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5" w:firstLine="283"/>
        <w:jc w:val="both"/>
        <w:rPr>
          <w:sz w:val="24"/>
        </w:rPr>
      </w:pPr>
      <w:r>
        <w:rPr>
          <w:sz w:val="24"/>
        </w:rPr>
        <w:t>Оказывает помощь воспитателям в разработке индивидуального образовательногомаршрутадошкольника.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52" w:firstLine="283"/>
        <w:jc w:val="both"/>
        <w:rPr>
          <w:sz w:val="24"/>
        </w:rPr>
      </w:pPr>
      <w:r>
        <w:rPr>
          <w:sz w:val="24"/>
        </w:rPr>
        <w:t>Проводитконсультированиевоспитателейпопредупреждениюикоррекцииотклоненийинарушений вэмоциональной икогнитивной сферахудетей.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709"/>
        </w:tabs>
        <w:ind w:right="848" w:firstLine="0"/>
        <w:jc w:val="both"/>
        <w:rPr>
          <w:sz w:val="24"/>
        </w:rPr>
      </w:pPr>
      <w:r>
        <w:rPr>
          <w:sz w:val="24"/>
        </w:rPr>
        <w:t>Осуществляетпсихологическоесопровождениеобразовательнойдеятельностивоспитателя.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51" w:firstLine="0"/>
        <w:jc w:val="both"/>
        <w:rPr>
          <w:sz w:val="24"/>
        </w:rPr>
      </w:pPr>
      <w:r>
        <w:rPr>
          <w:sz w:val="24"/>
        </w:rPr>
        <w:t>Осуществляетпсихологическоесопровождениевоспитателявпроцессесамообразования.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spacing w:before="1"/>
        <w:ind w:right="846" w:firstLine="0"/>
        <w:jc w:val="both"/>
        <w:rPr>
          <w:sz w:val="24"/>
        </w:rPr>
      </w:pPr>
      <w:r>
        <w:rPr>
          <w:sz w:val="24"/>
        </w:rPr>
        <w:t>Оказываетпсихологическуюпрофилактическуюпомощьвоспитателямсцельюпредупрежденияунихэмоциональноговыгорания.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9" w:firstLine="0"/>
        <w:jc w:val="both"/>
        <w:rPr>
          <w:sz w:val="24"/>
        </w:rPr>
      </w:pPr>
      <w:r>
        <w:rPr>
          <w:sz w:val="24"/>
        </w:rPr>
        <w:t>Проводитобучениевоспитателейнавыкамбесконфликтногообщениядругсдругом (работа впаре).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left="1850" w:hanging="708"/>
        <w:jc w:val="both"/>
        <w:rPr>
          <w:sz w:val="24"/>
        </w:rPr>
      </w:pPr>
      <w:r>
        <w:rPr>
          <w:sz w:val="24"/>
        </w:rPr>
        <w:t>Содействуетповышениюуровнякультурыобщениявоспитателясродителями.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6" w:firstLine="0"/>
        <w:jc w:val="both"/>
        <w:rPr>
          <w:sz w:val="24"/>
        </w:rPr>
      </w:pPr>
      <w:r>
        <w:rPr>
          <w:sz w:val="24"/>
        </w:rPr>
        <w:t>Организуетпсихопрофилактическиемероприятиясцельюпредупрежденияпсихоэмоциональногонапряженияудетей(психологическиеаспектыорганизациидетскогосна, питания,режимажизнедеятельностидетей).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8" w:firstLine="0"/>
        <w:jc w:val="both"/>
        <w:rPr>
          <w:sz w:val="24"/>
        </w:rPr>
      </w:pPr>
      <w:r>
        <w:rPr>
          <w:sz w:val="24"/>
        </w:rPr>
        <w:t>Участвуетвовнедренииздоровьесберегающихтехнологий(подготовкарукикписьму,правильная осанкаи т. д.).</w:t>
      </w:r>
    </w:p>
    <w:p w:rsidR="00307B65" w:rsidRDefault="005D5058">
      <w:pPr>
        <w:pStyle w:val="a4"/>
        <w:numPr>
          <w:ilvl w:val="1"/>
          <w:numId w:val="8"/>
        </w:numPr>
        <w:tabs>
          <w:tab w:val="left" w:pos="1850"/>
        </w:tabs>
        <w:ind w:right="844" w:firstLine="0"/>
        <w:jc w:val="both"/>
        <w:rPr>
          <w:sz w:val="24"/>
        </w:rPr>
      </w:pPr>
      <w:r>
        <w:rPr>
          <w:sz w:val="24"/>
        </w:rPr>
        <w:t>Участвует в деятельности по формированию универсальных предпосылок учебнойдеятельности(активизациявниманияипамяти),просвещаетвоспитателейподаннойтематике.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</w:pPr>
      <w:r>
        <w:t>Смузыкальнымруководителем: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hanging="361"/>
        <w:rPr>
          <w:sz w:val="24"/>
        </w:rPr>
      </w:pPr>
      <w:r>
        <w:rPr>
          <w:sz w:val="24"/>
        </w:rPr>
        <w:t>Помогаетвсозданииэмоциональногонастроя,повышениивнимания.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49"/>
        <w:rPr>
          <w:sz w:val="24"/>
        </w:rPr>
      </w:pPr>
      <w:r>
        <w:rPr>
          <w:sz w:val="24"/>
        </w:rPr>
        <w:t>Проводитсовместныезанятиясостаршимидошкольникамисцельюразвитиятворческоговоображения,фантазии,психологическогораскрепощениякаждогоребенка.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48"/>
        <w:rPr>
          <w:sz w:val="24"/>
        </w:rPr>
      </w:pPr>
      <w:r>
        <w:rPr>
          <w:sz w:val="24"/>
        </w:rPr>
        <w:t>Учитдетейопределять,анализироватьиобозначатьсловамисвоипереживания,работаянадихэмоциональнымразвитием,входепрослушиванияразличных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p w:rsidR="00307B65" w:rsidRDefault="005D5058">
      <w:pPr>
        <w:pStyle w:val="a3"/>
        <w:spacing w:before="66"/>
        <w:ind w:left="1569"/>
        <w:jc w:val="left"/>
      </w:pPr>
      <w:r>
        <w:lastRenderedPageBreak/>
        <w:t>музыкальныхпроизведений(длякомплексныхзанятий).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ind w:right="851"/>
        <w:rPr>
          <w:sz w:val="24"/>
        </w:rPr>
      </w:pPr>
      <w:r>
        <w:rPr>
          <w:sz w:val="24"/>
        </w:rPr>
        <w:t>Осуществляетсопровождениеназанятиях,приподготовкеипроведениипраздников,досугаразвития памяти, внимания,координации движений.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570"/>
        </w:tabs>
        <w:spacing w:before="1"/>
        <w:ind w:hanging="361"/>
        <w:rPr>
          <w:sz w:val="24"/>
        </w:rPr>
      </w:pPr>
      <w:r>
        <w:rPr>
          <w:sz w:val="24"/>
        </w:rPr>
        <w:t>Участвуетвпроведениимузыкальнойтерапии.</w:t>
      </w:r>
    </w:p>
    <w:p w:rsidR="00307B65" w:rsidRDefault="005D5058">
      <w:pPr>
        <w:pStyle w:val="a4"/>
        <w:numPr>
          <w:ilvl w:val="0"/>
          <w:numId w:val="7"/>
        </w:numPr>
        <w:tabs>
          <w:tab w:val="left" w:pos="1426"/>
          <w:tab w:val="left" w:pos="3091"/>
          <w:tab w:val="left" w:pos="5154"/>
          <w:tab w:val="left" w:pos="6754"/>
          <w:tab w:val="left" w:pos="7231"/>
          <w:tab w:val="left" w:pos="8075"/>
          <w:tab w:val="left" w:pos="9505"/>
        </w:tabs>
        <w:ind w:right="857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психологическую</w:t>
      </w:r>
      <w:r>
        <w:rPr>
          <w:sz w:val="24"/>
        </w:rPr>
        <w:tab/>
        <w:t>безопасность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массовых</w:t>
      </w:r>
      <w:r>
        <w:rPr>
          <w:sz w:val="24"/>
        </w:rPr>
        <w:t>праздничныхмероприятий.</w:t>
      </w:r>
    </w:p>
    <w:p w:rsidR="00307B65" w:rsidRDefault="00307B65">
      <w:pPr>
        <w:pStyle w:val="a3"/>
        <w:spacing w:before="4"/>
        <w:ind w:left="0"/>
        <w:jc w:val="left"/>
      </w:pPr>
    </w:p>
    <w:p w:rsidR="00307B65" w:rsidRDefault="005D5058">
      <w:pPr>
        <w:pStyle w:val="1"/>
        <w:ind w:left="2058"/>
      </w:pPr>
      <w:r>
        <w:t>Синструкторомпофизическойкультуре: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Участвуетввыполнениигодовыхзадачдетскогосадапофизическомуразвитию.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Формируетудетей,родителейисотрудниковдетскогосадаосознаниепонятия</w:t>
      </w:r>
    </w:p>
    <w:p w:rsidR="00307B65" w:rsidRDefault="005D5058">
      <w:pPr>
        <w:pStyle w:val="a3"/>
      </w:pPr>
      <w:r>
        <w:t>«здоровья»и влиянияобразажизнинасостояниездоровья.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2" w:firstLine="0"/>
        <w:rPr>
          <w:sz w:val="24"/>
        </w:rPr>
      </w:pPr>
      <w:r>
        <w:rPr>
          <w:sz w:val="24"/>
        </w:rPr>
        <w:t>Оказываетпомощьвподбореигровыхупражненийсучетомвозрастныхипсихофизиологическихособенностейдетей, уровняихразвитияисостоянияздоровья.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rPr>
          <w:sz w:val="24"/>
        </w:rPr>
      </w:pPr>
      <w:r>
        <w:rPr>
          <w:sz w:val="24"/>
        </w:rPr>
        <w:t>Способствуетразвитиюмелкомоторныхиосновныхдвижений.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48" w:firstLine="0"/>
        <w:rPr>
          <w:sz w:val="24"/>
        </w:rPr>
      </w:pPr>
      <w:r>
        <w:rPr>
          <w:sz w:val="24"/>
        </w:rPr>
        <w:t>Формируетпотребностьвдвигательнойактивностиифизическомсовершенствовании.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spacing w:before="1"/>
        <w:ind w:left="1142" w:right="854" w:firstLine="0"/>
        <w:rPr>
          <w:sz w:val="24"/>
        </w:rPr>
      </w:pPr>
      <w:r>
        <w:rPr>
          <w:sz w:val="24"/>
        </w:rPr>
        <w:t>Способствует взаимодействию детей разных возрастов (например, при организациисоревнованиймеждувозрастнымигруппами: старшейиподготовительной).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0" w:firstLine="0"/>
        <w:rPr>
          <w:sz w:val="24"/>
        </w:rPr>
      </w:pPr>
      <w:r>
        <w:rPr>
          <w:sz w:val="24"/>
        </w:rPr>
        <w:t>Систематизируетрезультатыдиагностикидляпостановкидальнейшихзадачпофизическомуразвитию.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411"/>
        </w:tabs>
        <w:ind w:left="1410" w:hanging="269"/>
        <w:rPr>
          <w:sz w:val="24"/>
        </w:rPr>
      </w:pPr>
      <w:r>
        <w:rPr>
          <w:sz w:val="24"/>
        </w:rPr>
        <w:t>Способствуетвнедрениювработуздоровьесберегающих технологий.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411"/>
        </w:tabs>
        <w:ind w:left="1410" w:hanging="269"/>
        <w:rPr>
          <w:sz w:val="24"/>
        </w:rPr>
      </w:pPr>
      <w:r>
        <w:rPr>
          <w:sz w:val="24"/>
        </w:rPr>
        <w:t>Способствуетформированиюудетейволевыхкачеств(настройнапобедуит.д.).</w:t>
      </w:r>
    </w:p>
    <w:p w:rsidR="00307B65" w:rsidRDefault="005D5058">
      <w:pPr>
        <w:pStyle w:val="a4"/>
        <w:numPr>
          <w:ilvl w:val="0"/>
          <w:numId w:val="6"/>
        </w:numPr>
        <w:tabs>
          <w:tab w:val="left" w:pos="1850"/>
        </w:tabs>
        <w:ind w:left="1142" w:right="851" w:firstLine="0"/>
        <w:rPr>
          <w:sz w:val="24"/>
        </w:rPr>
      </w:pPr>
      <w:r>
        <w:rPr>
          <w:sz w:val="24"/>
        </w:rPr>
        <w:t>Организуетпсихопрофилактическиемероприятиясцельюпредупрежденияпсихоэмоциональногонапряженияудетей(психопрофилактическиепрогулки,физкультурнаятерапия).</w:t>
      </w:r>
    </w:p>
    <w:p w:rsidR="00307B65" w:rsidRDefault="00307B65">
      <w:pPr>
        <w:pStyle w:val="a3"/>
        <w:spacing w:before="5"/>
        <w:ind w:left="0"/>
        <w:jc w:val="left"/>
      </w:pPr>
    </w:p>
    <w:p w:rsidR="00307B65" w:rsidRDefault="005D5058">
      <w:pPr>
        <w:pStyle w:val="1"/>
      </w:pPr>
      <w:r>
        <w:t>Сучителем-логопедом:</w:t>
      </w:r>
    </w:p>
    <w:p w:rsidR="00307B65" w:rsidRDefault="00307B65">
      <w:pPr>
        <w:pStyle w:val="a3"/>
        <w:spacing w:before="7"/>
        <w:ind w:left="0"/>
        <w:jc w:val="left"/>
        <w:rPr>
          <w:b/>
          <w:sz w:val="23"/>
        </w:rPr>
      </w:pP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0" w:firstLine="0"/>
        <w:rPr>
          <w:sz w:val="24"/>
        </w:rPr>
      </w:pPr>
      <w:r>
        <w:rPr>
          <w:sz w:val="24"/>
        </w:rPr>
        <w:t>Планирует совместно с другими специалистами и организует интеграцию детей сотклонениямивразвитии вгруппе.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4" w:firstLine="0"/>
        <w:rPr>
          <w:sz w:val="24"/>
        </w:rPr>
      </w:pPr>
      <w:r>
        <w:rPr>
          <w:sz w:val="24"/>
        </w:rPr>
        <w:t>Оказывает помощь детям в развитии их саморегуляции и самоконтроля на занятияхлогопеда.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0" w:firstLine="0"/>
        <w:rPr>
          <w:sz w:val="24"/>
        </w:rPr>
      </w:pPr>
      <w:r>
        <w:rPr>
          <w:sz w:val="24"/>
        </w:rPr>
        <w:t>Участвует в обследовании детей с ОВЗ с целью выявления уровня их развития,состоянияoбщей,мелкой,артикуляционноймоторики,атакжеособенностейпознавательнойдеятельности, эмоциональнойсферы.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47" w:firstLine="0"/>
        <w:rPr>
          <w:sz w:val="24"/>
        </w:rPr>
      </w:pPr>
      <w:r>
        <w:rPr>
          <w:sz w:val="24"/>
        </w:rPr>
        <w:t>Разрабатываетиндивидуально-ориентированныймаршрутпсихологическогосопровождения ребенка и его семьи на основе полученных данных совместно с другимиспециалистами.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Участвуетвпроведениисовместнойдиагностикидетейсотклонениямивразвитии.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48" w:firstLine="0"/>
        <w:rPr>
          <w:sz w:val="24"/>
        </w:rPr>
      </w:pPr>
      <w:r>
        <w:rPr>
          <w:sz w:val="24"/>
        </w:rPr>
        <w:t>Подбираетматериалдлязакреплениявразныхвидахдетскойдеятельностиполученныхлогопедическихзнаний,аименно:работасразрезнымикартинками,упражнениясдидактическимиигрушками,игрысостроительнымматериалом,сооружениепростыхпостроек по образцуи др.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spacing w:before="1"/>
        <w:ind w:right="852" w:firstLine="0"/>
        <w:rPr>
          <w:sz w:val="24"/>
        </w:rPr>
      </w:pPr>
      <w:r>
        <w:rPr>
          <w:sz w:val="24"/>
        </w:rPr>
        <w:t>Консультирует и направляет родителей к разным специалистам по совместномурешениюслогопедом.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1" w:firstLine="0"/>
        <w:rPr>
          <w:sz w:val="24"/>
        </w:rPr>
      </w:pPr>
      <w:r>
        <w:rPr>
          <w:sz w:val="24"/>
        </w:rPr>
        <w:t>Участвует вразработке сценариев праздников, программ развлечений и досуга,охраняяпсихикудетей при введении отрицательныхгероев.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УчаствуетвработеП</w:t>
      </w:r>
      <w:r w:rsidR="00D93751">
        <w:rPr>
          <w:sz w:val="24"/>
        </w:rPr>
        <w:t>М</w:t>
      </w:r>
      <w:r>
        <w:rPr>
          <w:sz w:val="24"/>
        </w:rPr>
        <w:t>Пк (организацияработы,составлениезаключений).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right="853" w:firstLine="0"/>
        <w:rPr>
          <w:sz w:val="24"/>
        </w:rPr>
      </w:pPr>
      <w:r>
        <w:rPr>
          <w:sz w:val="24"/>
        </w:rPr>
        <w:t>Совместносдругимиспециалистамиосуществляетпсихологическоесопровождениедетей впериод адаптации.</w:t>
      </w:r>
    </w:p>
    <w:p w:rsidR="00307B65" w:rsidRDefault="005D5058">
      <w:pPr>
        <w:pStyle w:val="a4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Участвуетвинтегративнойобразовательно-воспитательнойдеятельности.</w:t>
      </w:r>
    </w:p>
    <w:p w:rsidR="00307B65" w:rsidRDefault="00307B65">
      <w:pPr>
        <w:jc w:val="both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pStyle w:val="1"/>
        <w:numPr>
          <w:ilvl w:val="1"/>
          <w:numId w:val="19"/>
        </w:numPr>
        <w:tabs>
          <w:tab w:val="left" w:pos="2776"/>
          <w:tab w:val="left" w:pos="2777"/>
        </w:tabs>
        <w:spacing w:before="71"/>
        <w:ind w:hanging="721"/>
      </w:pPr>
      <w:r>
        <w:lastRenderedPageBreak/>
        <w:t>Взаимодействиепедагога-психологассемьямивоспитанников.</w:t>
      </w:r>
    </w:p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p w:rsidR="00307B65" w:rsidRDefault="005D5058">
      <w:pPr>
        <w:pStyle w:val="a3"/>
        <w:spacing w:line="276" w:lineRule="auto"/>
        <w:ind w:right="846" w:firstLine="707"/>
      </w:pPr>
      <w:r>
        <w:t>При анализе контингента семей выявлено, что дети ДОУ воспитываются в семьяхразличногосоциальногостатуса,имеющихразныйуровеньобразования.Этиданныеучитываютсяприорганизациивзаимодействияпедагога-психологасродителямивоспитанников,котороенаправленонасозданиедоброжелательной,психологическикомфортной атмосферы вДОУ, установление взаимопонимания и создание условий длясотрудничества сродителями.</w:t>
      </w:r>
    </w:p>
    <w:p w:rsidR="00307B65" w:rsidRDefault="005D5058">
      <w:pPr>
        <w:pStyle w:val="1"/>
        <w:spacing w:before="203"/>
        <w:ind w:left="1142"/>
      </w:pPr>
      <w:r>
        <w:t>Основныеформывзаимодействияссемьей</w:t>
      </w:r>
    </w:p>
    <w:p w:rsidR="00307B65" w:rsidRDefault="005D5058">
      <w:pPr>
        <w:spacing w:before="118"/>
        <w:ind w:left="1850"/>
        <w:rPr>
          <w:sz w:val="24"/>
        </w:rPr>
      </w:pPr>
      <w:r>
        <w:rPr>
          <w:b/>
          <w:i/>
          <w:sz w:val="24"/>
        </w:rPr>
        <w:t>Знакомствоссемьей:</w:t>
      </w:r>
      <w:r>
        <w:rPr>
          <w:sz w:val="24"/>
        </w:rPr>
        <w:t>анкетирование,консультирование.</w:t>
      </w:r>
    </w:p>
    <w:p w:rsidR="00307B65" w:rsidRDefault="00307B65">
      <w:pPr>
        <w:pStyle w:val="a3"/>
        <w:spacing w:before="1"/>
        <w:ind w:left="0"/>
        <w:jc w:val="left"/>
        <w:rPr>
          <w:sz w:val="21"/>
        </w:rPr>
      </w:pPr>
    </w:p>
    <w:p w:rsidR="00307B65" w:rsidRDefault="005D5058">
      <w:pPr>
        <w:spacing w:line="276" w:lineRule="auto"/>
        <w:ind w:left="1142" w:right="846" w:firstLine="707"/>
        <w:jc w:val="both"/>
        <w:rPr>
          <w:sz w:val="24"/>
        </w:rPr>
      </w:pPr>
      <w:r>
        <w:rPr>
          <w:b/>
          <w:i/>
          <w:sz w:val="24"/>
        </w:rPr>
        <w:t xml:space="preserve">Информирование родителей о ходе образовательного процесса: </w:t>
      </w:r>
      <w:r>
        <w:rPr>
          <w:sz w:val="24"/>
        </w:rPr>
        <w:t>дни открытыхдверей, индивидуальные и групповые консультации, родительские собрания, оформлениеинформационныхстендов,организациявыставокдетскоготворчества,созданиепамяток.</w:t>
      </w:r>
    </w:p>
    <w:p w:rsidR="00307B65" w:rsidRDefault="005D5058">
      <w:pPr>
        <w:pStyle w:val="a3"/>
        <w:spacing w:before="200" w:line="276" w:lineRule="auto"/>
        <w:ind w:right="852" w:firstLine="707"/>
      </w:pPr>
      <w:r>
        <w:rPr>
          <w:b/>
          <w:i/>
        </w:rPr>
        <w:t xml:space="preserve">Совместная деятельность: </w:t>
      </w:r>
      <w:r>
        <w:t>привлечение родителей к организации гостиных, кучастиювдетскойисследовательскойи проектной деятельности.</w:t>
      </w:r>
    </w:p>
    <w:p w:rsidR="00307B65" w:rsidRDefault="00307B65">
      <w:pPr>
        <w:spacing w:line="276" w:lineRule="auto"/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p w:rsidR="00307B65" w:rsidRDefault="005D5058">
      <w:pPr>
        <w:tabs>
          <w:tab w:val="left" w:pos="4195"/>
        </w:tabs>
        <w:spacing w:before="71"/>
        <w:ind w:left="3744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z w:val="24"/>
        </w:rPr>
        <w:tab/>
        <w:t>ОРГАНИЗАЦИОННЫЙРАЗДЕЛ</w:t>
      </w:r>
    </w:p>
    <w:p w:rsidR="00307B65" w:rsidRDefault="00307B65">
      <w:pPr>
        <w:pStyle w:val="a3"/>
        <w:ind w:left="0"/>
        <w:jc w:val="left"/>
        <w:rPr>
          <w:b/>
          <w:sz w:val="26"/>
        </w:rPr>
      </w:pPr>
    </w:p>
    <w:p w:rsidR="00307B65" w:rsidRDefault="00307B65">
      <w:pPr>
        <w:pStyle w:val="a3"/>
        <w:ind w:left="0"/>
        <w:jc w:val="left"/>
        <w:rPr>
          <w:b/>
          <w:sz w:val="22"/>
        </w:r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3148"/>
          <w:tab w:val="left" w:pos="3149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Перспективныйпланработына</w:t>
      </w:r>
      <w:r w:rsidR="00F47EF8">
        <w:rPr>
          <w:b/>
          <w:sz w:val="24"/>
        </w:rPr>
        <w:t>2021-2022</w:t>
      </w:r>
      <w:r>
        <w:rPr>
          <w:b/>
          <w:sz w:val="24"/>
        </w:rPr>
        <w:t>учебныйгод</w:t>
      </w:r>
    </w:p>
    <w:p w:rsidR="00307B65" w:rsidRDefault="005D5058">
      <w:pPr>
        <w:ind w:left="5092" w:right="862" w:hanging="3930"/>
        <w:rPr>
          <w:b/>
          <w:sz w:val="24"/>
        </w:rPr>
      </w:pPr>
      <w:r>
        <w:rPr>
          <w:b/>
          <w:sz w:val="24"/>
        </w:rPr>
        <w:t xml:space="preserve">педагога-психолога </w:t>
      </w:r>
      <w:r w:rsidR="00706069">
        <w:rPr>
          <w:b/>
          <w:sz w:val="24"/>
        </w:rPr>
        <w:t>МАДОУ детского сада «Солнышко»</w:t>
      </w:r>
    </w:p>
    <w:p w:rsidR="00307B65" w:rsidRDefault="00307B65">
      <w:pPr>
        <w:pStyle w:val="a3"/>
        <w:ind w:left="0"/>
        <w:jc w:val="left"/>
        <w:rPr>
          <w:b/>
          <w:sz w:val="20"/>
        </w:rPr>
      </w:pPr>
    </w:p>
    <w:p w:rsidR="00307B65" w:rsidRDefault="00307B65">
      <w:pPr>
        <w:pStyle w:val="a3"/>
        <w:spacing w:before="3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984"/>
        <w:gridCol w:w="2149"/>
        <w:gridCol w:w="2058"/>
      </w:tblGrid>
      <w:tr w:rsidR="00307B65">
        <w:trPr>
          <w:trHeight w:val="278"/>
        </w:trPr>
        <w:tc>
          <w:tcPr>
            <w:tcW w:w="10012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1.Диагностическаядеятельность.</w:t>
            </w:r>
          </w:p>
        </w:tc>
      </w:tr>
      <w:tr w:rsidR="00307B65">
        <w:trPr>
          <w:trHeight w:val="551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81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54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827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tabs>
                <w:tab w:val="left" w:pos="1539"/>
                <w:tab w:val="left" w:pos="1599"/>
                <w:tab w:val="left" w:pos="2706"/>
                <w:tab w:val="left" w:pos="3452"/>
                <w:tab w:val="left" w:pos="3792"/>
                <w:tab w:val="left" w:pos="3932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запросам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администрации,педагогов,родителей.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562" w:right="559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журнале,</w:t>
            </w:r>
          </w:p>
          <w:p w:rsidR="00307B65" w:rsidRDefault="005D5058">
            <w:pPr>
              <w:pStyle w:val="TableParagraph"/>
              <w:spacing w:line="264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заключения</w:t>
            </w:r>
          </w:p>
        </w:tc>
      </w:tr>
      <w:tr w:rsidR="00307B65">
        <w:trPr>
          <w:trHeight w:val="551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Сборинформацииодетях(анкетирование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родителей,педагогов)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записивжурнале</w:t>
            </w:r>
          </w:p>
        </w:tc>
      </w:tr>
      <w:tr w:rsidR="00307B65">
        <w:trPr>
          <w:trHeight w:val="552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Обследованиевновьприбывшихвдетский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саддетей(наадаптацию).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spacing w:line="26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307B65" w:rsidRDefault="005D5058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записивжурнале</w:t>
            </w:r>
          </w:p>
        </w:tc>
      </w:tr>
      <w:tr w:rsidR="00307B65">
        <w:trPr>
          <w:trHeight w:val="1379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Экспресс-диагностикаразвитияпсихическихпроцессов у детей подготовительной группы(комплектдиагностическихматериаловдляпедагогов-психологовДОУН.Н.Павлова,</w:t>
            </w:r>
          </w:p>
          <w:p w:rsidR="00307B65" w:rsidRDefault="005D505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Л.Г.Руденко).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723" w:right="608" w:hanging="96"/>
              <w:rPr>
                <w:sz w:val="24"/>
              </w:rPr>
            </w:pPr>
            <w:r>
              <w:rPr>
                <w:sz w:val="24"/>
              </w:rPr>
              <w:t>октябрь-апрель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281" w:right="274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записи вжурнале,аналитическаясправка</w:t>
            </w:r>
          </w:p>
        </w:tc>
      </w:tr>
      <w:tr w:rsidR="00307B65">
        <w:trPr>
          <w:trHeight w:val="1379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84" w:type="dxa"/>
          </w:tcPr>
          <w:p w:rsidR="00307B65" w:rsidRDefault="005D5058">
            <w:pPr>
              <w:pStyle w:val="TableParagraph"/>
              <w:tabs>
                <w:tab w:val="left" w:pos="3370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дошкольников</w:t>
            </w:r>
            <w:r>
              <w:rPr>
                <w:sz w:val="24"/>
              </w:rPr>
              <w:t>подготовительнойгруппынаготовностькначалуобучения вшколе:</w:t>
            </w:r>
          </w:p>
          <w:p w:rsidR="00307B65" w:rsidRDefault="00522CEA" w:rsidP="00522CEA">
            <w:pPr>
              <w:pStyle w:val="TableParagraph"/>
              <w:tabs>
                <w:tab w:val="left" w:pos="245"/>
              </w:tabs>
              <w:spacing w:line="264" w:lineRule="exact"/>
              <w:ind w:left="244"/>
              <w:jc w:val="both"/>
              <w:rPr>
                <w:sz w:val="24"/>
              </w:rPr>
            </w:pPr>
            <w:r w:rsidRPr="00522CEA">
              <w:rPr>
                <w:sz w:val="24"/>
              </w:rPr>
              <w:t>Н.Н.Павлова, Л.Г. Руденко Экспресс – диагностика в детском саду</w:t>
            </w:r>
          </w:p>
        </w:tc>
        <w:tc>
          <w:tcPr>
            <w:tcW w:w="2149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F47EF8">
            <w:pPr>
              <w:pStyle w:val="TableParagraph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58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627" w:right="256" w:hanging="346"/>
              <w:rPr>
                <w:sz w:val="24"/>
              </w:rPr>
            </w:pPr>
            <w:r>
              <w:rPr>
                <w:sz w:val="24"/>
              </w:rPr>
              <w:t>аналитическаясправка</w:t>
            </w:r>
          </w:p>
        </w:tc>
      </w:tr>
      <w:tr w:rsidR="00307B65">
        <w:trPr>
          <w:trHeight w:val="830"/>
        </w:trPr>
        <w:tc>
          <w:tcPr>
            <w:tcW w:w="821" w:type="dxa"/>
          </w:tcPr>
          <w:p w:rsidR="00307B65" w:rsidRDefault="005D505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4" w:type="dxa"/>
          </w:tcPr>
          <w:p w:rsidR="00307B65" w:rsidRDefault="00F47EF8">
            <w:pPr>
              <w:pStyle w:val="TableParagraph"/>
              <w:tabs>
                <w:tab w:val="left" w:pos="290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Анкетирование: </w:t>
            </w:r>
            <w:r w:rsidR="005D5058">
              <w:rPr>
                <w:sz w:val="24"/>
              </w:rPr>
              <w:t>удовлетворенность</w:t>
            </w:r>
          </w:p>
          <w:p w:rsidR="00307B65" w:rsidRDefault="00F47EF8">
            <w:pPr>
              <w:pStyle w:val="TableParagraph"/>
              <w:tabs>
                <w:tab w:val="left" w:pos="2038"/>
                <w:tab w:val="left" w:pos="3958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родителей  качеством</w:t>
            </w:r>
            <w:r w:rsidR="005D5058">
              <w:rPr>
                <w:spacing w:val="-1"/>
                <w:sz w:val="24"/>
              </w:rPr>
              <w:t>оказания</w:t>
            </w:r>
            <w:r w:rsidR="005D5058">
              <w:rPr>
                <w:sz w:val="24"/>
              </w:rPr>
              <w:t>образовательныхуслуг.</w:t>
            </w:r>
          </w:p>
        </w:tc>
        <w:tc>
          <w:tcPr>
            <w:tcW w:w="2149" w:type="dxa"/>
          </w:tcPr>
          <w:p w:rsidR="00307B65" w:rsidRDefault="005D5058">
            <w:pPr>
              <w:pStyle w:val="TableParagraph"/>
              <w:ind w:left="723" w:right="595" w:hanging="108"/>
              <w:rPr>
                <w:sz w:val="24"/>
              </w:rPr>
            </w:pPr>
            <w:r>
              <w:rPr>
                <w:sz w:val="24"/>
              </w:rPr>
              <w:t>сентябрьапрель</w:t>
            </w:r>
          </w:p>
        </w:tc>
        <w:tc>
          <w:tcPr>
            <w:tcW w:w="2058" w:type="dxa"/>
          </w:tcPr>
          <w:p w:rsidR="00307B65" w:rsidRDefault="005D5058">
            <w:pPr>
              <w:pStyle w:val="TableParagraph"/>
              <w:ind w:left="627" w:right="256" w:hanging="346"/>
              <w:rPr>
                <w:sz w:val="24"/>
              </w:rPr>
            </w:pPr>
            <w:r>
              <w:rPr>
                <w:sz w:val="24"/>
              </w:rPr>
              <w:t>аналитическаясправка</w:t>
            </w:r>
          </w:p>
        </w:tc>
      </w:tr>
    </w:tbl>
    <w:p w:rsidR="00307B65" w:rsidRDefault="00307B65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129"/>
              <w:rPr>
                <w:b/>
                <w:sz w:val="24"/>
              </w:rPr>
            </w:pPr>
            <w:r>
              <w:rPr>
                <w:b/>
                <w:sz w:val="24"/>
              </w:rPr>
              <w:t>2.Консультативнаядеятельность.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spacing w:line="268" w:lineRule="exact"/>
              <w:ind w:left="1113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827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1" w:type="dxa"/>
          </w:tcPr>
          <w:p w:rsidR="00307B65" w:rsidRDefault="005D5058" w:rsidP="008479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Консультированиевоспитателей,  педагогов,</w:t>
            </w:r>
          </w:p>
          <w:p w:rsidR="00307B65" w:rsidRDefault="008479EC" w:rsidP="008479EC">
            <w:pPr>
              <w:pStyle w:val="TableParagraph"/>
              <w:tabs>
                <w:tab w:val="left" w:pos="2369"/>
                <w:tab w:val="left" w:pos="480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администрации (индивидуальное </w:t>
            </w:r>
            <w:r w:rsidR="005D5058">
              <w:rPr>
                <w:spacing w:val="-5"/>
                <w:sz w:val="24"/>
              </w:rPr>
              <w:t>и</w:t>
            </w:r>
            <w:r w:rsidR="005D5058">
              <w:rPr>
                <w:sz w:val="24"/>
              </w:rPr>
              <w:t>групповое).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856" w:right="563" w:hanging="264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827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tabs>
                <w:tab w:val="left" w:pos="350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Индивидуальныеигрупповые</w:t>
            </w:r>
            <w:r>
              <w:rPr>
                <w:sz w:val="24"/>
              </w:rPr>
              <w:tab/>
              <w:t>консультацииродителей(порезультатамдиагностических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исследований).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856" w:right="563" w:hanging="264"/>
              <w:rPr>
                <w:sz w:val="24"/>
              </w:rPr>
            </w:pPr>
            <w:r>
              <w:rPr>
                <w:sz w:val="24"/>
              </w:rPr>
              <w:t>в течениегода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307B65" w:rsidRDefault="00307B65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277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2352"/>
              <w:rPr>
                <w:b/>
                <w:sz w:val="24"/>
              </w:rPr>
            </w:pPr>
            <w:r>
              <w:rPr>
                <w:b/>
                <w:sz w:val="24"/>
              </w:rPr>
              <w:t>3.Коррекционнаяиразвивающаядеятельность.</w:t>
            </w:r>
          </w:p>
        </w:tc>
      </w:tr>
      <w:tr w:rsidR="00307B65">
        <w:trPr>
          <w:trHeight w:val="55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spacing w:line="268" w:lineRule="exact"/>
              <w:ind w:left="1113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1103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1" w:type="dxa"/>
          </w:tcPr>
          <w:p w:rsidR="00307B65" w:rsidRDefault="005D5058" w:rsidP="006476B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Организациясовместнойдеятельностисдошкольниками на развитие эмоциональной икоммуникативнойсферыпопрограмме:</w:t>
            </w:r>
          </w:p>
          <w:p w:rsidR="00307B65" w:rsidRDefault="006476B1" w:rsidP="00647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Н.Ю.Куражева </w:t>
            </w:r>
            <w:r w:rsidRPr="006476B1">
              <w:rPr>
                <w:sz w:val="24"/>
              </w:rPr>
              <w:t xml:space="preserve">«Цветик-семицветик» </w:t>
            </w:r>
            <w:r w:rsidRPr="006476B1">
              <w:rPr>
                <w:sz w:val="24"/>
              </w:rPr>
              <w:lastRenderedPageBreak/>
              <w:t>Программа психолого - педагогич</w:t>
            </w:r>
            <w:r>
              <w:rPr>
                <w:sz w:val="24"/>
              </w:rPr>
              <w:t>еских занятий для дошкольников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436" w:right="430" w:firstLine="117"/>
              <w:jc w:val="both"/>
              <w:rPr>
                <w:sz w:val="24"/>
              </w:rPr>
            </w:pPr>
            <w:r>
              <w:rPr>
                <w:sz w:val="24"/>
              </w:rPr>
              <w:t>записи вжурнале,</w:t>
            </w:r>
            <w:r>
              <w:rPr>
                <w:spacing w:val="-1"/>
                <w:sz w:val="24"/>
              </w:rPr>
              <w:t>программа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tabs>
                <w:tab w:val="left" w:pos="1642"/>
                <w:tab w:val="left" w:pos="3035"/>
                <w:tab w:val="left" w:pos="48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</w:t>
            </w:r>
          </w:p>
          <w:p w:rsidR="00307B65" w:rsidRDefault="005D5058">
            <w:pPr>
              <w:pStyle w:val="TableParagraph"/>
              <w:tabs>
                <w:tab w:val="left" w:pos="2636"/>
                <w:tab w:val="left" w:pos="376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программе: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  <w:p w:rsidR="00307B65" w:rsidRDefault="005D5058">
            <w:pPr>
              <w:pStyle w:val="TableParagraph"/>
              <w:spacing w:line="264" w:lineRule="exact"/>
              <w:ind w:left="592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записив</w:t>
            </w:r>
          </w:p>
        </w:tc>
      </w:tr>
    </w:tbl>
    <w:p w:rsidR="00307B65" w:rsidRDefault="00307B65">
      <w:pPr>
        <w:spacing w:line="264" w:lineRule="exact"/>
        <w:rPr>
          <w:sz w:val="24"/>
        </w:rPr>
        <w:sectPr w:rsidR="00307B65">
          <w:pgSz w:w="11910" w:h="16840"/>
          <w:pgMar w:top="104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041"/>
        <w:gridCol w:w="2161"/>
        <w:gridCol w:w="1981"/>
      </w:tblGrid>
      <w:tr w:rsidR="00307B65">
        <w:trPr>
          <w:trHeight w:val="553"/>
        </w:trPr>
        <w:tc>
          <w:tcPr>
            <w:tcW w:w="828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1" w:type="dxa"/>
          </w:tcPr>
          <w:p w:rsidR="00307B65" w:rsidRDefault="006476B1" w:rsidP="006476B1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 w:rsidRPr="006476B1">
              <w:rPr>
                <w:sz w:val="24"/>
              </w:rPr>
              <w:t>С.В. Лесина, Г.П.Попова, Т.Л.Синсаренко Коррекционно-развивающие занятия: комплекс мероприятия по развитию воображения. Занятия по снижению детской агр</w:t>
            </w:r>
            <w:r>
              <w:rPr>
                <w:sz w:val="24"/>
              </w:rPr>
              <w:t>ессии.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5" w:lineRule="exact"/>
              <w:ind w:left="357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spacing w:line="265" w:lineRule="exact"/>
              <w:ind w:left="556"/>
              <w:rPr>
                <w:sz w:val="24"/>
              </w:rPr>
            </w:pPr>
            <w:r>
              <w:rPr>
                <w:sz w:val="24"/>
              </w:rPr>
              <w:t>журнале</w:t>
            </w:r>
          </w:p>
        </w:tc>
      </w:tr>
      <w:tr w:rsidR="00307B65">
        <w:trPr>
          <w:trHeight w:val="1379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Помощьвадаптациидетейкусловиямдетскогосада(групповая ииндивидуальная)попрограмме:А.С.Роньжиной«Занятия</w:t>
            </w:r>
          </w:p>
          <w:p w:rsidR="00307B65" w:rsidRDefault="005D505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психологасдетьми2-4летвпериодадаптациикдошкольномуучреждению».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57" w:right="344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1103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1" w:type="dxa"/>
          </w:tcPr>
          <w:p w:rsidR="00307B65" w:rsidRDefault="005D505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Организацияиндивидуальнойсовместнойкоррекционно-развивающейдеятельностисдетьмипорезультатамдиагностических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ind w:left="357" w:right="344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1981" w:type="dxa"/>
          </w:tcPr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  <w:tr w:rsidR="00307B65">
        <w:trPr>
          <w:trHeight w:val="1379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41" w:type="dxa"/>
          </w:tcPr>
          <w:p w:rsidR="002D7351" w:rsidRDefault="005D5058" w:rsidP="002D7351">
            <w:pPr>
              <w:pStyle w:val="TableParagraph"/>
              <w:tabs>
                <w:tab w:val="left" w:pos="2302"/>
                <w:tab w:val="left" w:pos="32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дошкольниками</w:t>
            </w:r>
            <w:r>
              <w:rPr>
                <w:sz w:val="24"/>
              </w:rPr>
              <w:t>(подготовительнойгруппы)групповойсовместнойдеятельностипопрограмме</w:t>
            </w:r>
            <w:r w:rsidR="00684C0F" w:rsidRPr="00684C0F">
              <w:rPr>
                <w:spacing w:val="1"/>
                <w:sz w:val="24"/>
              </w:rPr>
              <w:t xml:space="preserve">Т.А.Руденко Год до школы: от А до Я. </w:t>
            </w:r>
          </w:p>
          <w:p w:rsidR="00307B65" w:rsidRDefault="00307B65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2D7351">
            <w:pPr>
              <w:pStyle w:val="TableParagraph"/>
              <w:ind w:left="734" w:right="609" w:hanging="96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5D5058">
              <w:rPr>
                <w:sz w:val="24"/>
              </w:rPr>
              <w:t>-апрель</w:t>
            </w:r>
          </w:p>
        </w:tc>
        <w:tc>
          <w:tcPr>
            <w:tcW w:w="1981" w:type="dxa"/>
          </w:tcPr>
          <w:p w:rsidR="00307B65" w:rsidRDefault="00307B65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556" w:right="531" w:hanging="3"/>
              <w:rPr>
                <w:sz w:val="24"/>
              </w:rPr>
            </w:pPr>
            <w:r>
              <w:rPr>
                <w:sz w:val="24"/>
              </w:rPr>
              <w:t>записи в</w:t>
            </w:r>
            <w:r>
              <w:rPr>
                <w:spacing w:val="-1"/>
                <w:sz w:val="24"/>
              </w:rPr>
              <w:t>журнале</w:t>
            </w:r>
          </w:p>
        </w:tc>
      </w:tr>
    </w:tbl>
    <w:p w:rsidR="00307B65" w:rsidRDefault="00307B65">
      <w:pPr>
        <w:pStyle w:val="a3"/>
        <w:spacing w:before="9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1"/>
        <w:gridCol w:w="2161"/>
        <w:gridCol w:w="216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008" w:right="3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4.Просветительскаядеятельность.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62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Выступлениянапедсоветах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70" w:lineRule="exact"/>
              <w:ind w:left="267" w:right="265"/>
              <w:jc w:val="center"/>
              <w:rPr>
                <w:sz w:val="24"/>
              </w:rPr>
            </w:pPr>
            <w:r>
              <w:rPr>
                <w:sz w:val="24"/>
              </w:rPr>
              <w:t>ПоплануДОУ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текствыступления</w:t>
            </w:r>
          </w:p>
        </w:tc>
      </w:tr>
      <w:tr w:rsidR="00307B65">
        <w:trPr>
          <w:trHeight w:val="3035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Выступлениянародительскихсобранияхстемами: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«Ребенокидетвдетскийсад»;</w:t>
            </w: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-«Адаптация:вдетскийсадбезслез»;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«Гиперактивныйребеноквдетскомсадуившколе»;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7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«Посеешьпривычку–пожнешьхарактер»;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«Эмоциональноеблагополучиеребенка»;</w:t>
            </w:r>
          </w:p>
          <w:p w:rsidR="00307B65" w:rsidRDefault="005D5058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«Рекомендациипоповышениюуровняготовности ребенкакшколе»;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07B65" w:rsidRDefault="005D5058">
            <w:pPr>
              <w:pStyle w:val="TableParagraph"/>
              <w:ind w:left="734" w:right="596" w:hanging="108"/>
              <w:rPr>
                <w:sz w:val="24"/>
              </w:rPr>
            </w:pPr>
            <w:r>
              <w:rPr>
                <w:sz w:val="24"/>
              </w:rPr>
              <w:t>сентябрьапрель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ind w:left="0"/>
              <w:rPr>
                <w:b/>
                <w:sz w:val="26"/>
              </w:rPr>
            </w:pPr>
          </w:p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07B65" w:rsidRDefault="005D5058">
            <w:pPr>
              <w:pStyle w:val="TableParagraph"/>
              <w:ind w:left="414" w:right="400" w:firstLine="39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выступления</w:t>
            </w:r>
          </w:p>
        </w:tc>
      </w:tr>
      <w:tr w:rsidR="00307B65">
        <w:trPr>
          <w:trHeight w:val="276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Консультациидлявоспитателей: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«Игры с правилами, как средство развитиявнимания»;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«Влияниеигрспескомнаразвитиеэмоциональнойиинтеллектуальнойсфердошкольника»;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Семинар«Особенностиорганизацииработысдетьми сОВЗ вДОУ»;</w:t>
            </w:r>
          </w:p>
          <w:p w:rsidR="00307B65" w:rsidRDefault="005D5058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left="357" w:hanging="251"/>
              <w:jc w:val="both"/>
              <w:rPr>
                <w:sz w:val="24"/>
              </w:rPr>
            </w:pPr>
            <w:r>
              <w:rPr>
                <w:sz w:val="24"/>
              </w:rPr>
              <w:t>Тренинг(школамолодоговоспитателя)</w:t>
            </w:r>
          </w:p>
          <w:p w:rsidR="00307B65" w:rsidRDefault="005D5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«Профессиональныйрост»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spacing w:line="480" w:lineRule="auto"/>
              <w:ind w:left="664" w:right="655" w:hanging="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>февраль</w:t>
            </w:r>
          </w:p>
          <w:p w:rsidR="00307B65" w:rsidRDefault="005D5058">
            <w:pPr>
              <w:pStyle w:val="TableParagraph"/>
              <w:spacing w:before="2" w:line="550" w:lineRule="atLeast"/>
              <w:ind w:left="724" w:right="713"/>
              <w:jc w:val="center"/>
              <w:rPr>
                <w:sz w:val="24"/>
              </w:rPr>
            </w:pPr>
            <w:r>
              <w:rPr>
                <w:sz w:val="24"/>
              </w:rPr>
              <w:t>ноябрьмарт</w:t>
            </w:r>
          </w:p>
        </w:tc>
        <w:tc>
          <w:tcPr>
            <w:tcW w:w="216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ind w:left="414" w:right="400" w:firstLine="39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выступления</w:t>
            </w:r>
          </w:p>
        </w:tc>
      </w:tr>
      <w:tr w:rsidR="00307B65">
        <w:trPr>
          <w:trHeight w:val="552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Консультациидляродителей(насайтеДОУ)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ссылкана</w:t>
            </w:r>
          </w:p>
          <w:p w:rsidR="00307B65" w:rsidRDefault="005D5058">
            <w:pPr>
              <w:pStyle w:val="TableParagraph"/>
              <w:spacing w:line="264" w:lineRule="exact"/>
              <w:ind w:left="268" w:right="265"/>
              <w:jc w:val="center"/>
              <w:rPr>
                <w:sz w:val="24"/>
              </w:rPr>
            </w:pPr>
            <w:r>
              <w:rPr>
                <w:sz w:val="24"/>
              </w:rPr>
              <w:t>публикацию</w:t>
            </w:r>
          </w:p>
        </w:tc>
      </w:tr>
    </w:tbl>
    <w:p w:rsidR="00307B65" w:rsidRDefault="00307B65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1"/>
        <w:gridCol w:w="2161"/>
        <w:gridCol w:w="2161"/>
      </w:tblGrid>
      <w:tr w:rsidR="00307B65">
        <w:trPr>
          <w:trHeight w:val="275"/>
        </w:trPr>
        <w:tc>
          <w:tcPr>
            <w:tcW w:w="10011" w:type="dxa"/>
            <w:gridSpan w:val="4"/>
          </w:tcPr>
          <w:p w:rsidR="00307B65" w:rsidRDefault="005D5058">
            <w:pPr>
              <w:pStyle w:val="TableParagraph"/>
              <w:spacing w:line="256" w:lineRule="exact"/>
              <w:ind w:left="3451"/>
              <w:rPr>
                <w:b/>
                <w:sz w:val="24"/>
              </w:rPr>
            </w:pPr>
            <w:r>
              <w:rPr>
                <w:b/>
                <w:sz w:val="24"/>
              </w:rPr>
              <w:t>5.Экспертнаядеятельность.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64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551"/>
        </w:trPr>
        <w:tc>
          <w:tcPr>
            <w:tcW w:w="828" w:type="dxa"/>
          </w:tcPr>
          <w:p w:rsidR="00307B65" w:rsidRDefault="005D5058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УчастиевработеПМПк.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64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161" w:type="dxa"/>
          </w:tcPr>
          <w:p w:rsidR="00307B65" w:rsidRDefault="005D5058">
            <w:pPr>
              <w:pStyle w:val="TableParagraph"/>
              <w:spacing w:line="268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  <w:p w:rsidR="00307B65" w:rsidRDefault="005D5058">
            <w:pPr>
              <w:pStyle w:val="TableParagraph"/>
              <w:spacing w:line="264" w:lineRule="exact"/>
              <w:ind w:left="270" w:right="265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307B65" w:rsidRDefault="00307B65">
      <w:pPr>
        <w:spacing w:line="264" w:lineRule="exact"/>
        <w:jc w:val="center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4964"/>
        <w:gridCol w:w="2146"/>
        <w:gridCol w:w="2081"/>
      </w:tblGrid>
      <w:tr w:rsidR="00307B65">
        <w:trPr>
          <w:trHeight w:val="277"/>
        </w:trPr>
        <w:tc>
          <w:tcPr>
            <w:tcW w:w="10009" w:type="dxa"/>
            <w:gridSpan w:val="4"/>
          </w:tcPr>
          <w:p w:rsidR="00307B65" w:rsidRDefault="005D5058">
            <w:pPr>
              <w:pStyle w:val="TableParagraph"/>
              <w:spacing w:line="258" w:lineRule="exact"/>
              <w:ind w:left="23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6.Организационно-методическаядеятельность.</w:t>
            </w:r>
          </w:p>
        </w:tc>
      </w:tr>
      <w:tr w:rsidR="00307B65">
        <w:trPr>
          <w:trHeight w:val="552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9" w:lineRule="exact"/>
              <w:ind w:left="1075"/>
              <w:rPr>
                <w:sz w:val="24"/>
              </w:rPr>
            </w:pPr>
            <w:r>
              <w:rPr>
                <w:sz w:val="24"/>
              </w:rPr>
              <w:t>Планируемыемероприятия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9" w:lineRule="exact"/>
              <w:ind w:left="328" w:right="32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07B65" w:rsidRDefault="005D5058">
            <w:pPr>
              <w:pStyle w:val="TableParagraph"/>
              <w:spacing w:line="273" w:lineRule="exact"/>
              <w:ind w:left="328" w:right="324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9" w:lineRule="exact"/>
              <w:ind w:left="564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307B65" w:rsidRDefault="005D5058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отчетности</w:t>
            </w:r>
          </w:p>
        </w:tc>
      </w:tr>
      <w:tr w:rsidR="00307B65">
        <w:trPr>
          <w:trHeight w:val="1103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    работы      психолога      в</w:t>
            </w:r>
          </w:p>
          <w:p w:rsidR="00307B65" w:rsidRDefault="005D5058" w:rsidP="005D505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соответствииспланомработына2020-2021 учебный год и согласование планасадминистрацией.</w:t>
            </w:r>
          </w:p>
        </w:tc>
        <w:tc>
          <w:tcPr>
            <w:tcW w:w="2146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26" w:right="32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401" w:right="237" w:hanging="152"/>
              <w:rPr>
                <w:sz w:val="24"/>
              </w:rPr>
            </w:pPr>
            <w:r>
              <w:rPr>
                <w:spacing w:val="-1"/>
                <w:sz w:val="24"/>
              </w:rPr>
              <w:t>перспективный</w:t>
            </w:r>
            <w:r>
              <w:rPr>
                <w:sz w:val="24"/>
              </w:rPr>
              <w:t>планработы</w:t>
            </w: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Участиевработерайонныхметодических</w:t>
            </w:r>
          </w:p>
          <w:p w:rsidR="00307B65" w:rsidRDefault="005D505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объединениях,семинарах:поплануРМО.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2312"/>
                <w:tab w:val="left" w:pos="4500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для</w:t>
            </w:r>
          </w:p>
          <w:p w:rsidR="00307B65" w:rsidRDefault="005D5058">
            <w:pPr>
              <w:pStyle w:val="TableParagraph"/>
              <w:tabs>
                <w:tab w:val="left" w:pos="2700"/>
                <w:tab w:val="left" w:pos="4088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  <w:t>(папки-передвижки)вгруппах: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z w:val="24"/>
              </w:rPr>
              <w:t>текстовый</w:t>
            </w:r>
          </w:p>
          <w:p w:rsidR="00307B65" w:rsidRDefault="005D5058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307B65">
        <w:trPr>
          <w:trHeight w:val="551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1566"/>
                <w:tab w:val="left" w:pos="1949"/>
                <w:tab w:val="left" w:pos="3076"/>
                <w:tab w:val="left" w:pos="3453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родительских</w:t>
            </w:r>
          </w:p>
          <w:p w:rsidR="00307B65" w:rsidRDefault="005D5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собраниях,педагогическихсоветах.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  <w:p w:rsidR="00307B65" w:rsidRDefault="005D5058">
            <w:pPr>
              <w:pStyle w:val="TableParagraph"/>
              <w:spacing w:line="273" w:lineRule="exact"/>
              <w:ind w:left="243" w:right="234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</w:tc>
      </w:tr>
      <w:tr w:rsidR="00307B65">
        <w:trPr>
          <w:trHeight w:val="552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Работаснаучно-методическойлитературой.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61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1" w:lineRule="exact"/>
              <w:ind w:left="328" w:right="325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553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Оформлениерабочегокабинета.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61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07B65">
        <w:trPr>
          <w:trHeight w:val="827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1611"/>
                <w:tab w:val="left" w:pos="2624"/>
                <w:tab w:val="left" w:pos="3105"/>
                <w:tab w:val="left" w:pos="3784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  <w:t>написание</w:t>
            </w:r>
          </w:p>
          <w:p w:rsidR="00307B65" w:rsidRDefault="005D5058">
            <w:pPr>
              <w:pStyle w:val="TableParagraph"/>
              <w:tabs>
                <w:tab w:val="left" w:pos="1708"/>
                <w:tab w:val="left" w:pos="398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отчетов,</w:t>
            </w:r>
            <w:r>
              <w:rPr>
                <w:sz w:val="24"/>
              </w:rPr>
              <w:tab/>
              <w:t>аналитических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справок,</w:t>
            </w:r>
            <w:r>
              <w:rPr>
                <w:sz w:val="24"/>
              </w:rPr>
              <w:t>заключений.</w:t>
            </w:r>
          </w:p>
        </w:tc>
        <w:tc>
          <w:tcPr>
            <w:tcW w:w="2146" w:type="dxa"/>
          </w:tcPr>
          <w:p w:rsidR="00307B65" w:rsidRDefault="00307B65">
            <w:pPr>
              <w:pStyle w:val="TableParagraph"/>
              <w:spacing w:before="2"/>
              <w:ind w:left="0"/>
              <w:rPr>
                <w:b/>
              </w:rPr>
            </w:pPr>
          </w:p>
          <w:p w:rsidR="00307B65" w:rsidRDefault="005D5058">
            <w:pPr>
              <w:pStyle w:val="TableParagraph"/>
              <w:ind w:left="348" w:right="338" w:firstLine="235"/>
              <w:rPr>
                <w:sz w:val="24"/>
              </w:rPr>
            </w:pPr>
            <w:r>
              <w:rPr>
                <w:sz w:val="24"/>
              </w:rPr>
              <w:t>в течениеучебногогода</w:t>
            </w:r>
          </w:p>
        </w:tc>
        <w:tc>
          <w:tcPr>
            <w:tcW w:w="2081" w:type="dxa"/>
          </w:tcPr>
          <w:p w:rsidR="00307B65" w:rsidRDefault="005D5058">
            <w:pPr>
              <w:pStyle w:val="TableParagraph"/>
              <w:spacing w:line="258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Аналит.и стат.</w:t>
            </w:r>
          </w:p>
          <w:p w:rsidR="00307B65" w:rsidRDefault="005D5058">
            <w:pPr>
              <w:pStyle w:val="TableParagraph"/>
              <w:ind w:left="600" w:right="588" w:hanging="3"/>
              <w:jc w:val="center"/>
              <w:rPr>
                <w:sz w:val="24"/>
              </w:rPr>
            </w:pPr>
            <w:r>
              <w:rPr>
                <w:sz w:val="24"/>
              </w:rPr>
              <w:t>отчеты,справки.</w:t>
            </w:r>
          </w:p>
        </w:tc>
      </w:tr>
      <w:tr w:rsidR="00307B65">
        <w:trPr>
          <w:trHeight w:val="551"/>
        </w:trPr>
        <w:tc>
          <w:tcPr>
            <w:tcW w:w="818" w:type="dxa"/>
          </w:tcPr>
          <w:p w:rsidR="00307B65" w:rsidRDefault="005D505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</w:tcPr>
          <w:p w:rsidR="00307B65" w:rsidRDefault="005D5058">
            <w:pPr>
              <w:pStyle w:val="TableParagraph"/>
              <w:tabs>
                <w:tab w:val="left" w:pos="2487"/>
                <w:tab w:val="left" w:pos="3667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Самообразование.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повышения</w:t>
            </w:r>
          </w:p>
          <w:p w:rsidR="00307B65" w:rsidRDefault="005D50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2146" w:type="dxa"/>
          </w:tcPr>
          <w:p w:rsidR="00307B65" w:rsidRDefault="005D5058">
            <w:pPr>
              <w:pStyle w:val="TableParagraph"/>
              <w:spacing w:line="258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307B65" w:rsidRDefault="005D5058">
            <w:pPr>
              <w:pStyle w:val="TableParagraph"/>
              <w:spacing w:line="273" w:lineRule="exact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2081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07B65" w:rsidRDefault="00307B65">
      <w:pPr>
        <w:rPr>
          <w:sz w:val="24"/>
        </w:rPr>
        <w:sectPr w:rsidR="00307B65">
          <w:type w:val="continuous"/>
          <w:pgSz w:w="11910" w:h="16840"/>
          <w:pgMar w:top="140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1849"/>
          <w:tab w:val="left" w:pos="1850"/>
        </w:tabs>
        <w:spacing w:before="67"/>
        <w:ind w:left="1850"/>
        <w:jc w:val="left"/>
        <w:rPr>
          <w:b/>
          <w:sz w:val="24"/>
        </w:rPr>
      </w:pPr>
      <w:r>
        <w:rPr>
          <w:b/>
          <w:sz w:val="24"/>
        </w:rPr>
        <w:lastRenderedPageBreak/>
        <w:t>Развивающаяпредметно-пространственнаясреда:</w:t>
      </w:r>
    </w:p>
    <w:p w:rsidR="00307B65" w:rsidRDefault="00307B65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6" w:lineRule="exact"/>
              <w:ind w:left="1082" w:right="787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наглядногоинструментария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5" w:lineRule="exact"/>
              <w:ind w:left="2256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Цельиспользования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Мягкиеигрушки,куклы,машинки,мячи.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Проведениеигро-терапии,ролевыхигр;развитиемоторнойловкости икоординации движенийудошкольников.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Карандаши,фломастеры,альбомы.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164"/>
                <w:tab w:val="left" w:pos="3167"/>
                <w:tab w:val="left" w:pos="4781"/>
                <w:tab w:val="left" w:pos="62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напряжения,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арт-терапевтическихупражнений(работысострахамиит.д.),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эмоциямиудошкольников.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Стол(1шт.),стулья</w:t>
            </w:r>
            <w:r w:rsidR="008C1880">
              <w:rPr>
                <w:sz w:val="24"/>
              </w:rPr>
              <w:t>(4</w:t>
            </w:r>
            <w:r>
              <w:rPr>
                <w:sz w:val="24"/>
              </w:rPr>
              <w:t>шт.).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Проведениедиагностическихисследованийикоррекционных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занятийсдетьми.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Ковёр.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87"/>
                <w:tab w:val="left" w:pos="3266"/>
                <w:tab w:val="left" w:pos="50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двигательных</w:t>
            </w:r>
            <w:r>
              <w:rPr>
                <w:sz w:val="24"/>
              </w:rPr>
              <w:tab/>
              <w:t>упражнений,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z w:val="24"/>
              </w:rPr>
              <w:t>минуток сдошкольниками.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8479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Интерактивная доска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152"/>
                <w:tab w:val="left" w:pos="3141"/>
                <w:tab w:val="left" w:pos="4743"/>
                <w:tab w:val="left" w:pos="595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напряжения,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мелкой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моторикирук,демонстрациянаглядногоматериала.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Рамки-вкладыши.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Развитиемелкоймоторикипальцев,логическогомышления,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знакомствоспонятиямицвета,количества.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Разрезныекартинки.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Развитиелогического,невербальногомышления,зрительного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восприятияивниманияудетей.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Кубики.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Развитиеуменияскладыватьполныйобразизчастейцелого,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находитьнедостающиедеталиизображения.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Наборигр–шнуровок.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Развитиемелкоймоторикирукудошкольников.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C64D6B">
            <w:pPr>
              <w:pStyle w:val="TableParagraph"/>
              <w:spacing w:line="268" w:lineRule="exact"/>
              <w:rPr>
                <w:sz w:val="24"/>
              </w:rPr>
            </w:pPr>
            <w:r w:rsidRPr="00C64D6B">
              <w:rPr>
                <w:sz w:val="24"/>
              </w:rPr>
              <w:t>Развивающий конструктор «Геометрик»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924"/>
                <w:tab w:val="left" w:pos="2366"/>
                <w:tab w:val="left" w:pos="4493"/>
                <w:tab w:val="left" w:pos="5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геометрическими</w:t>
            </w:r>
            <w:r>
              <w:rPr>
                <w:sz w:val="24"/>
              </w:rPr>
              <w:tab/>
              <w:t>фигурами,</w:t>
            </w:r>
            <w:r>
              <w:rPr>
                <w:sz w:val="24"/>
              </w:rPr>
              <w:tab/>
              <w:t>формой</w:t>
            </w:r>
          </w:p>
          <w:p w:rsidR="00307B65" w:rsidRDefault="005D5058">
            <w:pPr>
              <w:pStyle w:val="TableParagraph"/>
              <w:tabs>
                <w:tab w:val="left" w:pos="1532"/>
                <w:tab w:val="left" w:pos="2863"/>
                <w:tab w:val="left" w:pos="4060"/>
                <w:tab w:val="left" w:pos="58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размером;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мыслительных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умений,</w:t>
            </w:r>
            <w:r>
              <w:rPr>
                <w:sz w:val="24"/>
              </w:rPr>
              <w:t>познавательныхпроцессовудошкольников.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Наборматрёшек.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2277"/>
                <w:tab w:val="left" w:pos="559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Развитиемелкой</w:t>
            </w:r>
            <w:r>
              <w:rPr>
                <w:sz w:val="24"/>
              </w:rPr>
              <w:tab/>
              <w:t>моторикирук,восприятия,</w:t>
            </w:r>
            <w:r>
              <w:rPr>
                <w:sz w:val="24"/>
              </w:rPr>
              <w:tab/>
              <w:t>мышления</w:t>
            </w:r>
          </w:p>
          <w:p w:rsidR="00307B65" w:rsidRDefault="005D505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(сравнениефигурокповысоте,размеру,цвету,объемуит.д.)удетей.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Наборпирамидок.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17"/>
                <w:tab w:val="left" w:pos="3246"/>
                <w:tab w:val="left" w:pos="51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умственных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дошкольников,</w:t>
            </w:r>
          </w:p>
          <w:p w:rsidR="00307B65" w:rsidRDefault="005D505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представленийо"частиицелом",развитиемелкоймоторикирукудетей.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Пальчиковыеигрушки.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241"/>
                <w:tab w:val="left" w:pos="2202"/>
                <w:tab w:val="left" w:pos="3411"/>
                <w:tab w:val="left" w:pos="4042"/>
                <w:tab w:val="left" w:pos="561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</w:t>
            </w:r>
            <w:r>
              <w:rPr>
                <w:sz w:val="24"/>
              </w:rPr>
              <w:tab/>
              <w:t>рук,</w:t>
            </w:r>
            <w:r>
              <w:rPr>
                <w:sz w:val="24"/>
              </w:rPr>
              <w:tab/>
              <w:t>координации</w:t>
            </w:r>
            <w:r>
              <w:rPr>
                <w:sz w:val="24"/>
              </w:rPr>
              <w:tab/>
              <w:t>движений,</w:t>
            </w:r>
          </w:p>
          <w:p w:rsidR="00307B65" w:rsidRDefault="005D5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фантазии,навыковигровогообщения,речиудошкольников..</w:t>
            </w:r>
          </w:p>
        </w:tc>
      </w:tr>
      <w:tr w:rsidR="00307B65">
        <w:trPr>
          <w:trHeight w:val="1106"/>
        </w:trPr>
        <w:tc>
          <w:tcPr>
            <w:tcW w:w="3971" w:type="dxa"/>
          </w:tcPr>
          <w:p w:rsidR="00307B65" w:rsidRDefault="00307B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07B65" w:rsidRDefault="005D50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Лото,мозаика,домино,сложи узор.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Обогащение и активизация словаря ребенка, развитие связнойречи,наблюдательностиивнимания,развитиеоперацийсравненияиобобщения,воображения,логическогомышления,</w:t>
            </w:r>
          </w:p>
          <w:p w:rsidR="00307B65" w:rsidRDefault="005D50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цветоощущения,навыкиклассификации.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Пазлы.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Обучениедошкольниковпонятиям«часть-целое»,развитие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внимания,мелкоймоторикирук.</w:t>
            </w:r>
          </w:p>
        </w:tc>
      </w:tr>
      <w:tr w:rsidR="00307B65">
        <w:trPr>
          <w:trHeight w:val="82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Стаканчики-вкладыши.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473"/>
                <w:tab w:val="left" w:pos="2440"/>
                <w:tab w:val="left" w:pos="3656"/>
                <w:tab w:val="left" w:pos="42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</w:t>
            </w:r>
            <w:r>
              <w:rPr>
                <w:sz w:val="24"/>
              </w:rPr>
              <w:tab/>
              <w:t>рук,</w:t>
            </w:r>
            <w:r>
              <w:rPr>
                <w:sz w:val="24"/>
              </w:rPr>
              <w:tab/>
              <w:t>наглядно-действенного</w:t>
            </w:r>
          </w:p>
          <w:p w:rsidR="00307B65" w:rsidRDefault="005D5058">
            <w:pPr>
              <w:pStyle w:val="TableParagraph"/>
              <w:tabs>
                <w:tab w:val="left" w:pos="1645"/>
                <w:tab w:val="left" w:pos="3389"/>
                <w:tab w:val="left" w:pos="5186"/>
                <w:tab w:val="left" w:pos="657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соотносящих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z w:val="24"/>
              </w:rPr>
              <w:t>дошкольников.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 w:rsidP="002D7351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Пособие«</w:t>
            </w:r>
            <w:r w:rsidR="002D7351">
              <w:rPr>
                <w:sz w:val="24"/>
              </w:rPr>
              <w:t>Грибочки</w:t>
            </w:r>
            <w:r>
              <w:rPr>
                <w:sz w:val="24"/>
              </w:rPr>
              <w:t>»(длядетей2-4лет).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2277"/>
                <w:tab w:val="left" w:pos="56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Развитиемелкой</w:t>
            </w:r>
            <w:r>
              <w:rPr>
                <w:sz w:val="24"/>
              </w:rPr>
              <w:tab/>
              <w:t>моторикирук,восприятия,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z w:val="24"/>
              </w:rPr>
              <w:t>(сравнениефигурокповысоте,размеру,цвету),воображенияу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307B65">
        <w:trPr>
          <w:trHeight w:val="27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Пособие«Логоформочки3»(для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925"/>
                <w:tab w:val="left" w:pos="2367"/>
                <w:tab w:val="left" w:pos="4494"/>
                <w:tab w:val="left" w:pos="589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геометрическими</w:t>
            </w:r>
            <w:r>
              <w:rPr>
                <w:sz w:val="24"/>
              </w:rPr>
              <w:tab/>
              <w:t>фигурами,</w:t>
            </w:r>
            <w:r>
              <w:rPr>
                <w:sz w:val="24"/>
              </w:rPr>
              <w:tab/>
              <w:t>формой</w:t>
            </w:r>
          </w:p>
        </w:tc>
      </w:tr>
    </w:tbl>
    <w:p w:rsidR="00307B65" w:rsidRDefault="00307B65">
      <w:pPr>
        <w:spacing w:line="258" w:lineRule="exact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553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детейот 2-5лет).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tabs>
                <w:tab w:val="left" w:pos="1532"/>
                <w:tab w:val="left" w:pos="2863"/>
                <w:tab w:val="left" w:pos="4060"/>
                <w:tab w:val="left" w:pos="587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предметов, размером;  развитие  мыслительных  умений,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познавательныхпроцессовудошкольников.</w:t>
            </w:r>
          </w:p>
        </w:tc>
      </w:tr>
      <w:tr w:rsidR="00307B65">
        <w:trPr>
          <w:trHeight w:val="1103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215"/>
                <w:tab w:val="left" w:pos="1724"/>
                <w:tab w:val="left" w:pos="2477"/>
                <w:tab w:val="left" w:pos="2618"/>
                <w:tab w:val="left" w:pos="301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«Тренируем</w:t>
            </w:r>
            <w:r>
              <w:rPr>
                <w:sz w:val="24"/>
              </w:rPr>
              <w:t>память»,</w:t>
            </w:r>
            <w:r>
              <w:rPr>
                <w:sz w:val="24"/>
              </w:rPr>
              <w:tab/>
              <w:t>«Дорожки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кошки»,</w:t>
            </w:r>
          </w:p>
          <w:p w:rsidR="00307B65" w:rsidRDefault="005D5058">
            <w:pPr>
              <w:pStyle w:val="TableParagraph"/>
              <w:tabs>
                <w:tab w:val="left" w:pos="2607"/>
              </w:tabs>
              <w:rPr>
                <w:sz w:val="24"/>
              </w:rPr>
            </w:pPr>
            <w:r>
              <w:rPr>
                <w:sz w:val="24"/>
              </w:rPr>
              <w:t>«Оденься</w:t>
            </w:r>
            <w:r>
              <w:rPr>
                <w:sz w:val="24"/>
              </w:rPr>
              <w:tab/>
              <w:t>правильно»,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«Обобщение», «Цветаиоттенки».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Развитиепознавательныхпроцессов(пространственноговоображения,внимания,логическогомышления,сенсорногоразвития),навыкиигровогообщенияудетей.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77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воздушно-</w:t>
            </w:r>
          </w:p>
          <w:p w:rsidR="00307B65" w:rsidRDefault="002D7351">
            <w:pPr>
              <w:pStyle w:val="TableParagraph"/>
              <w:tabs>
                <w:tab w:val="left" w:pos="1642"/>
                <w:tab w:val="left" w:pos="2577"/>
                <w:tab w:val="left" w:pos="375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пузырьковая</w:t>
            </w:r>
            <w:r>
              <w:rPr>
                <w:sz w:val="24"/>
              </w:rPr>
              <w:tab/>
              <w:t>колонна</w:t>
            </w:r>
            <w:r w:rsidR="005D5058">
              <w:rPr>
                <w:sz w:val="24"/>
              </w:rPr>
              <w:tab/>
              <w:t>«Ручеек»</w:t>
            </w:r>
            <w:r w:rsidR="005D5058">
              <w:rPr>
                <w:sz w:val="24"/>
              </w:rPr>
              <w:tab/>
            </w:r>
            <w:r w:rsidR="005D5058">
              <w:rPr>
                <w:spacing w:val="-4"/>
                <w:sz w:val="24"/>
              </w:rPr>
              <w:t>с</w:t>
            </w:r>
            <w:r w:rsidR="005D5058">
              <w:rPr>
                <w:sz w:val="24"/>
              </w:rPr>
              <w:t>пультомуправления.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Зрительнаястимуляция,релаксация,стимуляциятактильныхощущений.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381"/>
                <w:tab w:val="left" w:pos="2139"/>
                <w:tab w:val="left" w:pos="279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рисования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песком.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Предназначендляигровойтерапиииразвитиятворческих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способностейдетей.</w:t>
            </w:r>
          </w:p>
        </w:tc>
      </w:tr>
      <w:tr w:rsidR="00307B65">
        <w:trPr>
          <w:trHeight w:val="1106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Сухойбассейн.</w:t>
            </w:r>
          </w:p>
        </w:tc>
        <w:tc>
          <w:tcPr>
            <w:tcW w:w="6806" w:type="dxa"/>
          </w:tcPr>
          <w:p w:rsidR="00307B65" w:rsidRDefault="002D7351">
            <w:pPr>
              <w:pStyle w:val="TableParagraph"/>
              <w:tabs>
                <w:tab w:val="left" w:pos="1992"/>
                <w:tab w:val="left" w:pos="3292"/>
                <w:tab w:val="left" w:pos="4623"/>
                <w:tab w:val="left" w:pos="587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z w:val="24"/>
              </w:rPr>
              <w:tab/>
              <w:t xml:space="preserve">шарики,   </w:t>
            </w:r>
            <w:r w:rsidR="005D5058">
              <w:rPr>
                <w:sz w:val="24"/>
              </w:rPr>
              <w:t>создавая</w:t>
            </w:r>
            <w:r w:rsidR="005D5058">
              <w:rPr>
                <w:sz w:val="24"/>
              </w:rPr>
              <w:tab/>
              <w:t>чувство</w:t>
            </w:r>
            <w:r w:rsidR="005D5058">
              <w:rPr>
                <w:sz w:val="24"/>
              </w:rPr>
              <w:tab/>
              <w:t>мягкогосопротивлениядвижениям,помогаютулучшатькоординацию</w:t>
            </w:r>
          </w:p>
          <w:p w:rsidR="00307B65" w:rsidRDefault="005D5058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движений,укрепляютмышцыиразвиваютмелкуюмоторику,массируюткожу. Улучшаяеекровоснабжение.</w:t>
            </w:r>
          </w:p>
        </w:tc>
      </w:tr>
    </w:tbl>
    <w:p w:rsidR="00307B65" w:rsidRDefault="00307B65">
      <w:pPr>
        <w:spacing w:line="274" w:lineRule="exact"/>
        <w:rPr>
          <w:sz w:val="24"/>
        </w:rPr>
        <w:sectPr w:rsidR="00307B65">
          <w:type w:val="continuous"/>
          <w:pgSz w:w="11910" w:h="16840"/>
          <w:pgMar w:top="1120" w:right="0" w:bottom="1200" w:left="560" w:header="0" w:footer="977" w:gutter="0"/>
          <w:cols w:space="720"/>
        </w:sectPr>
      </w:pPr>
    </w:p>
    <w:p w:rsidR="00307B65" w:rsidRDefault="005D5058">
      <w:pPr>
        <w:pStyle w:val="a4"/>
        <w:numPr>
          <w:ilvl w:val="1"/>
          <w:numId w:val="4"/>
        </w:numPr>
        <w:tabs>
          <w:tab w:val="left" w:pos="4485"/>
          <w:tab w:val="left" w:pos="4486"/>
        </w:tabs>
        <w:spacing w:before="69"/>
        <w:ind w:left="4485"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Литературапоспециальности:</w:t>
      </w:r>
    </w:p>
    <w:p w:rsidR="00307B65" w:rsidRDefault="00307B6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Названиеисточника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ind w:left="2254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Исходящиеданные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«Психологическиепроблемыдетей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Е.Е.Алексеева-СПб:Речь,2009г.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5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z w:val="24"/>
              </w:rPr>
              <w:tab/>
              <w:t>особенности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О.М.Дьяченко-М:Эксмо,2009г.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6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«Практическая</w:t>
            </w:r>
            <w:r>
              <w:rPr>
                <w:sz w:val="24"/>
              </w:rPr>
              <w:tab/>
              <w:t>психология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И.В.Дубровина,Т.В.Лаврентьева-СПб:Питер,2009г.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68"/>
                <w:tab w:val="left" w:pos="29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z w:val="24"/>
              </w:rPr>
              <w:t>отзывчивости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О.В.Алекинова,Т.А.Андаренко-СПб:Детство–пресс,2014г.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«Вмиредетскихэмоций».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Т.А.Данилина,В.Я.Зедгенидзе,Н.М.Степина-М:Айрис-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пресс,2004г.</w:t>
            </w:r>
          </w:p>
        </w:tc>
      </w:tr>
      <w:tr w:rsidR="00307B65">
        <w:trPr>
          <w:trHeight w:val="1103"/>
        </w:trPr>
        <w:tc>
          <w:tcPr>
            <w:tcW w:w="3971" w:type="dxa"/>
          </w:tcPr>
          <w:p w:rsidR="00307B65" w:rsidRDefault="005D505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«Теорияипрактикаоценкипсихическогоразвитияребенка.Дошкольныйимладшийшкольный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Н.Семаго,М.Семаго-СПб:Речь,2006г.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46"/>
                <w:tab w:val="left" w:pos="2563"/>
                <w:tab w:val="left" w:pos="28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 w:rsidR="00572898">
              <w:rPr>
                <w:sz w:val="24"/>
              </w:rPr>
              <w:t>сад</w:t>
            </w:r>
            <w:r>
              <w:rPr>
                <w:sz w:val="24"/>
              </w:rPr>
              <w:t>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Н.В.Соколовская-Волгоград:Учитель,2008г.</w:t>
            </w:r>
          </w:p>
        </w:tc>
      </w:tr>
      <w:tr w:rsidR="00307B65">
        <w:trPr>
          <w:trHeight w:val="553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«Адаптациядетейприпоступлении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вдетский сад»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И.В.Лапина-Волгоград:Учитель,2011г.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5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z w:val="24"/>
              </w:rPr>
              <w:tab/>
              <w:t>безопасность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ребенкараннеговозраста».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И.В.Лапина-Волгоград:Учитель,2013г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«СправочникпсихологаДОУ».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М.А.Аралова-М:Сфера,2010г.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«Игротерапияобщения».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М.А.Панфилова-М:ГНОМиД,2010г.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«Проблемымаленькогоребенка».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Г.Монина,Е.Лютова-СПб:Речь,2005г.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«Комплексное</w:t>
            </w:r>
            <w:r>
              <w:rPr>
                <w:sz w:val="24"/>
              </w:rPr>
              <w:tab/>
              <w:t>сопровождение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детейдошкольноговозраста».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Л.М.Шипицына-СПб:Речь,2005г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«Работасродителями».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Е.В.Шитова-Волгоград: Учитель, 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191"/>
                <w:tab w:val="left" w:pos="373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«Практические</w:t>
            </w:r>
            <w:r>
              <w:rPr>
                <w:sz w:val="24"/>
              </w:rPr>
              <w:tab/>
              <w:t>семинары</w:t>
            </w:r>
            <w:r>
              <w:rPr>
                <w:sz w:val="24"/>
              </w:rPr>
              <w:tab/>
              <w:t>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тренингидляпедагогов».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Е.В.Шитова-Волгоград:Учитель, 2009г.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083"/>
                <w:tab w:val="left" w:pos="305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z w:val="24"/>
              </w:rPr>
              <w:t>психокоррекции:игры,упражнения,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техники»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О.Н.Истратова-Ростов-на–Дону:Феникс,2007г.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«РазвивающиеигрывДОУ».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Т.М.Бондаренко-Воронеж,2009г.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D016E1">
            <w:pPr>
              <w:pStyle w:val="TableParagraph"/>
              <w:spacing w:line="256" w:lineRule="exact"/>
              <w:rPr>
                <w:sz w:val="24"/>
              </w:rPr>
            </w:pPr>
            <w:r w:rsidRPr="00D016E1">
              <w:rPr>
                <w:sz w:val="24"/>
              </w:rPr>
              <w:t>Год до школы: от А до Я. Комплект материалов для подготовки к школе.</w:t>
            </w:r>
          </w:p>
        </w:tc>
        <w:tc>
          <w:tcPr>
            <w:tcW w:w="6806" w:type="dxa"/>
          </w:tcPr>
          <w:p w:rsidR="00307B65" w:rsidRDefault="00D016E1" w:rsidP="00D016E1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Т.А.Руденко</w:t>
            </w:r>
            <w:r>
              <w:rPr>
                <w:sz w:val="24"/>
              </w:rPr>
              <w:t xml:space="preserve"> - </w:t>
            </w:r>
            <w:r w:rsidRPr="00D016E1">
              <w:rPr>
                <w:sz w:val="24"/>
              </w:rPr>
              <w:t>М.: Генезис, 2014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«Диагностикаикоррекцияцветоми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рисунком».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С.Н.Иванова-М:Книголюб,2009г.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8C1880" w:rsidP="008C1880">
            <w:pPr>
              <w:pStyle w:val="TableParagraph"/>
              <w:tabs>
                <w:tab w:val="left" w:pos="1968"/>
                <w:tab w:val="left" w:pos="31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«Удивляюсь, злюсь, </w:t>
            </w:r>
            <w:r w:rsidR="005D5058">
              <w:rPr>
                <w:sz w:val="24"/>
              </w:rPr>
              <w:t>боюсь,</w:t>
            </w:r>
          </w:p>
          <w:p w:rsidR="00307B65" w:rsidRDefault="005D5058" w:rsidP="008C18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хвастаюсьирадуюсь».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С.В.Крюкова,Н.П.Слободяник–М:Генезис,2007г.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«ТропинкаксвоемуЯ».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О.В.Хухлаева,О.Е.Хухлаев,И.М.Первушина-М:Генезис,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2005г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«Лабиринтдуши:терапевтические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сказки».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О.В.Хухлаева,О.Е.Хухлаева   -</w:t>
            </w:r>
            <w:r w:rsidR="00D016E1">
              <w:rPr>
                <w:sz w:val="24"/>
              </w:rPr>
              <w:t xml:space="preserve">М: </w:t>
            </w:r>
            <w:r>
              <w:rPr>
                <w:sz w:val="24"/>
              </w:rPr>
              <w:t>Академический   Проект,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2007г.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990"/>
                <w:tab w:val="left" w:pos="2371"/>
                <w:tab w:val="left" w:pos="350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z w:val="24"/>
              </w:rPr>
              <w:tab/>
              <w:t>тренинг</w:t>
            </w:r>
            <w:r>
              <w:rPr>
                <w:sz w:val="24"/>
              </w:rPr>
              <w:tab/>
              <w:t>длябудущих</w:t>
            </w:r>
            <w:r>
              <w:rPr>
                <w:sz w:val="24"/>
              </w:rPr>
              <w:tab/>
              <w:t>первоклассников»</w:t>
            </w:r>
          </w:p>
          <w:p w:rsidR="00307B65" w:rsidRDefault="005D50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Конспектзанятий.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И.Л.Арцишевская-М:Книголюб,2009г.</w:t>
            </w:r>
          </w:p>
        </w:tc>
      </w:tr>
    </w:tbl>
    <w:p w:rsidR="00307B65" w:rsidRDefault="00307B65">
      <w:pPr>
        <w:spacing w:line="268" w:lineRule="exact"/>
        <w:rPr>
          <w:sz w:val="24"/>
        </w:rPr>
        <w:sectPr w:rsidR="00307B65">
          <w:pgSz w:w="11910" w:h="16840"/>
          <w:pgMar w:top="1320" w:right="0" w:bottom="1200" w:left="560" w:header="0" w:footer="977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806"/>
      </w:tblGrid>
      <w:tr w:rsidR="00307B65">
        <w:trPr>
          <w:trHeight w:val="830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791"/>
                <w:tab w:val="left" w:pos="1256"/>
                <w:tab w:val="left" w:pos="2333"/>
                <w:tab w:val="left" w:pos="374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«Занятияпсихологасдетьми2-4лет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дошкольномуучреждению».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А.С.Роньжина-М:Книголюб,</w:t>
            </w:r>
            <w:r w:rsidR="00572898">
              <w:rPr>
                <w:sz w:val="24"/>
              </w:rPr>
              <w:t>2020</w:t>
            </w:r>
            <w:r>
              <w:rPr>
                <w:sz w:val="24"/>
              </w:rPr>
              <w:t>г.</w:t>
            </w:r>
          </w:p>
        </w:tc>
      </w:tr>
      <w:tr w:rsidR="00572898">
        <w:trPr>
          <w:trHeight w:val="830"/>
        </w:trPr>
        <w:tc>
          <w:tcPr>
            <w:tcW w:w="3971" w:type="dxa"/>
          </w:tcPr>
          <w:p w:rsidR="00572898" w:rsidRDefault="00572898" w:rsidP="00D016E1">
            <w:pPr>
              <w:pStyle w:val="TableParagraph"/>
              <w:tabs>
                <w:tab w:val="left" w:pos="791"/>
                <w:tab w:val="left" w:pos="1256"/>
                <w:tab w:val="left" w:pos="2333"/>
                <w:tab w:val="left" w:pos="3743"/>
              </w:tabs>
              <w:ind w:right="96"/>
              <w:rPr>
                <w:sz w:val="24"/>
              </w:rPr>
            </w:pPr>
            <w:r w:rsidRPr="00572898">
              <w:rPr>
                <w:sz w:val="24"/>
              </w:rPr>
              <w:t xml:space="preserve"> Программа психолого - педагогических занятий для дошкольников 3</w:t>
            </w:r>
            <w:r w:rsidR="00D016E1">
              <w:rPr>
                <w:sz w:val="24"/>
              </w:rPr>
              <w:t xml:space="preserve">-7 </w:t>
            </w:r>
            <w:r w:rsidR="00D016E1" w:rsidRPr="00D016E1">
              <w:rPr>
                <w:sz w:val="24"/>
              </w:rPr>
              <w:t>«Цветик-семицветик»</w:t>
            </w:r>
          </w:p>
        </w:tc>
        <w:tc>
          <w:tcPr>
            <w:tcW w:w="6806" w:type="dxa"/>
          </w:tcPr>
          <w:p w:rsidR="00572898" w:rsidRDefault="00D016E1" w:rsidP="00D016E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Н.Ю.Куражева</w:t>
            </w:r>
            <w:r>
              <w:rPr>
                <w:sz w:val="24"/>
              </w:rPr>
              <w:t xml:space="preserve"> - </w:t>
            </w:r>
            <w:r w:rsidRPr="00D016E1">
              <w:rPr>
                <w:sz w:val="24"/>
              </w:rPr>
              <w:t>СПб.: Речь; 2016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811"/>
                <w:tab w:val="left" w:pos="37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z w:val="24"/>
              </w:rPr>
              <w:tab/>
              <w:t>психолога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z w:val="24"/>
              </w:rPr>
              <w:t>гиперактивнымидетьмивдетском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саду».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И.Л.Арцишевская-М:Книголюб,2008г.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«Работапсихологасзастенчивыми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Л.И.Катаева-</w:t>
            </w:r>
            <w:r w:rsidR="00D016E1" w:rsidRPr="00D016E1">
              <w:rPr>
                <w:sz w:val="24"/>
              </w:rPr>
              <w:t>М.: ООО «Национальный книжный центр», 2019</w:t>
            </w:r>
            <w:r w:rsidR="00D016E1">
              <w:rPr>
                <w:sz w:val="24"/>
              </w:rPr>
              <w:t>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13"/>
                <w:tab w:val="left" w:pos="1942"/>
                <w:tab w:val="left" w:pos="289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«Психолог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семья:</w:t>
            </w:r>
            <w:r>
              <w:rPr>
                <w:sz w:val="24"/>
              </w:rPr>
              <w:tab/>
              <w:t>активные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методывзаимодействия».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А.Ю.Монахова-Ярославль:Академияразвития,2002г.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«Сказкотерапиядетскихпроблем».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Р.М.Ткач-СПб:Речь,2010г.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41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эффективного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взаимодействиясдетьми».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Е.К.Лютова,Г.Б.Монина-СПб:Речь,2005г.</w:t>
            </w:r>
          </w:p>
        </w:tc>
      </w:tr>
      <w:tr w:rsidR="00307B65">
        <w:trPr>
          <w:trHeight w:val="278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«Шпаргалкадлявзрослых».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Е.К.Лютова,Г.Б.Монина-СПб:Речь,2005г.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«Общатьсясребенком как?»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Ю.Б.Гиппенрейтер-М:Астрель,2006г.</w:t>
            </w:r>
          </w:p>
        </w:tc>
      </w:tr>
      <w:tr w:rsidR="00307B65">
        <w:trPr>
          <w:trHeight w:val="275"/>
        </w:trPr>
        <w:tc>
          <w:tcPr>
            <w:tcW w:w="3971" w:type="dxa"/>
          </w:tcPr>
          <w:p w:rsidR="00307B65" w:rsidRDefault="005D5058" w:rsidP="00D016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D016E1" w:rsidRPr="00D016E1">
              <w:rPr>
                <w:sz w:val="24"/>
              </w:rPr>
              <w:t>Детские страхи: решение проблем в условиях детс</w:t>
            </w:r>
            <w:r w:rsidR="00D016E1">
              <w:rPr>
                <w:sz w:val="24"/>
              </w:rPr>
              <w:t>кого сада</w:t>
            </w:r>
            <w:r>
              <w:rPr>
                <w:sz w:val="24"/>
              </w:rPr>
              <w:t>».</w:t>
            </w:r>
          </w:p>
        </w:tc>
        <w:tc>
          <w:tcPr>
            <w:tcW w:w="6806" w:type="dxa"/>
          </w:tcPr>
          <w:p w:rsidR="00307B65" w:rsidRDefault="00D016E1">
            <w:pPr>
              <w:pStyle w:val="TableParagraph"/>
              <w:spacing w:line="256" w:lineRule="exact"/>
              <w:rPr>
                <w:sz w:val="24"/>
              </w:rPr>
            </w:pPr>
            <w:r w:rsidRPr="00D016E1">
              <w:rPr>
                <w:sz w:val="24"/>
              </w:rPr>
              <w:t>Т.В. Банина, Е.И. Агаркова</w:t>
            </w:r>
            <w:r>
              <w:rPr>
                <w:sz w:val="24"/>
              </w:rPr>
              <w:t xml:space="preserve">- </w:t>
            </w:r>
            <w:r w:rsidRPr="00D016E1">
              <w:rPr>
                <w:sz w:val="24"/>
              </w:rPr>
              <w:t>М.: Аркти, 2018</w:t>
            </w:r>
            <w:r>
              <w:rPr>
                <w:sz w:val="24"/>
              </w:rPr>
              <w:t>г.</w:t>
            </w:r>
          </w:p>
        </w:tc>
      </w:tr>
      <w:tr w:rsidR="00307B65">
        <w:trPr>
          <w:trHeight w:val="552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2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взаимодействия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родителейсдетьми».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И.М.Марковская-СПб:Речь,2005г.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539"/>
                <w:tab w:val="left" w:pos="29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«Тренинг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дошкольника».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Р.Р.Калинина-СПб:Речь,2005г.</w:t>
            </w:r>
          </w:p>
        </w:tc>
      </w:tr>
      <w:tr w:rsidR="00307B65">
        <w:trPr>
          <w:trHeight w:val="827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426"/>
                <w:tab w:val="left" w:pos="1836"/>
                <w:tab w:val="left" w:pos="2836"/>
                <w:tab w:val="left" w:pos="293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«Метод</w:t>
            </w:r>
            <w:r>
              <w:rPr>
                <w:sz w:val="24"/>
              </w:rPr>
              <w:tab/>
              <w:t>цветовых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выборов.</w:t>
            </w:r>
            <w:r>
              <w:rPr>
                <w:sz w:val="24"/>
              </w:rPr>
              <w:t>Модификация</w:t>
            </w:r>
            <w:r>
              <w:rPr>
                <w:sz w:val="24"/>
              </w:rPr>
              <w:tab/>
              <w:t>восьми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цветового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тестаЛюшера».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Л.Н.Собчик-СПб:Речь,2006г.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2253"/>
                <w:tab w:val="left" w:pos="265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разрешение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конфликтовудошкольников».</w:t>
            </w:r>
          </w:p>
        </w:tc>
        <w:tc>
          <w:tcPr>
            <w:tcW w:w="6806" w:type="dxa"/>
          </w:tcPr>
          <w:p w:rsidR="00307B65" w:rsidRDefault="005D50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В.Я.Зедгенидзе-М:Айриспресс,2009г.</w:t>
            </w:r>
          </w:p>
        </w:tc>
      </w:tr>
      <w:tr w:rsidR="00307B65">
        <w:trPr>
          <w:trHeight w:val="554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z w:val="24"/>
              </w:rPr>
              <w:tab/>
              <w:t>терапия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развитии</w:t>
            </w:r>
          </w:p>
          <w:p w:rsidR="00572898" w:rsidRDefault="005D5058" w:rsidP="005728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6806" w:type="dxa"/>
          </w:tcPr>
          <w:p w:rsidR="00307B65" w:rsidRDefault="00D016E1" w:rsidP="00D016E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D016E1">
              <w:rPr>
                <w:sz w:val="24"/>
              </w:rPr>
              <w:t>О.Ю. Епанчицева– СПб.: ООО «Издательство «Детство – Пресс», 2017</w:t>
            </w:r>
          </w:p>
        </w:tc>
      </w:tr>
      <w:tr w:rsidR="00572898">
        <w:trPr>
          <w:trHeight w:val="554"/>
        </w:trPr>
        <w:tc>
          <w:tcPr>
            <w:tcW w:w="3971" w:type="dxa"/>
          </w:tcPr>
          <w:p w:rsidR="00572898" w:rsidRDefault="00572898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572898">
              <w:rPr>
                <w:sz w:val="24"/>
              </w:rPr>
              <w:t>Инклюзивное обучение и воспитание детей дошкольного возраста с ограниченными возможностями здоровья</w:t>
            </w:r>
            <w:r>
              <w:rPr>
                <w:sz w:val="24"/>
              </w:rPr>
              <w:t>»</w:t>
            </w:r>
          </w:p>
        </w:tc>
        <w:tc>
          <w:tcPr>
            <w:tcW w:w="6806" w:type="dxa"/>
          </w:tcPr>
          <w:p w:rsidR="00572898" w:rsidRDefault="00572898">
            <w:pPr>
              <w:pStyle w:val="TableParagraph"/>
              <w:spacing w:line="265" w:lineRule="exact"/>
              <w:rPr>
                <w:sz w:val="24"/>
              </w:rPr>
            </w:pPr>
            <w:r w:rsidRPr="00572898">
              <w:rPr>
                <w:sz w:val="24"/>
              </w:rPr>
              <w:t>2-е изд. – М.: ООО «Русское слово – учебник», 2018</w:t>
            </w:r>
          </w:p>
        </w:tc>
      </w:tr>
      <w:tr w:rsidR="008D0646">
        <w:trPr>
          <w:trHeight w:val="554"/>
        </w:trPr>
        <w:tc>
          <w:tcPr>
            <w:tcW w:w="3971" w:type="dxa"/>
          </w:tcPr>
          <w:p w:rsidR="008D0646" w:rsidRDefault="008D0646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8D0646">
              <w:rPr>
                <w:sz w:val="24"/>
              </w:rPr>
              <w:t>Психологический тренинг для дошкольников «Давайте дружить!»</w:t>
            </w:r>
          </w:p>
        </w:tc>
        <w:tc>
          <w:tcPr>
            <w:tcW w:w="6806" w:type="dxa"/>
          </w:tcPr>
          <w:p w:rsidR="008D0646" w:rsidRPr="00572898" w:rsidRDefault="008D0646" w:rsidP="008D064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8D0646">
              <w:rPr>
                <w:sz w:val="24"/>
              </w:rPr>
              <w:t>О.Н. Саранская</w:t>
            </w:r>
            <w:r>
              <w:rPr>
                <w:sz w:val="24"/>
              </w:rPr>
              <w:t xml:space="preserve"> -  </w:t>
            </w:r>
            <w:r w:rsidRPr="008D0646">
              <w:rPr>
                <w:sz w:val="24"/>
              </w:rPr>
              <w:t>М.: Национальный книжный центр, 2019</w:t>
            </w:r>
            <w:r>
              <w:rPr>
                <w:sz w:val="24"/>
              </w:rPr>
              <w:t>г.</w:t>
            </w:r>
          </w:p>
        </w:tc>
      </w:tr>
      <w:tr w:rsidR="008D0646">
        <w:trPr>
          <w:trHeight w:val="554"/>
        </w:trPr>
        <w:tc>
          <w:tcPr>
            <w:tcW w:w="3971" w:type="dxa"/>
          </w:tcPr>
          <w:p w:rsidR="008D0646" w:rsidRPr="008D0646" w:rsidRDefault="008D0646">
            <w:pPr>
              <w:pStyle w:val="TableParagraph"/>
              <w:tabs>
                <w:tab w:val="left" w:pos="1469"/>
                <w:tab w:val="left" w:pos="2549"/>
                <w:tab w:val="left" w:pos="2935"/>
              </w:tabs>
              <w:spacing w:line="265" w:lineRule="exact"/>
              <w:rPr>
                <w:sz w:val="24"/>
              </w:rPr>
            </w:pPr>
            <w:r w:rsidRPr="008D0646">
              <w:rPr>
                <w:sz w:val="24"/>
              </w:rPr>
              <w:t>Практические семинары и тренинги для педагогов.</w:t>
            </w:r>
          </w:p>
        </w:tc>
        <w:tc>
          <w:tcPr>
            <w:tcW w:w="6806" w:type="dxa"/>
          </w:tcPr>
          <w:p w:rsidR="008D0646" w:rsidRPr="008D0646" w:rsidRDefault="008D0646" w:rsidP="008D064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8D0646">
              <w:rPr>
                <w:sz w:val="24"/>
              </w:rPr>
              <w:t>Е.В. Шитова</w:t>
            </w:r>
            <w:r>
              <w:rPr>
                <w:sz w:val="24"/>
              </w:rPr>
              <w:t xml:space="preserve">- </w:t>
            </w:r>
            <w:r w:rsidRPr="008D0646">
              <w:rPr>
                <w:sz w:val="24"/>
              </w:rPr>
              <w:t>Волгоград: Учитель, 2014</w:t>
            </w:r>
          </w:p>
        </w:tc>
      </w:tr>
      <w:tr w:rsidR="00307B65">
        <w:trPr>
          <w:trHeight w:val="551"/>
        </w:trPr>
        <w:tc>
          <w:tcPr>
            <w:tcW w:w="3971" w:type="dxa"/>
          </w:tcPr>
          <w:p w:rsidR="00307B65" w:rsidRDefault="005D5058">
            <w:pPr>
              <w:pStyle w:val="TableParagraph"/>
              <w:tabs>
                <w:tab w:val="left" w:pos="178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z w:val="24"/>
              </w:rPr>
              <w:tab/>
              <w:t>педагога-психолога.</w:t>
            </w:r>
          </w:p>
          <w:p w:rsidR="00307B65" w:rsidRDefault="005D50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Детскийсад.</w:t>
            </w:r>
          </w:p>
        </w:tc>
        <w:tc>
          <w:tcPr>
            <w:tcW w:w="6806" w:type="dxa"/>
          </w:tcPr>
          <w:p w:rsidR="00307B65" w:rsidRDefault="00307B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5058" w:rsidRDefault="005D5058"/>
    <w:sectPr w:rsidR="005D5058" w:rsidSect="009A6537">
      <w:type w:val="continuous"/>
      <w:pgSz w:w="11910" w:h="16840"/>
      <w:pgMar w:top="1120" w:right="0" w:bottom="1200" w:left="560" w:header="0" w:footer="9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F44" w:rsidRDefault="00274F44">
      <w:r>
        <w:separator/>
      </w:r>
    </w:p>
  </w:endnote>
  <w:endnote w:type="continuationSeparator" w:id="1">
    <w:p w:rsidR="00274F44" w:rsidRDefault="00274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D4C" w:rsidRDefault="00EC77B0">
    <w:pPr>
      <w:pStyle w:val="a3"/>
      <w:spacing w:line="14" w:lineRule="auto"/>
      <w:ind w:left="0"/>
      <w:jc w:val="left"/>
      <w:rPr>
        <w:sz w:val="19"/>
      </w:rPr>
    </w:pPr>
    <w:r>
      <w:rPr>
        <w:sz w:val="19"/>
      </w:rPr>
      <w:t>2</w:t>
    </w:r>
  </w:p>
  <w:p w:rsidR="004C5D4C" w:rsidRDefault="004C5D4C">
    <w:pPr>
      <w:pStyle w:val="a3"/>
      <w:spacing w:line="14" w:lineRule="auto"/>
      <w:ind w:left="0"/>
      <w:jc w:val="left"/>
      <w:rPr>
        <w:sz w:val="19"/>
      </w:rPr>
    </w:pPr>
  </w:p>
  <w:p w:rsidR="005D5058" w:rsidRDefault="00E86867">
    <w:pPr>
      <w:pStyle w:val="a3"/>
      <w:spacing w:line="14" w:lineRule="auto"/>
      <w:ind w:left="0"/>
      <w:jc w:val="left"/>
      <w:rPr>
        <w:sz w:val="19"/>
      </w:rPr>
    </w:pPr>
    <w:r w:rsidRPr="00E8686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310.35pt;margin-top:780.8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ug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" filled="f" stroked="f">
          <v:textbox inset="0,0,0,0">
            <w:txbxContent>
              <w:p w:rsidR="005D5058" w:rsidRDefault="005D505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  <w:r w:rsidR="00EC77B0">
      <w:rPr>
        <w:sz w:val="19"/>
      </w:rPr>
      <w:t>2</w:t>
    </w:r>
    <w:r w:rsidR="002B1416">
      <w:rPr>
        <w:sz w:val="19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F44" w:rsidRDefault="00274F44">
      <w:r>
        <w:separator/>
      </w:r>
    </w:p>
  </w:footnote>
  <w:footnote w:type="continuationSeparator" w:id="1">
    <w:p w:rsidR="00274F44" w:rsidRDefault="00274F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3D15"/>
    <w:multiLevelType w:val="hybridMultilevel"/>
    <w:tmpl w:val="38F45F74"/>
    <w:lvl w:ilvl="0" w:tplc="4D68F03C">
      <w:numFmt w:val="bullet"/>
      <w:lvlText w:val="-"/>
      <w:lvlJc w:val="left"/>
      <w:pPr>
        <w:ind w:left="186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DC8384">
      <w:numFmt w:val="bullet"/>
      <w:lvlText w:val="•"/>
      <w:lvlJc w:val="left"/>
      <w:pPr>
        <w:ind w:left="2808" w:hanging="351"/>
      </w:pPr>
      <w:rPr>
        <w:rFonts w:hint="default"/>
        <w:lang w:val="ru-RU" w:eastAsia="en-US" w:bidi="ar-SA"/>
      </w:rPr>
    </w:lvl>
    <w:lvl w:ilvl="2" w:tplc="F12E047A">
      <w:numFmt w:val="bullet"/>
      <w:lvlText w:val="•"/>
      <w:lvlJc w:val="left"/>
      <w:pPr>
        <w:ind w:left="3757" w:hanging="351"/>
      </w:pPr>
      <w:rPr>
        <w:rFonts w:hint="default"/>
        <w:lang w:val="ru-RU" w:eastAsia="en-US" w:bidi="ar-SA"/>
      </w:rPr>
    </w:lvl>
    <w:lvl w:ilvl="3" w:tplc="0308C992">
      <w:numFmt w:val="bullet"/>
      <w:lvlText w:val="•"/>
      <w:lvlJc w:val="left"/>
      <w:pPr>
        <w:ind w:left="4705" w:hanging="351"/>
      </w:pPr>
      <w:rPr>
        <w:rFonts w:hint="default"/>
        <w:lang w:val="ru-RU" w:eastAsia="en-US" w:bidi="ar-SA"/>
      </w:rPr>
    </w:lvl>
    <w:lvl w:ilvl="4" w:tplc="A1C48D08">
      <w:numFmt w:val="bullet"/>
      <w:lvlText w:val="•"/>
      <w:lvlJc w:val="left"/>
      <w:pPr>
        <w:ind w:left="5654" w:hanging="351"/>
      </w:pPr>
      <w:rPr>
        <w:rFonts w:hint="default"/>
        <w:lang w:val="ru-RU" w:eastAsia="en-US" w:bidi="ar-SA"/>
      </w:rPr>
    </w:lvl>
    <w:lvl w:ilvl="5" w:tplc="E1922C2C">
      <w:numFmt w:val="bullet"/>
      <w:lvlText w:val="•"/>
      <w:lvlJc w:val="left"/>
      <w:pPr>
        <w:ind w:left="6603" w:hanging="351"/>
      </w:pPr>
      <w:rPr>
        <w:rFonts w:hint="default"/>
        <w:lang w:val="ru-RU" w:eastAsia="en-US" w:bidi="ar-SA"/>
      </w:rPr>
    </w:lvl>
    <w:lvl w:ilvl="6" w:tplc="FE9AF318">
      <w:numFmt w:val="bullet"/>
      <w:lvlText w:val="•"/>
      <w:lvlJc w:val="left"/>
      <w:pPr>
        <w:ind w:left="7551" w:hanging="351"/>
      </w:pPr>
      <w:rPr>
        <w:rFonts w:hint="default"/>
        <w:lang w:val="ru-RU" w:eastAsia="en-US" w:bidi="ar-SA"/>
      </w:rPr>
    </w:lvl>
    <w:lvl w:ilvl="7" w:tplc="9B9EAA2A">
      <w:numFmt w:val="bullet"/>
      <w:lvlText w:val="•"/>
      <w:lvlJc w:val="left"/>
      <w:pPr>
        <w:ind w:left="8500" w:hanging="351"/>
      </w:pPr>
      <w:rPr>
        <w:rFonts w:hint="default"/>
        <w:lang w:val="ru-RU" w:eastAsia="en-US" w:bidi="ar-SA"/>
      </w:rPr>
    </w:lvl>
    <w:lvl w:ilvl="8" w:tplc="B860DD28">
      <w:numFmt w:val="bullet"/>
      <w:lvlText w:val="•"/>
      <w:lvlJc w:val="left"/>
      <w:pPr>
        <w:ind w:left="9449" w:hanging="351"/>
      </w:pPr>
      <w:rPr>
        <w:rFonts w:hint="default"/>
        <w:lang w:val="ru-RU" w:eastAsia="en-US" w:bidi="ar-SA"/>
      </w:rPr>
    </w:lvl>
  </w:abstractNum>
  <w:abstractNum w:abstractNumId="1">
    <w:nsid w:val="03C8329D"/>
    <w:multiLevelType w:val="hybridMultilevel"/>
    <w:tmpl w:val="42FA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D18A0"/>
    <w:multiLevelType w:val="hybridMultilevel"/>
    <w:tmpl w:val="EE90BC66"/>
    <w:lvl w:ilvl="0" w:tplc="439C4C52">
      <w:start w:val="1"/>
      <w:numFmt w:val="decimal"/>
      <w:lvlText w:val="%1.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84B97C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49C6B01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5A48D7F2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D61EFEC2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14D81312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E9D89B0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E2BE1E4C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9314D5FE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3">
    <w:nsid w:val="0DFE7DB9"/>
    <w:multiLevelType w:val="hybridMultilevel"/>
    <w:tmpl w:val="0882E5D0"/>
    <w:lvl w:ilvl="0" w:tplc="09CC553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10641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7D3CD148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45E00DDA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4" w:tplc="BC9A068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5" w:tplc="77CC44D4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047087C8">
      <w:numFmt w:val="bullet"/>
      <w:lvlText w:val="•"/>
      <w:lvlJc w:val="left"/>
      <w:pPr>
        <w:ind w:left="3080" w:hanging="140"/>
      </w:pPr>
      <w:rPr>
        <w:rFonts w:hint="default"/>
        <w:lang w:val="ru-RU" w:eastAsia="en-US" w:bidi="ar-SA"/>
      </w:rPr>
    </w:lvl>
    <w:lvl w:ilvl="7" w:tplc="A6BE696C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8" w:tplc="EAC05014">
      <w:numFmt w:val="bullet"/>
      <w:lvlText w:val="•"/>
      <w:lvlJc w:val="left"/>
      <w:pPr>
        <w:ind w:left="4027" w:hanging="140"/>
      </w:pPr>
      <w:rPr>
        <w:rFonts w:hint="default"/>
        <w:lang w:val="ru-RU" w:eastAsia="en-US" w:bidi="ar-SA"/>
      </w:rPr>
    </w:lvl>
  </w:abstractNum>
  <w:abstractNum w:abstractNumId="4">
    <w:nsid w:val="18D97DCC"/>
    <w:multiLevelType w:val="hybridMultilevel"/>
    <w:tmpl w:val="A59E2AB4"/>
    <w:lvl w:ilvl="0" w:tplc="84507842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162D7A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2" w:tplc="240AFB78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3" w:tplc="B986D096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4" w:tplc="B20606D8">
      <w:numFmt w:val="bullet"/>
      <w:lvlText w:val="•"/>
      <w:lvlJc w:val="left"/>
      <w:pPr>
        <w:ind w:left="6582" w:hanging="708"/>
      </w:pPr>
      <w:rPr>
        <w:rFonts w:hint="default"/>
        <w:lang w:val="ru-RU" w:eastAsia="en-US" w:bidi="ar-SA"/>
      </w:rPr>
    </w:lvl>
    <w:lvl w:ilvl="5" w:tplc="00AC0388">
      <w:numFmt w:val="bullet"/>
      <w:lvlText w:val="•"/>
      <w:lvlJc w:val="left"/>
      <w:pPr>
        <w:ind w:left="7376" w:hanging="708"/>
      </w:pPr>
      <w:rPr>
        <w:rFonts w:hint="default"/>
        <w:lang w:val="ru-RU" w:eastAsia="en-US" w:bidi="ar-SA"/>
      </w:rPr>
    </w:lvl>
    <w:lvl w:ilvl="6" w:tplc="DFF8CA04">
      <w:numFmt w:val="bullet"/>
      <w:lvlText w:val="•"/>
      <w:lvlJc w:val="left"/>
      <w:pPr>
        <w:ind w:left="8170" w:hanging="708"/>
      </w:pPr>
      <w:rPr>
        <w:rFonts w:hint="default"/>
        <w:lang w:val="ru-RU" w:eastAsia="en-US" w:bidi="ar-SA"/>
      </w:rPr>
    </w:lvl>
    <w:lvl w:ilvl="7" w:tplc="7ACA0298">
      <w:numFmt w:val="bullet"/>
      <w:lvlText w:val="•"/>
      <w:lvlJc w:val="left"/>
      <w:pPr>
        <w:ind w:left="8964" w:hanging="708"/>
      </w:pPr>
      <w:rPr>
        <w:rFonts w:hint="default"/>
        <w:lang w:val="ru-RU" w:eastAsia="en-US" w:bidi="ar-SA"/>
      </w:rPr>
    </w:lvl>
    <w:lvl w:ilvl="8" w:tplc="C5BE811E">
      <w:numFmt w:val="bullet"/>
      <w:lvlText w:val="•"/>
      <w:lvlJc w:val="left"/>
      <w:pPr>
        <w:ind w:left="9758" w:hanging="708"/>
      </w:pPr>
      <w:rPr>
        <w:rFonts w:hint="default"/>
        <w:lang w:val="ru-RU" w:eastAsia="en-US" w:bidi="ar-SA"/>
      </w:rPr>
    </w:lvl>
  </w:abstractNum>
  <w:abstractNum w:abstractNumId="5">
    <w:nsid w:val="24731308"/>
    <w:multiLevelType w:val="multilevel"/>
    <w:tmpl w:val="6936A83A"/>
    <w:lvl w:ilvl="0">
      <w:start w:val="1"/>
      <w:numFmt w:val="decimal"/>
      <w:lvlText w:val="%1."/>
      <w:lvlJc w:val="left"/>
      <w:pPr>
        <w:ind w:left="114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6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720"/>
      </w:pPr>
      <w:rPr>
        <w:rFonts w:hint="default"/>
        <w:lang w:val="ru-RU" w:eastAsia="en-US" w:bidi="ar-SA"/>
      </w:rPr>
    </w:lvl>
  </w:abstractNum>
  <w:abstractNum w:abstractNumId="6">
    <w:nsid w:val="28E05588"/>
    <w:multiLevelType w:val="hybridMultilevel"/>
    <w:tmpl w:val="22E6518E"/>
    <w:lvl w:ilvl="0" w:tplc="3D5EB3A2">
      <w:start w:val="1"/>
      <w:numFmt w:val="decimal"/>
      <w:lvlText w:val="%1."/>
      <w:lvlJc w:val="left"/>
      <w:pPr>
        <w:ind w:left="114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28CE86">
      <w:numFmt w:val="bullet"/>
      <w:lvlText w:val="•"/>
      <w:lvlJc w:val="left"/>
      <w:pPr>
        <w:ind w:left="2160" w:hanging="252"/>
      </w:pPr>
      <w:rPr>
        <w:rFonts w:hint="default"/>
        <w:lang w:val="ru-RU" w:eastAsia="en-US" w:bidi="ar-SA"/>
      </w:rPr>
    </w:lvl>
    <w:lvl w:ilvl="2" w:tplc="90208BD4">
      <w:numFmt w:val="bullet"/>
      <w:lvlText w:val="•"/>
      <w:lvlJc w:val="left"/>
      <w:pPr>
        <w:ind w:left="3181" w:hanging="252"/>
      </w:pPr>
      <w:rPr>
        <w:rFonts w:hint="default"/>
        <w:lang w:val="ru-RU" w:eastAsia="en-US" w:bidi="ar-SA"/>
      </w:rPr>
    </w:lvl>
    <w:lvl w:ilvl="3" w:tplc="B7248A3C">
      <w:numFmt w:val="bullet"/>
      <w:lvlText w:val="•"/>
      <w:lvlJc w:val="left"/>
      <w:pPr>
        <w:ind w:left="4201" w:hanging="252"/>
      </w:pPr>
      <w:rPr>
        <w:rFonts w:hint="default"/>
        <w:lang w:val="ru-RU" w:eastAsia="en-US" w:bidi="ar-SA"/>
      </w:rPr>
    </w:lvl>
    <w:lvl w:ilvl="4" w:tplc="BF9652E0">
      <w:numFmt w:val="bullet"/>
      <w:lvlText w:val="•"/>
      <w:lvlJc w:val="left"/>
      <w:pPr>
        <w:ind w:left="5222" w:hanging="252"/>
      </w:pPr>
      <w:rPr>
        <w:rFonts w:hint="default"/>
        <w:lang w:val="ru-RU" w:eastAsia="en-US" w:bidi="ar-SA"/>
      </w:rPr>
    </w:lvl>
    <w:lvl w:ilvl="5" w:tplc="CED0B7D8">
      <w:numFmt w:val="bullet"/>
      <w:lvlText w:val="•"/>
      <w:lvlJc w:val="left"/>
      <w:pPr>
        <w:ind w:left="6243" w:hanging="252"/>
      </w:pPr>
      <w:rPr>
        <w:rFonts w:hint="default"/>
        <w:lang w:val="ru-RU" w:eastAsia="en-US" w:bidi="ar-SA"/>
      </w:rPr>
    </w:lvl>
    <w:lvl w:ilvl="6" w:tplc="87A2E85C">
      <w:numFmt w:val="bullet"/>
      <w:lvlText w:val="•"/>
      <w:lvlJc w:val="left"/>
      <w:pPr>
        <w:ind w:left="7263" w:hanging="252"/>
      </w:pPr>
      <w:rPr>
        <w:rFonts w:hint="default"/>
        <w:lang w:val="ru-RU" w:eastAsia="en-US" w:bidi="ar-SA"/>
      </w:rPr>
    </w:lvl>
    <w:lvl w:ilvl="7" w:tplc="CBB4569A">
      <w:numFmt w:val="bullet"/>
      <w:lvlText w:val="•"/>
      <w:lvlJc w:val="left"/>
      <w:pPr>
        <w:ind w:left="8284" w:hanging="252"/>
      </w:pPr>
      <w:rPr>
        <w:rFonts w:hint="default"/>
        <w:lang w:val="ru-RU" w:eastAsia="en-US" w:bidi="ar-SA"/>
      </w:rPr>
    </w:lvl>
    <w:lvl w:ilvl="8" w:tplc="EA5C8AA8">
      <w:numFmt w:val="bullet"/>
      <w:lvlText w:val="•"/>
      <w:lvlJc w:val="left"/>
      <w:pPr>
        <w:ind w:left="9305" w:hanging="252"/>
      </w:pPr>
      <w:rPr>
        <w:rFonts w:hint="default"/>
        <w:lang w:val="ru-RU" w:eastAsia="en-US" w:bidi="ar-SA"/>
      </w:rPr>
    </w:lvl>
  </w:abstractNum>
  <w:abstractNum w:abstractNumId="7">
    <w:nsid w:val="2A4A2118"/>
    <w:multiLevelType w:val="hybridMultilevel"/>
    <w:tmpl w:val="9FA624E0"/>
    <w:lvl w:ilvl="0" w:tplc="1EC84D10">
      <w:start w:val="1"/>
      <w:numFmt w:val="decimal"/>
      <w:lvlText w:val="%1."/>
      <w:lvlJc w:val="left"/>
      <w:pPr>
        <w:ind w:left="19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747662">
      <w:numFmt w:val="bullet"/>
      <w:lvlText w:val="•"/>
      <w:lvlJc w:val="left"/>
      <w:pPr>
        <w:ind w:left="2880" w:hanging="240"/>
      </w:pPr>
      <w:rPr>
        <w:rFonts w:hint="default"/>
        <w:lang w:val="ru-RU" w:eastAsia="en-US" w:bidi="ar-SA"/>
      </w:rPr>
    </w:lvl>
    <w:lvl w:ilvl="2" w:tplc="015C924C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3" w:tplc="D19831A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6C267FEC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5" w:tplc="091019B4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73421E84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  <w:lvl w:ilvl="7" w:tplc="0E148052">
      <w:numFmt w:val="bullet"/>
      <w:lvlText w:val="•"/>
      <w:lvlJc w:val="left"/>
      <w:pPr>
        <w:ind w:left="8524" w:hanging="240"/>
      </w:pPr>
      <w:rPr>
        <w:rFonts w:hint="default"/>
        <w:lang w:val="ru-RU" w:eastAsia="en-US" w:bidi="ar-SA"/>
      </w:rPr>
    </w:lvl>
    <w:lvl w:ilvl="8" w:tplc="597A10E4">
      <w:numFmt w:val="bullet"/>
      <w:lvlText w:val="•"/>
      <w:lvlJc w:val="left"/>
      <w:pPr>
        <w:ind w:left="9465" w:hanging="240"/>
      </w:pPr>
      <w:rPr>
        <w:rFonts w:hint="default"/>
        <w:lang w:val="ru-RU" w:eastAsia="en-US" w:bidi="ar-SA"/>
      </w:rPr>
    </w:lvl>
  </w:abstractNum>
  <w:abstractNum w:abstractNumId="8">
    <w:nsid w:val="2C3523DA"/>
    <w:multiLevelType w:val="hybridMultilevel"/>
    <w:tmpl w:val="42CC06AA"/>
    <w:lvl w:ilvl="0" w:tplc="16588DF8">
      <w:start w:val="1"/>
      <w:numFmt w:val="decimal"/>
      <w:lvlText w:val="%1."/>
      <w:lvlJc w:val="left"/>
      <w:pPr>
        <w:ind w:left="114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1A2BE4">
      <w:numFmt w:val="bullet"/>
      <w:lvlText w:val="•"/>
      <w:lvlJc w:val="left"/>
      <w:pPr>
        <w:ind w:left="2160" w:hanging="272"/>
      </w:pPr>
      <w:rPr>
        <w:rFonts w:hint="default"/>
        <w:lang w:val="ru-RU" w:eastAsia="en-US" w:bidi="ar-SA"/>
      </w:rPr>
    </w:lvl>
    <w:lvl w:ilvl="2" w:tplc="24B23AE2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3" w:tplc="502278A4">
      <w:numFmt w:val="bullet"/>
      <w:lvlText w:val="•"/>
      <w:lvlJc w:val="left"/>
      <w:pPr>
        <w:ind w:left="4201" w:hanging="272"/>
      </w:pPr>
      <w:rPr>
        <w:rFonts w:hint="default"/>
        <w:lang w:val="ru-RU" w:eastAsia="en-US" w:bidi="ar-SA"/>
      </w:rPr>
    </w:lvl>
    <w:lvl w:ilvl="4" w:tplc="C9C4EF74">
      <w:numFmt w:val="bullet"/>
      <w:lvlText w:val="•"/>
      <w:lvlJc w:val="left"/>
      <w:pPr>
        <w:ind w:left="5222" w:hanging="272"/>
      </w:pPr>
      <w:rPr>
        <w:rFonts w:hint="default"/>
        <w:lang w:val="ru-RU" w:eastAsia="en-US" w:bidi="ar-SA"/>
      </w:rPr>
    </w:lvl>
    <w:lvl w:ilvl="5" w:tplc="F2646EDE">
      <w:numFmt w:val="bullet"/>
      <w:lvlText w:val="•"/>
      <w:lvlJc w:val="left"/>
      <w:pPr>
        <w:ind w:left="6243" w:hanging="272"/>
      </w:pPr>
      <w:rPr>
        <w:rFonts w:hint="default"/>
        <w:lang w:val="ru-RU" w:eastAsia="en-US" w:bidi="ar-SA"/>
      </w:rPr>
    </w:lvl>
    <w:lvl w:ilvl="6" w:tplc="BEAAFB7E">
      <w:numFmt w:val="bullet"/>
      <w:lvlText w:val="•"/>
      <w:lvlJc w:val="left"/>
      <w:pPr>
        <w:ind w:left="7263" w:hanging="272"/>
      </w:pPr>
      <w:rPr>
        <w:rFonts w:hint="default"/>
        <w:lang w:val="ru-RU" w:eastAsia="en-US" w:bidi="ar-SA"/>
      </w:rPr>
    </w:lvl>
    <w:lvl w:ilvl="7" w:tplc="DC16D480">
      <w:numFmt w:val="bullet"/>
      <w:lvlText w:val="•"/>
      <w:lvlJc w:val="left"/>
      <w:pPr>
        <w:ind w:left="8284" w:hanging="272"/>
      </w:pPr>
      <w:rPr>
        <w:rFonts w:hint="default"/>
        <w:lang w:val="ru-RU" w:eastAsia="en-US" w:bidi="ar-SA"/>
      </w:rPr>
    </w:lvl>
    <w:lvl w:ilvl="8" w:tplc="DD9403F2">
      <w:numFmt w:val="bullet"/>
      <w:lvlText w:val="•"/>
      <w:lvlJc w:val="left"/>
      <w:pPr>
        <w:ind w:left="9305" w:hanging="272"/>
      </w:pPr>
      <w:rPr>
        <w:rFonts w:hint="default"/>
        <w:lang w:val="ru-RU" w:eastAsia="en-US" w:bidi="ar-SA"/>
      </w:rPr>
    </w:lvl>
  </w:abstractNum>
  <w:abstractNum w:abstractNumId="9">
    <w:nsid w:val="2CDA54DC"/>
    <w:multiLevelType w:val="hybridMultilevel"/>
    <w:tmpl w:val="9E3294A0"/>
    <w:lvl w:ilvl="0" w:tplc="2E80386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04CCFF6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C3C25A9C">
      <w:numFmt w:val="bullet"/>
      <w:lvlText w:val="•"/>
      <w:lvlJc w:val="left"/>
      <w:pPr>
        <w:ind w:left="1050" w:hanging="144"/>
      </w:pPr>
      <w:rPr>
        <w:rFonts w:hint="default"/>
        <w:lang w:val="ru-RU" w:eastAsia="en-US" w:bidi="ar-SA"/>
      </w:rPr>
    </w:lvl>
    <w:lvl w:ilvl="3" w:tplc="82289AD8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4" w:tplc="E14A9344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5" w:tplc="1BD2CD68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6" w:tplc="B9C2EDE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7" w:tplc="6874831E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8" w:tplc="9CA04BEC">
      <w:numFmt w:val="bullet"/>
      <w:lvlText w:val="•"/>
      <w:lvlJc w:val="left"/>
      <w:pPr>
        <w:ind w:left="3900" w:hanging="144"/>
      </w:pPr>
      <w:rPr>
        <w:rFonts w:hint="default"/>
        <w:lang w:val="ru-RU" w:eastAsia="en-US" w:bidi="ar-SA"/>
      </w:rPr>
    </w:lvl>
  </w:abstractNum>
  <w:abstractNum w:abstractNumId="10">
    <w:nsid w:val="39B63265"/>
    <w:multiLevelType w:val="hybridMultilevel"/>
    <w:tmpl w:val="0AB070B8"/>
    <w:lvl w:ilvl="0" w:tplc="BBB47F8A">
      <w:start w:val="1"/>
      <w:numFmt w:val="decimal"/>
      <w:lvlText w:val="%1."/>
      <w:lvlJc w:val="left"/>
      <w:pPr>
        <w:ind w:left="11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FEAF6A">
      <w:numFmt w:val="bullet"/>
      <w:lvlText w:val="•"/>
      <w:lvlJc w:val="left"/>
      <w:pPr>
        <w:ind w:left="2160" w:hanging="300"/>
      </w:pPr>
      <w:rPr>
        <w:rFonts w:hint="default"/>
        <w:lang w:val="ru-RU" w:eastAsia="en-US" w:bidi="ar-SA"/>
      </w:rPr>
    </w:lvl>
    <w:lvl w:ilvl="2" w:tplc="235A850E">
      <w:numFmt w:val="bullet"/>
      <w:lvlText w:val="•"/>
      <w:lvlJc w:val="left"/>
      <w:pPr>
        <w:ind w:left="3181" w:hanging="300"/>
      </w:pPr>
      <w:rPr>
        <w:rFonts w:hint="default"/>
        <w:lang w:val="ru-RU" w:eastAsia="en-US" w:bidi="ar-SA"/>
      </w:rPr>
    </w:lvl>
    <w:lvl w:ilvl="3" w:tplc="F04E7B26">
      <w:numFmt w:val="bullet"/>
      <w:lvlText w:val="•"/>
      <w:lvlJc w:val="left"/>
      <w:pPr>
        <w:ind w:left="4201" w:hanging="300"/>
      </w:pPr>
      <w:rPr>
        <w:rFonts w:hint="default"/>
        <w:lang w:val="ru-RU" w:eastAsia="en-US" w:bidi="ar-SA"/>
      </w:rPr>
    </w:lvl>
    <w:lvl w:ilvl="4" w:tplc="019059E8">
      <w:numFmt w:val="bullet"/>
      <w:lvlText w:val="•"/>
      <w:lvlJc w:val="left"/>
      <w:pPr>
        <w:ind w:left="5222" w:hanging="300"/>
      </w:pPr>
      <w:rPr>
        <w:rFonts w:hint="default"/>
        <w:lang w:val="ru-RU" w:eastAsia="en-US" w:bidi="ar-SA"/>
      </w:rPr>
    </w:lvl>
    <w:lvl w:ilvl="5" w:tplc="9768078A">
      <w:numFmt w:val="bullet"/>
      <w:lvlText w:val="•"/>
      <w:lvlJc w:val="left"/>
      <w:pPr>
        <w:ind w:left="6243" w:hanging="300"/>
      </w:pPr>
      <w:rPr>
        <w:rFonts w:hint="default"/>
        <w:lang w:val="ru-RU" w:eastAsia="en-US" w:bidi="ar-SA"/>
      </w:rPr>
    </w:lvl>
    <w:lvl w:ilvl="6" w:tplc="71BCBA90">
      <w:numFmt w:val="bullet"/>
      <w:lvlText w:val="•"/>
      <w:lvlJc w:val="left"/>
      <w:pPr>
        <w:ind w:left="7263" w:hanging="300"/>
      </w:pPr>
      <w:rPr>
        <w:rFonts w:hint="default"/>
        <w:lang w:val="ru-RU" w:eastAsia="en-US" w:bidi="ar-SA"/>
      </w:rPr>
    </w:lvl>
    <w:lvl w:ilvl="7" w:tplc="CDD4D4D0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  <w:lvl w:ilvl="8" w:tplc="EEDE6DF8">
      <w:numFmt w:val="bullet"/>
      <w:lvlText w:val="•"/>
      <w:lvlJc w:val="left"/>
      <w:pPr>
        <w:ind w:left="9305" w:hanging="300"/>
      </w:pPr>
      <w:rPr>
        <w:rFonts w:hint="default"/>
        <w:lang w:val="ru-RU" w:eastAsia="en-US" w:bidi="ar-SA"/>
      </w:rPr>
    </w:lvl>
  </w:abstractNum>
  <w:abstractNum w:abstractNumId="11">
    <w:nsid w:val="3FA31E79"/>
    <w:multiLevelType w:val="multilevel"/>
    <w:tmpl w:val="2E4467B8"/>
    <w:lvl w:ilvl="0">
      <w:start w:val="3"/>
      <w:numFmt w:val="decimal"/>
      <w:lvlText w:val="%1"/>
      <w:lvlJc w:val="left"/>
      <w:pPr>
        <w:ind w:left="314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5" w:hanging="708"/>
      </w:pPr>
      <w:rPr>
        <w:rFonts w:hint="default"/>
        <w:lang w:val="ru-RU" w:eastAsia="en-US" w:bidi="ar-SA"/>
      </w:rPr>
    </w:lvl>
  </w:abstractNum>
  <w:abstractNum w:abstractNumId="12">
    <w:nsid w:val="48994F26"/>
    <w:multiLevelType w:val="hybridMultilevel"/>
    <w:tmpl w:val="37424F9A"/>
    <w:lvl w:ilvl="0" w:tplc="21123216">
      <w:start w:val="1"/>
      <w:numFmt w:val="decimal"/>
      <w:lvlText w:val="%1."/>
      <w:lvlJc w:val="left"/>
      <w:pPr>
        <w:ind w:left="11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D83B64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FCE6A6A6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3" w:tplc="C110F5C6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4" w:tplc="5172F216">
      <w:numFmt w:val="bullet"/>
      <w:lvlText w:val="•"/>
      <w:lvlJc w:val="left"/>
      <w:pPr>
        <w:ind w:left="5222" w:hanging="181"/>
      </w:pPr>
      <w:rPr>
        <w:rFonts w:hint="default"/>
        <w:lang w:val="ru-RU" w:eastAsia="en-US" w:bidi="ar-SA"/>
      </w:rPr>
    </w:lvl>
    <w:lvl w:ilvl="5" w:tplc="BEA69AB0">
      <w:numFmt w:val="bullet"/>
      <w:lvlText w:val="•"/>
      <w:lvlJc w:val="left"/>
      <w:pPr>
        <w:ind w:left="6243" w:hanging="181"/>
      </w:pPr>
      <w:rPr>
        <w:rFonts w:hint="default"/>
        <w:lang w:val="ru-RU" w:eastAsia="en-US" w:bidi="ar-SA"/>
      </w:rPr>
    </w:lvl>
    <w:lvl w:ilvl="6" w:tplc="FF4A5E9A">
      <w:numFmt w:val="bullet"/>
      <w:lvlText w:val="•"/>
      <w:lvlJc w:val="left"/>
      <w:pPr>
        <w:ind w:left="7263" w:hanging="181"/>
      </w:pPr>
      <w:rPr>
        <w:rFonts w:hint="default"/>
        <w:lang w:val="ru-RU" w:eastAsia="en-US" w:bidi="ar-SA"/>
      </w:rPr>
    </w:lvl>
    <w:lvl w:ilvl="7" w:tplc="A2704144">
      <w:numFmt w:val="bullet"/>
      <w:lvlText w:val="•"/>
      <w:lvlJc w:val="left"/>
      <w:pPr>
        <w:ind w:left="8284" w:hanging="181"/>
      </w:pPr>
      <w:rPr>
        <w:rFonts w:hint="default"/>
        <w:lang w:val="ru-RU" w:eastAsia="en-US" w:bidi="ar-SA"/>
      </w:rPr>
    </w:lvl>
    <w:lvl w:ilvl="8" w:tplc="1E1A3440">
      <w:numFmt w:val="bullet"/>
      <w:lvlText w:val="•"/>
      <w:lvlJc w:val="left"/>
      <w:pPr>
        <w:ind w:left="9305" w:hanging="181"/>
      </w:pPr>
      <w:rPr>
        <w:rFonts w:hint="default"/>
        <w:lang w:val="ru-RU" w:eastAsia="en-US" w:bidi="ar-SA"/>
      </w:rPr>
    </w:lvl>
  </w:abstractNum>
  <w:abstractNum w:abstractNumId="13">
    <w:nsid w:val="55043193"/>
    <w:multiLevelType w:val="hybridMultilevel"/>
    <w:tmpl w:val="3BF46DEA"/>
    <w:lvl w:ilvl="0" w:tplc="0FACA06A">
      <w:numFmt w:val="bullet"/>
      <w:lvlText w:val="-"/>
      <w:lvlJc w:val="left"/>
      <w:pPr>
        <w:ind w:left="11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CCEEA0">
      <w:numFmt w:val="bullet"/>
      <w:lvlText w:val="•"/>
      <w:lvlJc w:val="left"/>
      <w:pPr>
        <w:ind w:left="2160" w:hanging="212"/>
      </w:pPr>
      <w:rPr>
        <w:rFonts w:hint="default"/>
        <w:lang w:val="ru-RU" w:eastAsia="en-US" w:bidi="ar-SA"/>
      </w:rPr>
    </w:lvl>
    <w:lvl w:ilvl="2" w:tplc="1944BAE4">
      <w:numFmt w:val="bullet"/>
      <w:lvlText w:val="•"/>
      <w:lvlJc w:val="left"/>
      <w:pPr>
        <w:ind w:left="3181" w:hanging="212"/>
      </w:pPr>
      <w:rPr>
        <w:rFonts w:hint="default"/>
        <w:lang w:val="ru-RU" w:eastAsia="en-US" w:bidi="ar-SA"/>
      </w:rPr>
    </w:lvl>
    <w:lvl w:ilvl="3" w:tplc="42947D3C">
      <w:numFmt w:val="bullet"/>
      <w:lvlText w:val="•"/>
      <w:lvlJc w:val="left"/>
      <w:pPr>
        <w:ind w:left="4201" w:hanging="212"/>
      </w:pPr>
      <w:rPr>
        <w:rFonts w:hint="default"/>
        <w:lang w:val="ru-RU" w:eastAsia="en-US" w:bidi="ar-SA"/>
      </w:rPr>
    </w:lvl>
    <w:lvl w:ilvl="4" w:tplc="EA5ED46A">
      <w:numFmt w:val="bullet"/>
      <w:lvlText w:val="•"/>
      <w:lvlJc w:val="left"/>
      <w:pPr>
        <w:ind w:left="5222" w:hanging="212"/>
      </w:pPr>
      <w:rPr>
        <w:rFonts w:hint="default"/>
        <w:lang w:val="ru-RU" w:eastAsia="en-US" w:bidi="ar-SA"/>
      </w:rPr>
    </w:lvl>
    <w:lvl w:ilvl="5" w:tplc="6956810C">
      <w:numFmt w:val="bullet"/>
      <w:lvlText w:val="•"/>
      <w:lvlJc w:val="left"/>
      <w:pPr>
        <w:ind w:left="6243" w:hanging="212"/>
      </w:pPr>
      <w:rPr>
        <w:rFonts w:hint="default"/>
        <w:lang w:val="ru-RU" w:eastAsia="en-US" w:bidi="ar-SA"/>
      </w:rPr>
    </w:lvl>
    <w:lvl w:ilvl="6" w:tplc="34CA9A94">
      <w:numFmt w:val="bullet"/>
      <w:lvlText w:val="•"/>
      <w:lvlJc w:val="left"/>
      <w:pPr>
        <w:ind w:left="7263" w:hanging="212"/>
      </w:pPr>
      <w:rPr>
        <w:rFonts w:hint="default"/>
        <w:lang w:val="ru-RU" w:eastAsia="en-US" w:bidi="ar-SA"/>
      </w:rPr>
    </w:lvl>
    <w:lvl w:ilvl="7" w:tplc="8C88D980">
      <w:numFmt w:val="bullet"/>
      <w:lvlText w:val="•"/>
      <w:lvlJc w:val="left"/>
      <w:pPr>
        <w:ind w:left="8284" w:hanging="212"/>
      </w:pPr>
      <w:rPr>
        <w:rFonts w:hint="default"/>
        <w:lang w:val="ru-RU" w:eastAsia="en-US" w:bidi="ar-SA"/>
      </w:rPr>
    </w:lvl>
    <w:lvl w:ilvl="8" w:tplc="888E3986">
      <w:numFmt w:val="bullet"/>
      <w:lvlText w:val="•"/>
      <w:lvlJc w:val="left"/>
      <w:pPr>
        <w:ind w:left="9305" w:hanging="212"/>
      </w:pPr>
      <w:rPr>
        <w:rFonts w:hint="default"/>
        <w:lang w:val="ru-RU" w:eastAsia="en-US" w:bidi="ar-SA"/>
      </w:rPr>
    </w:lvl>
  </w:abstractNum>
  <w:abstractNum w:abstractNumId="14">
    <w:nsid w:val="56844C12"/>
    <w:multiLevelType w:val="hybridMultilevel"/>
    <w:tmpl w:val="2BC452BC"/>
    <w:lvl w:ilvl="0" w:tplc="6EF06F2C">
      <w:start w:val="1"/>
      <w:numFmt w:val="decimal"/>
      <w:lvlText w:val="%1."/>
      <w:lvlJc w:val="left"/>
      <w:pPr>
        <w:ind w:left="114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EE99D2">
      <w:numFmt w:val="bullet"/>
      <w:lvlText w:val="•"/>
      <w:lvlJc w:val="left"/>
      <w:pPr>
        <w:ind w:left="2160" w:hanging="279"/>
      </w:pPr>
      <w:rPr>
        <w:rFonts w:hint="default"/>
        <w:lang w:val="ru-RU" w:eastAsia="en-US" w:bidi="ar-SA"/>
      </w:rPr>
    </w:lvl>
    <w:lvl w:ilvl="2" w:tplc="AB58EA7C">
      <w:numFmt w:val="bullet"/>
      <w:lvlText w:val="•"/>
      <w:lvlJc w:val="left"/>
      <w:pPr>
        <w:ind w:left="3181" w:hanging="279"/>
      </w:pPr>
      <w:rPr>
        <w:rFonts w:hint="default"/>
        <w:lang w:val="ru-RU" w:eastAsia="en-US" w:bidi="ar-SA"/>
      </w:rPr>
    </w:lvl>
    <w:lvl w:ilvl="3" w:tplc="3F481EBA">
      <w:numFmt w:val="bullet"/>
      <w:lvlText w:val="•"/>
      <w:lvlJc w:val="left"/>
      <w:pPr>
        <w:ind w:left="4201" w:hanging="279"/>
      </w:pPr>
      <w:rPr>
        <w:rFonts w:hint="default"/>
        <w:lang w:val="ru-RU" w:eastAsia="en-US" w:bidi="ar-SA"/>
      </w:rPr>
    </w:lvl>
    <w:lvl w:ilvl="4" w:tplc="0BC4B8B2">
      <w:numFmt w:val="bullet"/>
      <w:lvlText w:val="•"/>
      <w:lvlJc w:val="left"/>
      <w:pPr>
        <w:ind w:left="5222" w:hanging="279"/>
      </w:pPr>
      <w:rPr>
        <w:rFonts w:hint="default"/>
        <w:lang w:val="ru-RU" w:eastAsia="en-US" w:bidi="ar-SA"/>
      </w:rPr>
    </w:lvl>
    <w:lvl w:ilvl="5" w:tplc="23C6D782">
      <w:numFmt w:val="bullet"/>
      <w:lvlText w:val="•"/>
      <w:lvlJc w:val="left"/>
      <w:pPr>
        <w:ind w:left="6243" w:hanging="279"/>
      </w:pPr>
      <w:rPr>
        <w:rFonts w:hint="default"/>
        <w:lang w:val="ru-RU" w:eastAsia="en-US" w:bidi="ar-SA"/>
      </w:rPr>
    </w:lvl>
    <w:lvl w:ilvl="6" w:tplc="17764A90">
      <w:numFmt w:val="bullet"/>
      <w:lvlText w:val="•"/>
      <w:lvlJc w:val="left"/>
      <w:pPr>
        <w:ind w:left="7263" w:hanging="279"/>
      </w:pPr>
      <w:rPr>
        <w:rFonts w:hint="default"/>
        <w:lang w:val="ru-RU" w:eastAsia="en-US" w:bidi="ar-SA"/>
      </w:rPr>
    </w:lvl>
    <w:lvl w:ilvl="7" w:tplc="010A4D00">
      <w:numFmt w:val="bullet"/>
      <w:lvlText w:val="•"/>
      <w:lvlJc w:val="left"/>
      <w:pPr>
        <w:ind w:left="8284" w:hanging="279"/>
      </w:pPr>
      <w:rPr>
        <w:rFonts w:hint="default"/>
        <w:lang w:val="ru-RU" w:eastAsia="en-US" w:bidi="ar-SA"/>
      </w:rPr>
    </w:lvl>
    <w:lvl w:ilvl="8" w:tplc="514E8306">
      <w:numFmt w:val="bullet"/>
      <w:lvlText w:val="•"/>
      <w:lvlJc w:val="left"/>
      <w:pPr>
        <w:ind w:left="9305" w:hanging="279"/>
      </w:pPr>
      <w:rPr>
        <w:rFonts w:hint="default"/>
        <w:lang w:val="ru-RU" w:eastAsia="en-US" w:bidi="ar-SA"/>
      </w:rPr>
    </w:lvl>
  </w:abstractNum>
  <w:abstractNum w:abstractNumId="15">
    <w:nsid w:val="631B59A8"/>
    <w:multiLevelType w:val="hybridMultilevel"/>
    <w:tmpl w:val="74DA35BA"/>
    <w:lvl w:ilvl="0" w:tplc="979CD7F4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BCE6CC2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ACCA2DA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3B5A7E7C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EDEE84F8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878E876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7654EC0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9B92C13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F67A6688">
      <w:numFmt w:val="bullet"/>
      <w:lvlText w:val="•"/>
      <w:lvlJc w:val="left"/>
      <w:pPr>
        <w:ind w:left="9238" w:hanging="360"/>
      </w:pPr>
      <w:rPr>
        <w:rFonts w:hint="default"/>
        <w:lang w:val="ru-RU" w:eastAsia="en-US" w:bidi="ar-SA"/>
      </w:rPr>
    </w:lvl>
  </w:abstractNum>
  <w:abstractNum w:abstractNumId="16">
    <w:nsid w:val="68A95D36"/>
    <w:multiLevelType w:val="hybridMultilevel"/>
    <w:tmpl w:val="6E202102"/>
    <w:lvl w:ilvl="0" w:tplc="A07645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A1F1A">
      <w:numFmt w:val="bullet"/>
      <w:lvlText w:val="•"/>
      <w:lvlJc w:val="left"/>
      <w:pPr>
        <w:ind w:left="575" w:hanging="164"/>
      </w:pPr>
      <w:rPr>
        <w:rFonts w:hint="default"/>
        <w:lang w:val="ru-RU" w:eastAsia="en-US" w:bidi="ar-SA"/>
      </w:rPr>
    </w:lvl>
    <w:lvl w:ilvl="2" w:tplc="89FABD44">
      <w:numFmt w:val="bullet"/>
      <w:lvlText w:val="•"/>
      <w:lvlJc w:val="left"/>
      <w:pPr>
        <w:ind w:left="1050" w:hanging="164"/>
      </w:pPr>
      <w:rPr>
        <w:rFonts w:hint="default"/>
        <w:lang w:val="ru-RU" w:eastAsia="en-US" w:bidi="ar-SA"/>
      </w:rPr>
    </w:lvl>
    <w:lvl w:ilvl="3" w:tplc="51C69C20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4" w:tplc="00203C38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5" w:tplc="8AD6C178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6" w:tplc="9C142CD2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7" w:tplc="F1E09EA8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8" w:tplc="0958BBC8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</w:abstractNum>
  <w:abstractNum w:abstractNumId="17">
    <w:nsid w:val="69E6766A"/>
    <w:multiLevelType w:val="multilevel"/>
    <w:tmpl w:val="83AE369E"/>
    <w:lvl w:ilvl="0">
      <w:start w:val="1"/>
      <w:numFmt w:val="decimal"/>
      <w:lvlText w:val="%1"/>
      <w:lvlJc w:val="left"/>
      <w:pPr>
        <w:ind w:left="2211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1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5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51"/>
      </w:pPr>
      <w:rPr>
        <w:rFonts w:hint="default"/>
        <w:lang w:val="ru-RU" w:eastAsia="en-US" w:bidi="ar-SA"/>
      </w:rPr>
    </w:lvl>
  </w:abstractNum>
  <w:abstractNum w:abstractNumId="18">
    <w:nsid w:val="6DF46D8A"/>
    <w:multiLevelType w:val="hybridMultilevel"/>
    <w:tmpl w:val="363C23E0"/>
    <w:lvl w:ilvl="0" w:tplc="AF5CFD7C">
      <w:start w:val="1"/>
      <w:numFmt w:val="decimal"/>
      <w:lvlText w:val="%1."/>
      <w:lvlJc w:val="left"/>
      <w:pPr>
        <w:ind w:left="185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6D17E">
      <w:numFmt w:val="bullet"/>
      <w:lvlText w:val="•"/>
      <w:lvlJc w:val="left"/>
      <w:pPr>
        <w:ind w:left="2808" w:hanging="708"/>
      </w:pPr>
      <w:rPr>
        <w:rFonts w:hint="default"/>
        <w:lang w:val="ru-RU" w:eastAsia="en-US" w:bidi="ar-SA"/>
      </w:rPr>
    </w:lvl>
    <w:lvl w:ilvl="2" w:tplc="5296BFFA">
      <w:numFmt w:val="bullet"/>
      <w:lvlText w:val="•"/>
      <w:lvlJc w:val="left"/>
      <w:pPr>
        <w:ind w:left="3757" w:hanging="708"/>
      </w:pPr>
      <w:rPr>
        <w:rFonts w:hint="default"/>
        <w:lang w:val="ru-RU" w:eastAsia="en-US" w:bidi="ar-SA"/>
      </w:rPr>
    </w:lvl>
    <w:lvl w:ilvl="3" w:tplc="6F8A5F50">
      <w:numFmt w:val="bullet"/>
      <w:lvlText w:val="•"/>
      <w:lvlJc w:val="left"/>
      <w:pPr>
        <w:ind w:left="4705" w:hanging="708"/>
      </w:pPr>
      <w:rPr>
        <w:rFonts w:hint="default"/>
        <w:lang w:val="ru-RU" w:eastAsia="en-US" w:bidi="ar-SA"/>
      </w:rPr>
    </w:lvl>
    <w:lvl w:ilvl="4" w:tplc="033A4316">
      <w:numFmt w:val="bullet"/>
      <w:lvlText w:val="•"/>
      <w:lvlJc w:val="left"/>
      <w:pPr>
        <w:ind w:left="5654" w:hanging="708"/>
      </w:pPr>
      <w:rPr>
        <w:rFonts w:hint="default"/>
        <w:lang w:val="ru-RU" w:eastAsia="en-US" w:bidi="ar-SA"/>
      </w:rPr>
    </w:lvl>
    <w:lvl w:ilvl="5" w:tplc="F38A828C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6" w:tplc="DA2692C6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3AEE462E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CE3EBE0A">
      <w:numFmt w:val="bullet"/>
      <w:lvlText w:val="•"/>
      <w:lvlJc w:val="left"/>
      <w:pPr>
        <w:ind w:left="9449" w:hanging="708"/>
      </w:pPr>
      <w:rPr>
        <w:rFonts w:hint="default"/>
        <w:lang w:val="ru-RU" w:eastAsia="en-US" w:bidi="ar-SA"/>
      </w:rPr>
    </w:lvl>
  </w:abstractNum>
  <w:abstractNum w:abstractNumId="19">
    <w:nsid w:val="70997EC2"/>
    <w:multiLevelType w:val="hybridMultilevel"/>
    <w:tmpl w:val="7F78972C"/>
    <w:lvl w:ilvl="0" w:tplc="F00C9410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DE6854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2" w:tplc="E9A4C2C6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B92A055C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4" w:tplc="E35AA0AC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6C5EB190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6" w:tplc="5644DF28">
      <w:numFmt w:val="bullet"/>
      <w:lvlText w:val="•"/>
      <w:lvlJc w:val="left"/>
      <w:pPr>
        <w:ind w:left="7263" w:hanging="140"/>
      </w:pPr>
      <w:rPr>
        <w:rFonts w:hint="default"/>
        <w:lang w:val="ru-RU" w:eastAsia="en-US" w:bidi="ar-SA"/>
      </w:rPr>
    </w:lvl>
    <w:lvl w:ilvl="7" w:tplc="A466662A">
      <w:numFmt w:val="bullet"/>
      <w:lvlText w:val="•"/>
      <w:lvlJc w:val="left"/>
      <w:pPr>
        <w:ind w:left="8284" w:hanging="140"/>
      </w:pPr>
      <w:rPr>
        <w:rFonts w:hint="default"/>
        <w:lang w:val="ru-RU" w:eastAsia="en-US" w:bidi="ar-SA"/>
      </w:rPr>
    </w:lvl>
    <w:lvl w:ilvl="8" w:tplc="D764B08E">
      <w:numFmt w:val="bullet"/>
      <w:lvlText w:val="•"/>
      <w:lvlJc w:val="left"/>
      <w:pPr>
        <w:ind w:left="9305" w:hanging="140"/>
      </w:pPr>
      <w:rPr>
        <w:rFonts w:hint="default"/>
        <w:lang w:val="ru-RU" w:eastAsia="en-US" w:bidi="ar-SA"/>
      </w:rPr>
    </w:lvl>
  </w:abstractNum>
  <w:abstractNum w:abstractNumId="20">
    <w:nsid w:val="71A94259"/>
    <w:multiLevelType w:val="hybridMultilevel"/>
    <w:tmpl w:val="291A5486"/>
    <w:lvl w:ilvl="0" w:tplc="F1FE577A">
      <w:numFmt w:val="bullet"/>
      <w:lvlText w:val="-"/>
      <w:lvlJc w:val="left"/>
      <w:pPr>
        <w:ind w:left="114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F7894F0">
      <w:numFmt w:val="bullet"/>
      <w:lvlText w:val="•"/>
      <w:lvlJc w:val="left"/>
      <w:pPr>
        <w:ind w:left="2160" w:hanging="214"/>
      </w:pPr>
      <w:rPr>
        <w:rFonts w:hint="default"/>
        <w:lang w:val="ru-RU" w:eastAsia="en-US" w:bidi="ar-SA"/>
      </w:rPr>
    </w:lvl>
    <w:lvl w:ilvl="2" w:tplc="2848B972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3" w:tplc="F1B0758A">
      <w:numFmt w:val="bullet"/>
      <w:lvlText w:val="•"/>
      <w:lvlJc w:val="left"/>
      <w:pPr>
        <w:ind w:left="4201" w:hanging="214"/>
      </w:pPr>
      <w:rPr>
        <w:rFonts w:hint="default"/>
        <w:lang w:val="ru-RU" w:eastAsia="en-US" w:bidi="ar-SA"/>
      </w:rPr>
    </w:lvl>
    <w:lvl w:ilvl="4" w:tplc="B1161D76">
      <w:numFmt w:val="bullet"/>
      <w:lvlText w:val="•"/>
      <w:lvlJc w:val="left"/>
      <w:pPr>
        <w:ind w:left="5222" w:hanging="214"/>
      </w:pPr>
      <w:rPr>
        <w:rFonts w:hint="default"/>
        <w:lang w:val="ru-RU" w:eastAsia="en-US" w:bidi="ar-SA"/>
      </w:rPr>
    </w:lvl>
    <w:lvl w:ilvl="5" w:tplc="A0B4A6C0">
      <w:numFmt w:val="bullet"/>
      <w:lvlText w:val="•"/>
      <w:lvlJc w:val="left"/>
      <w:pPr>
        <w:ind w:left="6243" w:hanging="214"/>
      </w:pPr>
      <w:rPr>
        <w:rFonts w:hint="default"/>
        <w:lang w:val="ru-RU" w:eastAsia="en-US" w:bidi="ar-SA"/>
      </w:rPr>
    </w:lvl>
    <w:lvl w:ilvl="6" w:tplc="AC86438E">
      <w:numFmt w:val="bullet"/>
      <w:lvlText w:val="•"/>
      <w:lvlJc w:val="left"/>
      <w:pPr>
        <w:ind w:left="7263" w:hanging="214"/>
      </w:pPr>
      <w:rPr>
        <w:rFonts w:hint="default"/>
        <w:lang w:val="ru-RU" w:eastAsia="en-US" w:bidi="ar-SA"/>
      </w:rPr>
    </w:lvl>
    <w:lvl w:ilvl="7" w:tplc="F9E697FE">
      <w:numFmt w:val="bullet"/>
      <w:lvlText w:val="•"/>
      <w:lvlJc w:val="left"/>
      <w:pPr>
        <w:ind w:left="8284" w:hanging="214"/>
      </w:pPr>
      <w:rPr>
        <w:rFonts w:hint="default"/>
        <w:lang w:val="ru-RU" w:eastAsia="en-US" w:bidi="ar-SA"/>
      </w:rPr>
    </w:lvl>
    <w:lvl w:ilvl="8" w:tplc="5F549264">
      <w:numFmt w:val="bullet"/>
      <w:lvlText w:val="•"/>
      <w:lvlJc w:val="left"/>
      <w:pPr>
        <w:ind w:left="9305" w:hanging="214"/>
      </w:pPr>
      <w:rPr>
        <w:rFonts w:hint="default"/>
        <w:lang w:val="ru-RU" w:eastAsia="en-US" w:bidi="ar-SA"/>
      </w:rPr>
    </w:lvl>
  </w:abstractNum>
  <w:abstractNum w:abstractNumId="21">
    <w:nsid w:val="72754E15"/>
    <w:multiLevelType w:val="hybridMultilevel"/>
    <w:tmpl w:val="74708654"/>
    <w:lvl w:ilvl="0" w:tplc="B58C657A">
      <w:start w:val="1"/>
      <w:numFmt w:val="decimal"/>
      <w:lvlText w:val="%1."/>
      <w:lvlJc w:val="left"/>
      <w:pPr>
        <w:ind w:left="210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264BD54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2" w:tplc="F9C483C8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3" w:tplc="32A44340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4" w:tplc="7ABE29F2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5" w:tplc="A328E8A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6" w:tplc="F8543D60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7" w:tplc="1FAA2A4E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  <w:lvl w:ilvl="8" w:tplc="73980A02">
      <w:numFmt w:val="bullet"/>
      <w:lvlText w:val="•"/>
      <w:lvlJc w:val="left"/>
      <w:pPr>
        <w:ind w:left="9497" w:hanging="240"/>
      </w:pPr>
      <w:rPr>
        <w:rFonts w:hint="default"/>
        <w:lang w:val="ru-RU" w:eastAsia="en-US" w:bidi="ar-SA"/>
      </w:rPr>
    </w:lvl>
  </w:abstractNum>
  <w:abstractNum w:abstractNumId="22">
    <w:nsid w:val="75F8056E"/>
    <w:multiLevelType w:val="hybridMultilevel"/>
    <w:tmpl w:val="0980B0EA"/>
    <w:lvl w:ilvl="0" w:tplc="748A4778">
      <w:numFmt w:val="bullet"/>
      <w:lvlText w:val="-"/>
      <w:lvlJc w:val="left"/>
      <w:pPr>
        <w:ind w:left="1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BE95D4">
      <w:numFmt w:val="bullet"/>
      <w:lvlText w:val="-"/>
      <w:lvlJc w:val="left"/>
      <w:pPr>
        <w:ind w:left="1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32CC1E6">
      <w:numFmt w:val="bullet"/>
      <w:lvlText w:val="•"/>
      <w:lvlJc w:val="left"/>
      <w:pPr>
        <w:ind w:left="2914" w:hanging="245"/>
      </w:pPr>
      <w:rPr>
        <w:rFonts w:hint="default"/>
        <w:lang w:val="ru-RU" w:eastAsia="en-US" w:bidi="ar-SA"/>
      </w:rPr>
    </w:lvl>
    <w:lvl w:ilvl="3" w:tplc="4AD2F29C">
      <w:numFmt w:val="bullet"/>
      <w:lvlText w:val="•"/>
      <w:lvlJc w:val="left"/>
      <w:pPr>
        <w:ind w:left="3968" w:hanging="245"/>
      </w:pPr>
      <w:rPr>
        <w:rFonts w:hint="default"/>
        <w:lang w:val="ru-RU" w:eastAsia="en-US" w:bidi="ar-SA"/>
      </w:rPr>
    </w:lvl>
    <w:lvl w:ilvl="4" w:tplc="C9AAF8BE">
      <w:numFmt w:val="bullet"/>
      <w:lvlText w:val="•"/>
      <w:lvlJc w:val="left"/>
      <w:pPr>
        <w:ind w:left="5022" w:hanging="245"/>
      </w:pPr>
      <w:rPr>
        <w:rFonts w:hint="default"/>
        <w:lang w:val="ru-RU" w:eastAsia="en-US" w:bidi="ar-SA"/>
      </w:rPr>
    </w:lvl>
    <w:lvl w:ilvl="5" w:tplc="513027AE">
      <w:numFmt w:val="bullet"/>
      <w:lvlText w:val="•"/>
      <w:lvlJc w:val="left"/>
      <w:pPr>
        <w:ind w:left="6076" w:hanging="245"/>
      </w:pPr>
      <w:rPr>
        <w:rFonts w:hint="default"/>
        <w:lang w:val="ru-RU" w:eastAsia="en-US" w:bidi="ar-SA"/>
      </w:rPr>
    </w:lvl>
    <w:lvl w:ilvl="6" w:tplc="8D7EC444">
      <w:numFmt w:val="bullet"/>
      <w:lvlText w:val="•"/>
      <w:lvlJc w:val="left"/>
      <w:pPr>
        <w:ind w:left="7130" w:hanging="245"/>
      </w:pPr>
      <w:rPr>
        <w:rFonts w:hint="default"/>
        <w:lang w:val="ru-RU" w:eastAsia="en-US" w:bidi="ar-SA"/>
      </w:rPr>
    </w:lvl>
    <w:lvl w:ilvl="7" w:tplc="FB64E6DA">
      <w:numFmt w:val="bullet"/>
      <w:lvlText w:val="•"/>
      <w:lvlJc w:val="left"/>
      <w:pPr>
        <w:ind w:left="8184" w:hanging="245"/>
      </w:pPr>
      <w:rPr>
        <w:rFonts w:hint="default"/>
        <w:lang w:val="ru-RU" w:eastAsia="en-US" w:bidi="ar-SA"/>
      </w:rPr>
    </w:lvl>
    <w:lvl w:ilvl="8" w:tplc="BC7EC9CA">
      <w:numFmt w:val="bullet"/>
      <w:lvlText w:val="•"/>
      <w:lvlJc w:val="left"/>
      <w:pPr>
        <w:ind w:left="9238" w:hanging="245"/>
      </w:pPr>
      <w:rPr>
        <w:rFonts w:hint="default"/>
        <w:lang w:val="ru-RU" w:eastAsia="en-US" w:bidi="ar-SA"/>
      </w:rPr>
    </w:lvl>
  </w:abstractNum>
  <w:abstractNum w:abstractNumId="23">
    <w:nsid w:val="7CE24FAD"/>
    <w:multiLevelType w:val="hybridMultilevel"/>
    <w:tmpl w:val="CF100D8C"/>
    <w:lvl w:ilvl="0" w:tplc="FBB4E75C">
      <w:start w:val="1"/>
      <w:numFmt w:val="decimal"/>
      <w:lvlText w:val="%1."/>
      <w:lvlJc w:val="left"/>
      <w:pPr>
        <w:ind w:left="1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EA904">
      <w:start w:val="1"/>
      <w:numFmt w:val="decimal"/>
      <w:lvlText w:val="%2."/>
      <w:lvlJc w:val="left"/>
      <w:pPr>
        <w:ind w:left="1142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DD072B4">
      <w:numFmt w:val="bullet"/>
      <w:lvlText w:val="•"/>
      <w:lvlJc w:val="left"/>
      <w:pPr>
        <w:ind w:left="3181" w:hanging="319"/>
      </w:pPr>
      <w:rPr>
        <w:rFonts w:hint="default"/>
        <w:lang w:val="ru-RU" w:eastAsia="en-US" w:bidi="ar-SA"/>
      </w:rPr>
    </w:lvl>
    <w:lvl w:ilvl="3" w:tplc="D728BBE4">
      <w:numFmt w:val="bullet"/>
      <w:lvlText w:val="•"/>
      <w:lvlJc w:val="left"/>
      <w:pPr>
        <w:ind w:left="4201" w:hanging="319"/>
      </w:pPr>
      <w:rPr>
        <w:rFonts w:hint="default"/>
        <w:lang w:val="ru-RU" w:eastAsia="en-US" w:bidi="ar-SA"/>
      </w:rPr>
    </w:lvl>
    <w:lvl w:ilvl="4" w:tplc="B178BC34">
      <w:numFmt w:val="bullet"/>
      <w:lvlText w:val="•"/>
      <w:lvlJc w:val="left"/>
      <w:pPr>
        <w:ind w:left="5222" w:hanging="319"/>
      </w:pPr>
      <w:rPr>
        <w:rFonts w:hint="default"/>
        <w:lang w:val="ru-RU" w:eastAsia="en-US" w:bidi="ar-SA"/>
      </w:rPr>
    </w:lvl>
    <w:lvl w:ilvl="5" w:tplc="A754E66E">
      <w:numFmt w:val="bullet"/>
      <w:lvlText w:val="•"/>
      <w:lvlJc w:val="left"/>
      <w:pPr>
        <w:ind w:left="6243" w:hanging="319"/>
      </w:pPr>
      <w:rPr>
        <w:rFonts w:hint="default"/>
        <w:lang w:val="ru-RU" w:eastAsia="en-US" w:bidi="ar-SA"/>
      </w:rPr>
    </w:lvl>
    <w:lvl w:ilvl="6" w:tplc="9B0E0B60">
      <w:numFmt w:val="bullet"/>
      <w:lvlText w:val="•"/>
      <w:lvlJc w:val="left"/>
      <w:pPr>
        <w:ind w:left="7263" w:hanging="319"/>
      </w:pPr>
      <w:rPr>
        <w:rFonts w:hint="default"/>
        <w:lang w:val="ru-RU" w:eastAsia="en-US" w:bidi="ar-SA"/>
      </w:rPr>
    </w:lvl>
    <w:lvl w:ilvl="7" w:tplc="E3E0A97C">
      <w:numFmt w:val="bullet"/>
      <w:lvlText w:val="•"/>
      <w:lvlJc w:val="left"/>
      <w:pPr>
        <w:ind w:left="8284" w:hanging="319"/>
      </w:pPr>
      <w:rPr>
        <w:rFonts w:hint="default"/>
        <w:lang w:val="ru-RU" w:eastAsia="en-US" w:bidi="ar-SA"/>
      </w:rPr>
    </w:lvl>
    <w:lvl w:ilvl="8" w:tplc="6C7424B0">
      <w:numFmt w:val="bullet"/>
      <w:lvlText w:val="•"/>
      <w:lvlJc w:val="left"/>
      <w:pPr>
        <w:ind w:left="9305" w:hanging="319"/>
      </w:pPr>
      <w:rPr>
        <w:rFonts w:hint="default"/>
        <w:lang w:val="ru-RU" w:eastAsia="en-US" w:bidi="ar-SA"/>
      </w:rPr>
    </w:lvl>
  </w:abstractNum>
  <w:abstractNum w:abstractNumId="24">
    <w:nsid w:val="7D3B1CBB"/>
    <w:multiLevelType w:val="hybridMultilevel"/>
    <w:tmpl w:val="CF3A8C78"/>
    <w:lvl w:ilvl="0" w:tplc="7B84F660">
      <w:start w:val="1"/>
      <w:numFmt w:val="decimal"/>
      <w:lvlText w:val="%1."/>
      <w:lvlJc w:val="left"/>
      <w:pPr>
        <w:ind w:left="1142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86EC22">
      <w:numFmt w:val="bullet"/>
      <w:lvlText w:val="•"/>
      <w:lvlJc w:val="left"/>
      <w:pPr>
        <w:ind w:left="2160" w:hanging="259"/>
      </w:pPr>
      <w:rPr>
        <w:rFonts w:hint="default"/>
        <w:lang w:val="ru-RU" w:eastAsia="en-US" w:bidi="ar-SA"/>
      </w:rPr>
    </w:lvl>
    <w:lvl w:ilvl="2" w:tplc="597C5DC6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3" w:tplc="05D2C5EC">
      <w:numFmt w:val="bullet"/>
      <w:lvlText w:val="•"/>
      <w:lvlJc w:val="left"/>
      <w:pPr>
        <w:ind w:left="4201" w:hanging="259"/>
      </w:pPr>
      <w:rPr>
        <w:rFonts w:hint="default"/>
        <w:lang w:val="ru-RU" w:eastAsia="en-US" w:bidi="ar-SA"/>
      </w:rPr>
    </w:lvl>
    <w:lvl w:ilvl="4" w:tplc="66C86A4C">
      <w:numFmt w:val="bullet"/>
      <w:lvlText w:val="•"/>
      <w:lvlJc w:val="left"/>
      <w:pPr>
        <w:ind w:left="5222" w:hanging="259"/>
      </w:pPr>
      <w:rPr>
        <w:rFonts w:hint="default"/>
        <w:lang w:val="ru-RU" w:eastAsia="en-US" w:bidi="ar-SA"/>
      </w:rPr>
    </w:lvl>
    <w:lvl w:ilvl="5" w:tplc="62CE1392">
      <w:numFmt w:val="bullet"/>
      <w:lvlText w:val="•"/>
      <w:lvlJc w:val="left"/>
      <w:pPr>
        <w:ind w:left="6243" w:hanging="259"/>
      </w:pPr>
      <w:rPr>
        <w:rFonts w:hint="default"/>
        <w:lang w:val="ru-RU" w:eastAsia="en-US" w:bidi="ar-SA"/>
      </w:rPr>
    </w:lvl>
    <w:lvl w:ilvl="6" w:tplc="4E0CB044">
      <w:numFmt w:val="bullet"/>
      <w:lvlText w:val="•"/>
      <w:lvlJc w:val="left"/>
      <w:pPr>
        <w:ind w:left="7263" w:hanging="259"/>
      </w:pPr>
      <w:rPr>
        <w:rFonts w:hint="default"/>
        <w:lang w:val="ru-RU" w:eastAsia="en-US" w:bidi="ar-SA"/>
      </w:rPr>
    </w:lvl>
    <w:lvl w:ilvl="7" w:tplc="AF9A18CE">
      <w:numFmt w:val="bullet"/>
      <w:lvlText w:val="•"/>
      <w:lvlJc w:val="left"/>
      <w:pPr>
        <w:ind w:left="8284" w:hanging="259"/>
      </w:pPr>
      <w:rPr>
        <w:rFonts w:hint="default"/>
        <w:lang w:val="ru-RU" w:eastAsia="en-US" w:bidi="ar-SA"/>
      </w:rPr>
    </w:lvl>
    <w:lvl w:ilvl="8" w:tplc="E83A8DF8">
      <w:numFmt w:val="bullet"/>
      <w:lvlText w:val="•"/>
      <w:lvlJc w:val="left"/>
      <w:pPr>
        <w:ind w:left="9305" w:hanging="259"/>
      </w:pPr>
      <w:rPr>
        <w:rFonts w:hint="default"/>
        <w:lang w:val="ru-RU" w:eastAsia="en-US" w:bidi="ar-SA"/>
      </w:rPr>
    </w:lvl>
  </w:abstractNum>
  <w:abstractNum w:abstractNumId="25">
    <w:nsid w:val="7F08183B"/>
    <w:multiLevelType w:val="hybridMultilevel"/>
    <w:tmpl w:val="8FC02918"/>
    <w:lvl w:ilvl="0" w:tplc="D390F606">
      <w:start w:val="1"/>
      <w:numFmt w:val="decimal"/>
      <w:lvlText w:val="%1."/>
      <w:lvlJc w:val="left"/>
      <w:pPr>
        <w:ind w:left="156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529562">
      <w:numFmt w:val="bullet"/>
      <w:lvlText w:val="•"/>
      <w:lvlJc w:val="left"/>
      <w:pPr>
        <w:ind w:left="2538" w:hanging="216"/>
      </w:pPr>
      <w:rPr>
        <w:rFonts w:hint="default"/>
        <w:lang w:val="ru-RU" w:eastAsia="en-US" w:bidi="ar-SA"/>
      </w:rPr>
    </w:lvl>
    <w:lvl w:ilvl="2" w:tplc="5044ACFA">
      <w:numFmt w:val="bullet"/>
      <w:lvlText w:val="•"/>
      <w:lvlJc w:val="left"/>
      <w:pPr>
        <w:ind w:left="3517" w:hanging="216"/>
      </w:pPr>
      <w:rPr>
        <w:rFonts w:hint="default"/>
        <w:lang w:val="ru-RU" w:eastAsia="en-US" w:bidi="ar-SA"/>
      </w:rPr>
    </w:lvl>
    <w:lvl w:ilvl="3" w:tplc="9F9EFE0A">
      <w:numFmt w:val="bullet"/>
      <w:lvlText w:val="•"/>
      <w:lvlJc w:val="left"/>
      <w:pPr>
        <w:ind w:left="4495" w:hanging="216"/>
      </w:pPr>
      <w:rPr>
        <w:rFonts w:hint="default"/>
        <w:lang w:val="ru-RU" w:eastAsia="en-US" w:bidi="ar-SA"/>
      </w:rPr>
    </w:lvl>
    <w:lvl w:ilvl="4" w:tplc="6CA21C58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5" w:tplc="C37E330C">
      <w:numFmt w:val="bullet"/>
      <w:lvlText w:val="•"/>
      <w:lvlJc w:val="left"/>
      <w:pPr>
        <w:ind w:left="6453" w:hanging="216"/>
      </w:pPr>
      <w:rPr>
        <w:rFonts w:hint="default"/>
        <w:lang w:val="ru-RU" w:eastAsia="en-US" w:bidi="ar-SA"/>
      </w:rPr>
    </w:lvl>
    <w:lvl w:ilvl="6" w:tplc="B442C06E">
      <w:numFmt w:val="bullet"/>
      <w:lvlText w:val="•"/>
      <w:lvlJc w:val="left"/>
      <w:pPr>
        <w:ind w:left="7431" w:hanging="216"/>
      </w:pPr>
      <w:rPr>
        <w:rFonts w:hint="default"/>
        <w:lang w:val="ru-RU" w:eastAsia="en-US" w:bidi="ar-SA"/>
      </w:rPr>
    </w:lvl>
    <w:lvl w:ilvl="7" w:tplc="BE3A3B84">
      <w:numFmt w:val="bullet"/>
      <w:lvlText w:val="•"/>
      <w:lvlJc w:val="left"/>
      <w:pPr>
        <w:ind w:left="8410" w:hanging="216"/>
      </w:pPr>
      <w:rPr>
        <w:rFonts w:hint="default"/>
        <w:lang w:val="ru-RU" w:eastAsia="en-US" w:bidi="ar-SA"/>
      </w:rPr>
    </w:lvl>
    <w:lvl w:ilvl="8" w:tplc="A65ED70A">
      <w:numFmt w:val="bullet"/>
      <w:lvlText w:val="•"/>
      <w:lvlJc w:val="left"/>
      <w:pPr>
        <w:ind w:left="9389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3"/>
  </w:num>
  <w:num w:numId="4">
    <w:abstractNumId w:val="11"/>
  </w:num>
  <w:num w:numId="5">
    <w:abstractNumId w:val="4"/>
  </w:num>
  <w:num w:numId="6">
    <w:abstractNumId w:val="18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20"/>
  </w:num>
  <w:num w:numId="16">
    <w:abstractNumId w:val="14"/>
  </w:num>
  <w:num w:numId="17">
    <w:abstractNumId w:val="0"/>
  </w:num>
  <w:num w:numId="18">
    <w:abstractNumId w:val="21"/>
  </w:num>
  <w:num w:numId="19">
    <w:abstractNumId w:val="5"/>
  </w:num>
  <w:num w:numId="20">
    <w:abstractNumId w:val="24"/>
  </w:num>
  <w:num w:numId="21">
    <w:abstractNumId w:val="22"/>
  </w:num>
  <w:num w:numId="22">
    <w:abstractNumId w:val="19"/>
  </w:num>
  <w:num w:numId="23">
    <w:abstractNumId w:val="17"/>
  </w:num>
  <w:num w:numId="24">
    <w:abstractNumId w:val="12"/>
  </w:num>
  <w:num w:numId="25">
    <w:abstractNumId w:val="1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07B65"/>
    <w:rsid w:val="00005740"/>
    <w:rsid w:val="001F4AE9"/>
    <w:rsid w:val="00274F44"/>
    <w:rsid w:val="002B1416"/>
    <w:rsid w:val="002D7351"/>
    <w:rsid w:val="00307B65"/>
    <w:rsid w:val="004C5D4C"/>
    <w:rsid w:val="00522CEA"/>
    <w:rsid w:val="00572898"/>
    <w:rsid w:val="005D5058"/>
    <w:rsid w:val="00610BAE"/>
    <w:rsid w:val="006476B1"/>
    <w:rsid w:val="00684C0F"/>
    <w:rsid w:val="00706069"/>
    <w:rsid w:val="008479EC"/>
    <w:rsid w:val="008B2E5B"/>
    <w:rsid w:val="008C1880"/>
    <w:rsid w:val="008D0646"/>
    <w:rsid w:val="009A6537"/>
    <w:rsid w:val="00BD2457"/>
    <w:rsid w:val="00BF4205"/>
    <w:rsid w:val="00C64D6B"/>
    <w:rsid w:val="00C72435"/>
    <w:rsid w:val="00C87847"/>
    <w:rsid w:val="00D016E1"/>
    <w:rsid w:val="00D2759C"/>
    <w:rsid w:val="00D93751"/>
    <w:rsid w:val="00E86867"/>
    <w:rsid w:val="00EC77B0"/>
    <w:rsid w:val="00F47EF8"/>
    <w:rsid w:val="00F9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65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A6537"/>
    <w:pPr>
      <w:ind w:left="18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6537"/>
    <w:pPr>
      <w:ind w:left="1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6537"/>
    <w:pPr>
      <w:ind w:left="114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9A6537"/>
    <w:pPr>
      <w:ind w:left="107"/>
    </w:pPr>
  </w:style>
  <w:style w:type="paragraph" w:styleId="a5">
    <w:name w:val="header"/>
    <w:basedOn w:val="a"/>
    <w:link w:val="a6"/>
    <w:uiPriority w:val="99"/>
    <w:unhideWhenUsed/>
    <w:rsid w:val="004C5D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5D4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C5D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5D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17958</Words>
  <Characters>102361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</dc:creator>
  <cp:lastModifiedBy>HP</cp:lastModifiedBy>
  <cp:revision>5</cp:revision>
  <dcterms:created xsi:type="dcterms:W3CDTF">2021-08-11T22:36:00Z</dcterms:created>
  <dcterms:modified xsi:type="dcterms:W3CDTF">2021-09-15T09:04:00Z</dcterms:modified>
</cp:coreProperties>
</file>